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B24C" w14:textId="3E23E6FA" w:rsidR="00D15A50" w:rsidRDefault="00B45CA8">
      <w:pPr>
        <w:jc w:val="both"/>
        <w:sectPr w:rsidR="00D15A50" w:rsidSect="001406DE">
          <w:headerReference w:type="default" r:id="rId9"/>
          <w:pgSz w:w="11910" w:h="16840"/>
          <w:pgMar w:top="567" w:right="567" w:bottom="567" w:left="1134" w:header="720" w:footer="0" w:gutter="0"/>
          <w:pgNumType w:start="2"/>
          <w:cols w:space="720"/>
        </w:sectPr>
      </w:pPr>
      <w:r>
        <w:rPr>
          <w:noProof/>
          <w:lang w:bidi="ar-SA"/>
        </w:rPr>
        <w:drawing>
          <wp:inline distT="0" distB="0" distL="0" distR="0" wp14:anchorId="0260D8D2" wp14:editId="0B10EF30">
            <wp:extent cx="6745902" cy="927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 в задачах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45902" cy="9277350"/>
                    </a:xfrm>
                    <a:prstGeom prst="rect">
                      <a:avLst/>
                    </a:prstGeom>
                  </pic:spPr>
                </pic:pic>
              </a:graphicData>
            </a:graphic>
          </wp:inline>
        </w:drawing>
      </w:r>
    </w:p>
    <w:p w14:paraId="2A8563A3" w14:textId="77777777" w:rsidR="005C5C17" w:rsidRDefault="009466A0" w:rsidP="00673416">
      <w:pPr>
        <w:pStyle w:val="1"/>
        <w:spacing w:before="89"/>
        <w:ind w:left="0"/>
        <w:jc w:val="center"/>
      </w:pPr>
      <w:r>
        <w:lastRenderedPageBreak/>
        <w:t>ПОЯСНИТЕЛЬНАЯ</w:t>
      </w:r>
      <w:r>
        <w:rPr>
          <w:spacing w:val="-2"/>
        </w:rPr>
        <w:t xml:space="preserve"> </w:t>
      </w:r>
      <w:r>
        <w:t>ЗАПИСКА</w:t>
      </w:r>
    </w:p>
    <w:p w14:paraId="5A4C1E82" w14:textId="77777777" w:rsidR="009466A0" w:rsidRDefault="009466A0" w:rsidP="009466A0">
      <w:pPr>
        <w:pStyle w:val="a3"/>
        <w:ind w:left="0" w:right="29" w:firstLine="567"/>
        <w:jc w:val="both"/>
      </w:pPr>
    </w:p>
    <w:p w14:paraId="353B4734" w14:textId="77777777" w:rsidR="009466A0" w:rsidRPr="009466A0" w:rsidRDefault="009466A0" w:rsidP="009466A0">
      <w:pPr>
        <w:pStyle w:val="a3"/>
        <w:ind w:left="0" w:right="29" w:firstLine="567"/>
        <w:jc w:val="both"/>
      </w:pPr>
      <w:r w:rsidRPr="009466A0">
        <w:t xml:space="preserve">Дополнительная общеразвивающая программа </w:t>
      </w:r>
      <w:r w:rsidRPr="009466A0">
        <w:rPr>
          <w:b/>
        </w:rPr>
        <w:t>«</w:t>
      </w:r>
      <w:r w:rsidRPr="009466A0">
        <w:t>Химия в задачах</w:t>
      </w:r>
      <w:r w:rsidRPr="009466A0">
        <w:rPr>
          <w:b/>
        </w:rPr>
        <w:t xml:space="preserve">» </w:t>
      </w:r>
      <w:r w:rsidRPr="009466A0">
        <w:t xml:space="preserve">имеет </w:t>
      </w:r>
      <w:r w:rsidRPr="009466A0">
        <w:rPr>
          <w:i/>
        </w:rPr>
        <w:t xml:space="preserve">естественнонаучную </w:t>
      </w:r>
      <w:r w:rsidRPr="009466A0">
        <w:t>направленность.</w:t>
      </w:r>
      <w:r>
        <w:t xml:space="preserve"> П</w:t>
      </w:r>
      <w:r w:rsidRPr="009466A0">
        <w:t>рограмма разработана в соответствии с нормативно-правовыми документами:</w:t>
      </w:r>
    </w:p>
    <w:p w14:paraId="3E2777E6" w14:textId="77777777" w:rsidR="009466A0" w:rsidRPr="009466A0" w:rsidRDefault="009466A0" w:rsidP="009466A0">
      <w:pPr>
        <w:adjustRightInd w:val="0"/>
        <w:ind w:right="29" w:firstLine="567"/>
        <w:jc w:val="both"/>
        <w:rPr>
          <w:sz w:val="28"/>
          <w:szCs w:val="28"/>
        </w:rPr>
      </w:pPr>
      <w:r w:rsidRPr="009466A0">
        <w:rPr>
          <w:sz w:val="28"/>
          <w:szCs w:val="28"/>
        </w:rPr>
        <w:t>Федеральным законом от 29 декабря 2012 года № 273-ФЗ «Об образовании в Российской Федерации»;</w:t>
      </w:r>
    </w:p>
    <w:p w14:paraId="0B2F7C83" w14:textId="77777777" w:rsidR="009466A0" w:rsidRPr="009466A0" w:rsidRDefault="009466A0" w:rsidP="009466A0">
      <w:pPr>
        <w:adjustRightInd w:val="0"/>
        <w:ind w:right="29" w:firstLine="567"/>
        <w:jc w:val="both"/>
        <w:rPr>
          <w:sz w:val="28"/>
          <w:szCs w:val="28"/>
        </w:rPr>
      </w:pPr>
      <w:r w:rsidRPr="009466A0">
        <w:rPr>
          <w:sz w:val="28"/>
          <w:szCs w:val="28"/>
        </w:rPr>
        <w:t>Приказом Министерства образования и науки Российской Федерации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14:paraId="37C86BC8" w14:textId="77777777" w:rsidR="009466A0" w:rsidRPr="009466A0" w:rsidRDefault="00FD6C75" w:rsidP="009466A0">
      <w:pPr>
        <w:ind w:right="29" w:firstLine="567"/>
        <w:jc w:val="both"/>
        <w:rPr>
          <w:rStyle w:val="aa"/>
          <w:color w:val="auto"/>
          <w:sz w:val="28"/>
          <w:szCs w:val="28"/>
          <w:u w:val="none"/>
        </w:rPr>
      </w:pPr>
      <w:hyperlink w:history="1">
        <w:r w:rsidR="009466A0" w:rsidRPr="009466A0">
          <w:rPr>
            <w:rStyle w:val="aa"/>
            <w:color w:val="auto"/>
            <w:sz w:val="28"/>
            <w:szCs w:val="28"/>
            <w:u w:val="none"/>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9466A0" w:rsidRPr="009466A0">
        <w:rPr>
          <w:rStyle w:val="aa"/>
          <w:color w:val="auto"/>
          <w:sz w:val="28"/>
          <w:szCs w:val="28"/>
          <w:u w:val="none"/>
        </w:rPr>
        <w:t>;</w:t>
      </w:r>
    </w:p>
    <w:p w14:paraId="1EDBA85B" w14:textId="77777777" w:rsidR="009466A0" w:rsidRPr="009466A0" w:rsidRDefault="009466A0" w:rsidP="009466A0">
      <w:pPr>
        <w:ind w:right="29" w:firstLine="567"/>
        <w:jc w:val="both"/>
        <w:rPr>
          <w:sz w:val="28"/>
          <w:szCs w:val="28"/>
          <w:shd w:val="clear" w:color="auto" w:fill="FFFFFF"/>
        </w:rPr>
      </w:pPr>
      <w:r w:rsidRPr="009466A0">
        <w:rPr>
          <w:sz w:val="28"/>
          <w:szCs w:val="28"/>
          <w:shd w:val="clear" w:color="auto" w:fill="FFFFFF"/>
        </w:rPr>
        <w:t>Концепции развития дополнительного образования детей (№ 1726-р от 04.09.14),</w:t>
      </w:r>
    </w:p>
    <w:p w14:paraId="6BD67695" w14:textId="77777777" w:rsidR="009466A0" w:rsidRPr="009466A0" w:rsidRDefault="009466A0" w:rsidP="009466A0">
      <w:pPr>
        <w:ind w:right="29" w:firstLine="567"/>
        <w:jc w:val="both"/>
        <w:rPr>
          <w:sz w:val="28"/>
          <w:szCs w:val="28"/>
        </w:rPr>
      </w:pPr>
      <w:r w:rsidRPr="009466A0">
        <w:rPr>
          <w:sz w:val="28"/>
          <w:szCs w:val="28"/>
        </w:rPr>
        <w:t xml:space="preserve">Устава </w:t>
      </w:r>
      <w:proofErr w:type="spellStart"/>
      <w:r w:rsidRPr="009466A0">
        <w:rPr>
          <w:sz w:val="28"/>
          <w:szCs w:val="28"/>
        </w:rPr>
        <w:t>Токсовского</w:t>
      </w:r>
      <w:proofErr w:type="spellEnd"/>
      <w:r w:rsidRPr="009466A0">
        <w:rPr>
          <w:sz w:val="28"/>
          <w:szCs w:val="28"/>
        </w:rPr>
        <w:t xml:space="preserve"> ЦО,</w:t>
      </w:r>
    </w:p>
    <w:p w14:paraId="1D9035EE" w14:textId="77777777" w:rsidR="009466A0" w:rsidRPr="009466A0" w:rsidRDefault="009466A0" w:rsidP="009466A0">
      <w:pPr>
        <w:ind w:right="29" w:firstLine="567"/>
        <w:jc w:val="both"/>
        <w:rPr>
          <w:sz w:val="28"/>
          <w:szCs w:val="28"/>
          <w:u w:val="single"/>
        </w:rPr>
      </w:pPr>
      <w:r w:rsidRPr="009466A0">
        <w:rPr>
          <w:sz w:val="28"/>
          <w:szCs w:val="28"/>
        </w:rPr>
        <w:t>Положения о дополнительных общеобразовательных общеразвивающих программах.</w:t>
      </w:r>
    </w:p>
    <w:p w14:paraId="4071B26B" w14:textId="77777777" w:rsidR="009466A0" w:rsidRPr="009466A0" w:rsidRDefault="009466A0" w:rsidP="009466A0">
      <w:pPr>
        <w:pStyle w:val="a3"/>
        <w:ind w:left="0" w:right="29" w:firstLine="567"/>
        <w:jc w:val="both"/>
        <w:rPr>
          <w:b/>
        </w:rPr>
      </w:pPr>
    </w:p>
    <w:p w14:paraId="64D68D3C" w14:textId="77777777" w:rsidR="005C5C17" w:rsidRPr="009466A0" w:rsidRDefault="009466A0" w:rsidP="009466A0">
      <w:pPr>
        <w:pStyle w:val="a3"/>
        <w:ind w:left="0" w:right="29" w:firstLine="567"/>
        <w:jc w:val="both"/>
      </w:pPr>
      <w:r w:rsidRPr="009466A0">
        <w:rPr>
          <w:b/>
        </w:rPr>
        <w:t xml:space="preserve">Актуальность программы </w:t>
      </w:r>
      <w:r w:rsidRPr="009466A0">
        <w:t>заключается в том, что в</w:t>
      </w:r>
      <w:r>
        <w:t xml:space="preserve"> течение одного занятия разбираю</w:t>
      </w:r>
      <w:r w:rsidRPr="009466A0">
        <w:t>тся теория, а также решения, специально подобранных практических и расчетных задач. При этом в зависимости от интересов и потребностей</w:t>
      </w:r>
      <w:r>
        <w:t>,</w:t>
      </w:r>
      <w:r w:rsidRPr="009466A0">
        <w:t xml:space="preserve"> учащийся сам выбирает чему уделить большее внимание – проекту или исследовательской работе, с которыми можно выступить на практической конференции, или решению сложных задач и поучаствовать в олимпиаде.</w:t>
      </w:r>
    </w:p>
    <w:p w14:paraId="15F512E3" w14:textId="77777777" w:rsidR="005C5C17" w:rsidRPr="009466A0" w:rsidRDefault="009466A0" w:rsidP="009466A0">
      <w:pPr>
        <w:pStyle w:val="a3"/>
        <w:ind w:left="0" w:right="29" w:firstLine="567"/>
        <w:jc w:val="both"/>
      </w:pPr>
      <w:r w:rsidRPr="009466A0">
        <w:t>Умение решать задачи по химии является основным критерием творческого усвоения предмета, понимания единства законов не только неорганической и органической химии, но и всех естественных наук. Поэтому задачи являются важной частью любых испытаний по химии. Это удобный способ проверки знаний в процессе изучения предмета и важное средство их</w:t>
      </w:r>
      <w:r w:rsidRPr="009466A0">
        <w:rPr>
          <w:spacing w:val="1"/>
        </w:rPr>
        <w:t xml:space="preserve"> </w:t>
      </w:r>
      <w:r w:rsidRPr="009466A0">
        <w:t>закрепления.</w:t>
      </w:r>
    </w:p>
    <w:p w14:paraId="75E24B01" w14:textId="77777777" w:rsidR="005C5C17" w:rsidRPr="009466A0" w:rsidRDefault="009466A0" w:rsidP="009466A0">
      <w:pPr>
        <w:pStyle w:val="a3"/>
        <w:ind w:left="0" w:right="29" w:firstLine="567"/>
        <w:jc w:val="both"/>
      </w:pPr>
      <w:r w:rsidRPr="009466A0">
        <w:t>Для того, чтобы сделать материал понятнее перед экспериментальным получением вещества обязательно производятся расчеты, наглядно показывающие связь расчета и эксперимента. На завершающей стадии эксперимента выполняется расчет по выходу вещества. Таким образом, программа сближает расчетную задачу с конкретной проблематикой, стоящей перед</w:t>
      </w:r>
      <w:r w:rsidRPr="009466A0">
        <w:rPr>
          <w:spacing w:val="-5"/>
        </w:rPr>
        <w:t xml:space="preserve"> </w:t>
      </w:r>
      <w:r w:rsidRPr="009466A0">
        <w:t>химиком.</w:t>
      </w:r>
    </w:p>
    <w:p w14:paraId="05645C94" w14:textId="77777777" w:rsidR="005C5C17" w:rsidRPr="009466A0" w:rsidRDefault="009466A0" w:rsidP="009466A0">
      <w:pPr>
        <w:pStyle w:val="a3"/>
        <w:ind w:left="0" w:right="29" w:firstLine="567"/>
        <w:jc w:val="both"/>
      </w:pPr>
      <w:r w:rsidRPr="009466A0">
        <w:t>Актуальность программы в том, что на занятиях много внимания уделяется математическому методу обработки результатов и систематизации материала: диаграммам, графикам, таблицам как незаменимым источникам информации. Решение поставленных задач, экспериментальных или теоретических, является общим для всех естественных наук, поэтому в данной программе продолжается формирование синтетического подхода к естественнонаучному образованию, который позволяет сформировать целостное представление о мире и облегчить понимание сложных химических</w:t>
      </w:r>
      <w:r w:rsidRPr="009466A0">
        <w:rPr>
          <w:spacing w:val="-4"/>
        </w:rPr>
        <w:t xml:space="preserve"> </w:t>
      </w:r>
      <w:r w:rsidRPr="009466A0">
        <w:t>проблем.</w:t>
      </w:r>
    </w:p>
    <w:p w14:paraId="7D46FC09" w14:textId="77777777" w:rsidR="00A94E31" w:rsidRDefault="009466A0" w:rsidP="00A94E31">
      <w:pPr>
        <w:pStyle w:val="a3"/>
        <w:ind w:left="0" w:right="29" w:firstLine="567"/>
        <w:jc w:val="both"/>
      </w:pPr>
      <w:r w:rsidRPr="009466A0">
        <w:rPr>
          <w:b/>
        </w:rPr>
        <w:t xml:space="preserve">Цель программы: </w:t>
      </w:r>
      <w:r w:rsidRPr="009466A0">
        <w:t>углубление и систематизация знаний о современной неорганической химии и формирование профессиональных интересов.</w:t>
      </w:r>
    </w:p>
    <w:p w14:paraId="57BDD703" w14:textId="77777777" w:rsidR="00A94E31" w:rsidRDefault="00A94E31" w:rsidP="00A94E31">
      <w:pPr>
        <w:pStyle w:val="a3"/>
        <w:ind w:left="0" w:right="29" w:firstLine="567"/>
        <w:jc w:val="both"/>
        <w:rPr>
          <w:b/>
          <w:bCs/>
        </w:rPr>
      </w:pPr>
    </w:p>
    <w:p w14:paraId="1BD495B7" w14:textId="273FDAE9" w:rsidR="005C5C17" w:rsidRPr="00A94E31" w:rsidRDefault="009466A0" w:rsidP="00A94E31">
      <w:pPr>
        <w:pStyle w:val="a3"/>
        <w:ind w:left="0" w:right="29" w:firstLine="567"/>
        <w:jc w:val="both"/>
        <w:rPr>
          <w:b/>
          <w:bCs/>
        </w:rPr>
      </w:pPr>
      <w:r w:rsidRPr="00A94E31">
        <w:rPr>
          <w:b/>
          <w:bCs/>
        </w:rPr>
        <w:lastRenderedPageBreak/>
        <w:t>Задачи программы.</w:t>
      </w:r>
    </w:p>
    <w:p w14:paraId="45805124" w14:textId="77777777" w:rsidR="005C5C17" w:rsidRPr="009466A0" w:rsidRDefault="009466A0" w:rsidP="009466A0">
      <w:pPr>
        <w:ind w:right="29" w:firstLine="567"/>
        <w:jc w:val="both"/>
        <w:rPr>
          <w:i/>
          <w:sz w:val="28"/>
          <w:szCs w:val="28"/>
        </w:rPr>
      </w:pPr>
      <w:r w:rsidRPr="009466A0">
        <w:rPr>
          <w:i/>
          <w:sz w:val="28"/>
          <w:szCs w:val="28"/>
        </w:rPr>
        <w:t>Обучающие:</w:t>
      </w:r>
    </w:p>
    <w:p w14:paraId="66B5ACBD" w14:textId="77777777" w:rsidR="005C5C17" w:rsidRPr="009466A0" w:rsidRDefault="001406DE" w:rsidP="001406DE">
      <w:pPr>
        <w:pStyle w:val="a5"/>
        <w:numPr>
          <w:ilvl w:val="0"/>
          <w:numId w:val="15"/>
        </w:numPr>
        <w:tabs>
          <w:tab w:val="left" w:pos="0"/>
          <w:tab w:val="left" w:pos="993"/>
          <w:tab w:val="left" w:pos="3018"/>
          <w:tab w:val="left" w:pos="3430"/>
          <w:tab w:val="left" w:pos="5134"/>
          <w:tab w:val="left" w:pos="7143"/>
        </w:tabs>
        <w:ind w:left="0" w:right="29" w:firstLine="567"/>
        <w:jc w:val="both"/>
        <w:rPr>
          <w:sz w:val="28"/>
          <w:szCs w:val="28"/>
        </w:rPr>
      </w:pPr>
      <w:r>
        <w:rPr>
          <w:sz w:val="28"/>
          <w:szCs w:val="28"/>
        </w:rPr>
        <w:t xml:space="preserve">углубить знания о химической составляющей </w:t>
      </w:r>
      <w:r w:rsidR="009466A0" w:rsidRPr="009466A0">
        <w:rPr>
          <w:spacing w:val="-1"/>
          <w:sz w:val="28"/>
          <w:szCs w:val="28"/>
        </w:rPr>
        <w:t xml:space="preserve">естественнонаучной </w:t>
      </w:r>
      <w:r w:rsidR="009466A0" w:rsidRPr="009466A0">
        <w:rPr>
          <w:sz w:val="28"/>
          <w:szCs w:val="28"/>
        </w:rPr>
        <w:t>картины мира, о важнейших химических понятиях, законах и</w:t>
      </w:r>
      <w:r w:rsidR="009466A0" w:rsidRPr="009466A0">
        <w:rPr>
          <w:spacing w:val="-20"/>
          <w:sz w:val="28"/>
          <w:szCs w:val="28"/>
        </w:rPr>
        <w:t xml:space="preserve"> </w:t>
      </w:r>
      <w:r w:rsidR="009466A0" w:rsidRPr="009466A0">
        <w:rPr>
          <w:sz w:val="28"/>
          <w:szCs w:val="28"/>
        </w:rPr>
        <w:t>теориях;</w:t>
      </w:r>
    </w:p>
    <w:p w14:paraId="62B0C69E" w14:textId="77777777" w:rsidR="005C5C17" w:rsidRPr="009466A0" w:rsidRDefault="009466A0" w:rsidP="001406DE">
      <w:pPr>
        <w:pStyle w:val="a5"/>
        <w:numPr>
          <w:ilvl w:val="0"/>
          <w:numId w:val="13"/>
        </w:numPr>
        <w:tabs>
          <w:tab w:val="left" w:pos="0"/>
          <w:tab w:val="left" w:pos="993"/>
        </w:tabs>
        <w:ind w:left="0" w:right="29" w:firstLine="567"/>
        <w:jc w:val="both"/>
        <w:rPr>
          <w:sz w:val="28"/>
          <w:szCs w:val="28"/>
        </w:rPr>
      </w:pPr>
      <w:r w:rsidRPr="009466A0">
        <w:rPr>
          <w:sz w:val="28"/>
          <w:szCs w:val="28"/>
        </w:rPr>
        <w:t>научить различным методам проведения расчетов, необходимых при решении теоретических и экспериментальных задач;</w:t>
      </w:r>
    </w:p>
    <w:p w14:paraId="32C0942F" w14:textId="77777777" w:rsidR="005C5C17" w:rsidRPr="009466A0" w:rsidRDefault="009466A0" w:rsidP="001406DE">
      <w:pPr>
        <w:pStyle w:val="a5"/>
        <w:numPr>
          <w:ilvl w:val="0"/>
          <w:numId w:val="13"/>
        </w:numPr>
        <w:tabs>
          <w:tab w:val="left" w:pos="0"/>
          <w:tab w:val="left" w:pos="993"/>
        </w:tabs>
        <w:ind w:left="0" w:right="29" w:firstLine="567"/>
        <w:jc w:val="both"/>
        <w:rPr>
          <w:sz w:val="28"/>
          <w:szCs w:val="28"/>
        </w:rPr>
      </w:pPr>
      <w:r w:rsidRPr="009466A0">
        <w:rPr>
          <w:sz w:val="28"/>
          <w:szCs w:val="28"/>
        </w:rPr>
        <w:t>научить самостоятельному поиску и освоению химических знаний с использованием различных источников</w:t>
      </w:r>
      <w:r w:rsidRPr="009466A0">
        <w:rPr>
          <w:spacing w:val="-8"/>
          <w:sz w:val="28"/>
          <w:szCs w:val="28"/>
        </w:rPr>
        <w:t xml:space="preserve"> </w:t>
      </w:r>
      <w:r w:rsidRPr="009466A0">
        <w:rPr>
          <w:sz w:val="28"/>
          <w:szCs w:val="28"/>
        </w:rPr>
        <w:t>информации;</w:t>
      </w:r>
    </w:p>
    <w:p w14:paraId="2101A16C" w14:textId="77777777" w:rsidR="005C5C17" w:rsidRPr="009466A0" w:rsidRDefault="009466A0" w:rsidP="001406DE">
      <w:pPr>
        <w:pStyle w:val="a5"/>
        <w:numPr>
          <w:ilvl w:val="0"/>
          <w:numId w:val="13"/>
        </w:numPr>
        <w:tabs>
          <w:tab w:val="left" w:pos="0"/>
          <w:tab w:val="left" w:pos="993"/>
        </w:tabs>
        <w:ind w:left="0" w:right="29" w:firstLine="567"/>
        <w:jc w:val="both"/>
        <w:rPr>
          <w:sz w:val="28"/>
          <w:szCs w:val="28"/>
        </w:rPr>
      </w:pPr>
      <w:r w:rsidRPr="009466A0">
        <w:rPr>
          <w:sz w:val="28"/>
          <w:szCs w:val="28"/>
        </w:rPr>
        <w:t>научить применять полученные знания для решения практических</w:t>
      </w:r>
      <w:r w:rsidRPr="009466A0">
        <w:rPr>
          <w:spacing w:val="-18"/>
          <w:sz w:val="28"/>
          <w:szCs w:val="28"/>
        </w:rPr>
        <w:t xml:space="preserve"> </w:t>
      </w:r>
      <w:r w:rsidRPr="009466A0">
        <w:rPr>
          <w:sz w:val="28"/>
          <w:szCs w:val="28"/>
        </w:rPr>
        <w:t>задач.</w:t>
      </w:r>
    </w:p>
    <w:p w14:paraId="569A779C" w14:textId="77777777" w:rsidR="005C5C17" w:rsidRPr="009466A0" w:rsidRDefault="009466A0" w:rsidP="009466A0">
      <w:pPr>
        <w:ind w:right="29" w:firstLine="567"/>
        <w:jc w:val="both"/>
        <w:rPr>
          <w:i/>
          <w:sz w:val="28"/>
          <w:szCs w:val="28"/>
        </w:rPr>
      </w:pPr>
      <w:r w:rsidRPr="009466A0">
        <w:rPr>
          <w:i/>
          <w:sz w:val="28"/>
          <w:szCs w:val="28"/>
        </w:rPr>
        <w:t>Развивающие:</w:t>
      </w:r>
    </w:p>
    <w:p w14:paraId="7EEB9188" w14:textId="77777777" w:rsidR="001406DE" w:rsidRDefault="009466A0" w:rsidP="001406DE">
      <w:pPr>
        <w:pStyle w:val="a5"/>
        <w:numPr>
          <w:ilvl w:val="0"/>
          <w:numId w:val="13"/>
        </w:numPr>
        <w:tabs>
          <w:tab w:val="left" w:pos="582"/>
        </w:tabs>
        <w:ind w:left="0" w:right="29" w:firstLine="567"/>
        <w:jc w:val="both"/>
        <w:rPr>
          <w:sz w:val="28"/>
          <w:szCs w:val="28"/>
        </w:rPr>
      </w:pPr>
      <w:r w:rsidRPr="009466A0">
        <w:rPr>
          <w:sz w:val="28"/>
          <w:szCs w:val="28"/>
        </w:rPr>
        <w:t>развить познавательные интересы и интеллектуальные способности в процессе приобретения химических знаний с использованием различных источников информации, в том числе</w:t>
      </w:r>
      <w:r w:rsidRPr="009466A0">
        <w:rPr>
          <w:spacing w:val="-9"/>
          <w:sz w:val="28"/>
          <w:szCs w:val="28"/>
        </w:rPr>
        <w:t xml:space="preserve"> </w:t>
      </w:r>
      <w:r w:rsidRPr="009466A0">
        <w:rPr>
          <w:sz w:val="28"/>
          <w:szCs w:val="28"/>
        </w:rPr>
        <w:t>компьютерных;</w:t>
      </w:r>
    </w:p>
    <w:p w14:paraId="2E3B03E5" w14:textId="77777777" w:rsidR="005C5C17" w:rsidRPr="001406DE" w:rsidRDefault="009466A0" w:rsidP="001406DE">
      <w:pPr>
        <w:pStyle w:val="a5"/>
        <w:numPr>
          <w:ilvl w:val="0"/>
          <w:numId w:val="13"/>
        </w:numPr>
        <w:tabs>
          <w:tab w:val="left" w:pos="582"/>
        </w:tabs>
        <w:ind w:left="0" w:right="29" w:firstLine="567"/>
        <w:jc w:val="both"/>
        <w:rPr>
          <w:sz w:val="28"/>
          <w:szCs w:val="28"/>
        </w:rPr>
      </w:pPr>
      <w:r w:rsidRPr="001406DE">
        <w:rPr>
          <w:sz w:val="28"/>
          <w:szCs w:val="28"/>
        </w:rPr>
        <w:t>развить навык причинно-следственного и структурно-функционального анализа при решении теоретических и практических вопросов, как основу исследовательской</w:t>
      </w:r>
      <w:r w:rsidRPr="001406DE">
        <w:rPr>
          <w:spacing w:val="-4"/>
          <w:sz w:val="28"/>
          <w:szCs w:val="28"/>
        </w:rPr>
        <w:t xml:space="preserve"> </w:t>
      </w:r>
      <w:r w:rsidRPr="001406DE">
        <w:rPr>
          <w:sz w:val="28"/>
          <w:szCs w:val="28"/>
        </w:rPr>
        <w:t>деятельности.</w:t>
      </w:r>
    </w:p>
    <w:p w14:paraId="29113AD7" w14:textId="77777777" w:rsidR="005C5C17" w:rsidRPr="009466A0" w:rsidRDefault="009466A0" w:rsidP="009466A0">
      <w:pPr>
        <w:ind w:right="29" w:firstLine="567"/>
        <w:jc w:val="both"/>
        <w:rPr>
          <w:i/>
          <w:sz w:val="28"/>
          <w:szCs w:val="28"/>
        </w:rPr>
      </w:pPr>
      <w:r w:rsidRPr="009466A0">
        <w:rPr>
          <w:i/>
          <w:sz w:val="28"/>
          <w:szCs w:val="28"/>
        </w:rPr>
        <w:t>Воспитательные:</w:t>
      </w:r>
    </w:p>
    <w:p w14:paraId="150B0AFF" w14:textId="77777777" w:rsidR="001406DE" w:rsidRDefault="009466A0" w:rsidP="001406DE">
      <w:pPr>
        <w:pStyle w:val="a5"/>
        <w:numPr>
          <w:ilvl w:val="0"/>
          <w:numId w:val="13"/>
        </w:numPr>
        <w:tabs>
          <w:tab w:val="left" w:pos="581"/>
          <w:tab w:val="left" w:pos="582"/>
        </w:tabs>
        <w:ind w:left="0" w:right="29" w:firstLine="567"/>
        <w:jc w:val="both"/>
        <w:rPr>
          <w:sz w:val="28"/>
          <w:szCs w:val="28"/>
        </w:rPr>
      </w:pPr>
      <w:r w:rsidRPr="009466A0">
        <w:rPr>
          <w:sz w:val="28"/>
          <w:szCs w:val="28"/>
        </w:rPr>
        <w:t>воспитать грамотный и корректный подход при работе с различной информацией,</w:t>
      </w:r>
    </w:p>
    <w:p w14:paraId="63B197A6" w14:textId="77777777" w:rsidR="005C5C17" w:rsidRPr="001406DE" w:rsidRDefault="001406DE" w:rsidP="001406DE">
      <w:pPr>
        <w:pStyle w:val="a5"/>
        <w:numPr>
          <w:ilvl w:val="0"/>
          <w:numId w:val="13"/>
        </w:numPr>
        <w:tabs>
          <w:tab w:val="left" w:pos="581"/>
          <w:tab w:val="left" w:pos="582"/>
        </w:tabs>
        <w:ind w:left="0" w:right="29" w:firstLine="567"/>
        <w:jc w:val="both"/>
        <w:rPr>
          <w:sz w:val="28"/>
          <w:szCs w:val="28"/>
        </w:rPr>
      </w:pPr>
      <w:r w:rsidRPr="001406DE">
        <w:rPr>
          <w:sz w:val="28"/>
          <w:szCs w:val="28"/>
        </w:rPr>
        <w:t xml:space="preserve">воспитать привычку развернуто обосновывать суждения, </w:t>
      </w:r>
      <w:r w:rsidR="009466A0" w:rsidRPr="001406DE">
        <w:rPr>
          <w:spacing w:val="-3"/>
          <w:sz w:val="28"/>
          <w:szCs w:val="28"/>
        </w:rPr>
        <w:t xml:space="preserve">приведения </w:t>
      </w:r>
      <w:r w:rsidR="009466A0" w:rsidRPr="001406DE">
        <w:rPr>
          <w:sz w:val="28"/>
          <w:szCs w:val="28"/>
        </w:rPr>
        <w:t>обоснованных доказательств своей точки</w:t>
      </w:r>
      <w:r w:rsidR="009466A0" w:rsidRPr="001406DE">
        <w:rPr>
          <w:spacing w:val="-3"/>
          <w:sz w:val="28"/>
          <w:szCs w:val="28"/>
        </w:rPr>
        <w:t xml:space="preserve"> </w:t>
      </w:r>
      <w:r w:rsidR="009466A0" w:rsidRPr="001406DE">
        <w:rPr>
          <w:sz w:val="28"/>
          <w:szCs w:val="28"/>
        </w:rPr>
        <w:t>зрения.</w:t>
      </w:r>
    </w:p>
    <w:p w14:paraId="2F13B24B" w14:textId="77777777" w:rsidR="001406DE" w:rsidRDefault="001406DE" w:rsidP="009466A0">
      <w:pPr>
        <w:pStyle w:val="1"/>
        <w:ind w:left="0" w:right="29" w:firstLine="567"/>
        <w:jc w:val="both"/>
      </w:pPr>
    </w:p>
    <w:p w14:paraId="21ABABCF" w14:textId="77777777" w:rsidR="005C5C17" w:rsidRPr="009466A0" w:rsidRDefault="009466A0" w:rsidP="009466A0">
      <w:pPr>
        <w:pStyle w:val="1"/>
        <w:ind w:left="0" w:right="29" w:firstLine="567"/>
        <w:jc w:val="both"/>
      </w:pPr>
      <w:r w:rsidRPr="009466A0">
        <w:t>Учащиеся, для которых программа актуальна.</w:t>
      </w:r>
    </w:p>
    <w:p w14:paraId="51EADF64" w14:textId="77777777" w:rsidR="005C5C17" w:rsidRPr="009466A0" w:rsidRDefault="009466A0" w:rsidP="009466A0">
      <w:pPr>
        <w:pStyle w:val="a3"/>
        <w:ind w:left="0" w:right="29" w:firstLine="567"/>
        <w:jc w:val="both"/>
      </w:pPr>
      <w:r w:rsidRPr="009466A0">
        <w:t>Возраст обучающихся по данной программе: 13-17 лет.</w:t>
      </w:r>
    </w:p>
    <w:p w14:paraId="3A88EC33" w14:textId="77777777" w:rsidR="005C5C17" w:rsidRPr="009466A0" w:rsidRDefault="009466A0" w:rsidP="009466A0">
      <w:pPr>
        <w:pStyle w:val="a3"/>
        <w:ind w:left="0" w:right="29" w:firstLine="567"/>
        <w:jc w:val="both"/>
      </w:pPr>
      <w:r w:rsidRPr="009466A0">
        <w:t>Программа позволяет объединить детей, проявляющих повышенный интерес к химическим экспериментам (но сложно осваивающих предметы естественнонаучного цикла), и детей с повышенной мотивацией к изучению химии и собирающихся продолжить образование в учебных заведениях естественнонаучного профиля (химико-технологические, медицинские, с/хозяйственные вузы).</w:t>
      </w:r>
    </w:p>
    <w:p w14:paraId="31DA3772" w14:textId="77777777" w:rsidR="005C5C17" w:rsidRPr="009466A0" w:rsidRDefault="009466A0" w:rsidP="009466A0">
      <w:pPr>
        <w:pStyle w:val="1"/>
        <w:ind w:left="0" w:right="29" w:firstLine="567"/>
        <w:jc w:val="both"/>
      </w:pPr>
      <w:r w:rsidRPr="009466A0">
        <w:t>Формы и режим занятий.</w:t>
      </w:r>
    </w:p>
    <w:p w14:paraId="1B8DDEDE" w14:textId="77777777" w:rsidR="005C5C17" w:rsidRPr="009466A0" w:rsidRDefault="009466A0" w:rsidP="009466A0">
      <w:pPr>
        <w:pStyle w:val="a3"/>
        <w:ind w:left="0" w:right="29" w:firstLine="567"/>
        <w:jc w:val="both"/>
      </w:pPr>
      <w:r w:rsidRPr="009466A0">
        <w:t>Форма обучения – очная, групповая.</w:t>
      </w:r>
    </w:p>
    <w:p w14:paraId="2CABA4F2" w14:textId="77777777" w:rsidR="005C5C17" w:rsidRPr="009466A0" w:rsidRDefault="009466A0" w:rsidP="009466A0">
      <w:pPr>
        <w:pStyle w:val="a3"/>
        <w:ind w:left="0" w:right="29" w:firstLine="567"/>
        <w:jc w:val="both"/>
      </w:pPr>
      <w:r w:rsidRPr="009466A0">
        <w:t xml:space="preserve">Количество обучающихся в группе: </w:t>
      </w:r>
      <w:r w:rsidR="001406DE">
        <w:t>12</w:t>
      </w:r>
      <w:r w:rsidRPr="009466A0">
        <w:t>-15 человек.</w:t>
      </w:r>
    </w:p>
    <w:p w14:paraId="4FE39787" w14:textId="77777777" w:rsidR="005C5C17" w:rsidRPr="009466A0" w:rsidRDefault="009466A0" w:rsidP="009466A0">
      <w:pPr>
        <w:pStyle w:val="a3"/>
        <w:ind w:left="0" w:right="29" w:firstLine="567"/>
        <w:jc w:val="both"/>
      </w:pPr>
      <w:r w:rsidRPr="009466A0">
        <w:t xml:space="preserve">Занятия проходят 1 раз в неделю </w:t>
      </w:r>
      <w:r w:rsidR="001406DE">
        <w:t>2</w:t>
      </w:r>
      <w:r w:rsidRPr="009466A0">
        <w:t xml:space="preserve"> часа или 2 раза в неделю по 1 </w:t>
      </w:r>
      <w:r w:rsidR="001406DE">
        <w:t>часу</w:t>
      </w:r>
      <w:r w:rsidRPr="009466A0">
        <w:t>. В конце каждого часа предусмотрен 15-и минутный перерыв.</w:t>
      </w:r>
    </w:p>
    <w:p w14:paraId="6938F80C" w14:textId="77777777" w:rsidR="005C5C17" w:rsidRPr="009466A0" w:rsidRDefault="009466A0" w:rsidP="009466A0">
      <w:pPr>
        <w:ind w:right="29" w:firstLine="567"/>
        <w:jc w:val="both"/>
        <w:rPr>
          <w:sz w:val="28"/>
          <w:szCs w:val="28"/>
        </w:rPr>
      </w:pPr>
      <w:r w:rsidRPr="009466A0">
        <w:rPr>
          <w:b/>
          <w:sz w:val="28"/>
          <w:szCs w:val="28"/>
        </w:rPr>
        <w:t xml:space="preserve">Срок реализации программы </w:t>
      </w:r>
      <w:r w:rsidRPr="009466A0">
        <w:rPr>
          <w:sz w:val="28"/>
          <w:szCs w:val="28"/>
        </w:rPr>
        <w:t xml:space="preserve">– 1 год. Количество учебных часов в год: </w:t>
      </w:r>
      <w:r w:rsidR="001406DE">
        <w:rPr>
          <w:sz w:val="28"/>
          <w:szCs w:val="28"/>
        </w:rPr>
        <w:t>72 часа.</w:t>
      </w:r>
    </w:p>
    <w:p w14:paraId="4990D4AD" w14:textId="77777777" w:rsidR="001406DE" w:rsidRDefault="001406DE" w:rsidP="009466A0">
      <w:pPr>
        <w:pStyle w:val="1"/>
        <w:ind w:left="0" w:right="29" w:firstLine="567"/>
        <w:jc w:val="both"/>
      </w:pPr>
    </w:p>
    <w:p w14:paraId="543BD567" w14:textId="77777777" w:rsidR="005C5C17" w:rsidRPr="009466A0" w:rsidRDefault="009466A0" w:rsidP="009466A0">
      <w:pPr>
        <w:pStyle w:val="1"/>
        <w:ind w:left="0" w:right="29" w:firstLine="567"/>
        <w:jc w:val="both"/>
      </w:pPr>
      <w:r w:rsidRPr="009466A0">
        <w:t>Планируемые результаты.</w:t>
      </w:r>
    </w:p>
    <w:p w14:paraId="1676A11E" w14:textId="77777777" w:rsidR="005C5C17" w:rsidRPr="009466A0" w:rsidRDefault="009466A0" w:rsidP="009466A0">
      <w:pPr>
        <w:ind w:right="29" w:firstLine="567"/>
        <w:jc w:val="both"/>
        <w:rPr>
          <w:i/>
          <w:sz w:val="28"/>
          <w:szCs w:val="28"/>
        </w:rPr>
      </w:pPr>
      <w:r w:rsidRPr="009466A0">
        <w:rPr>
          <w:i/>
          <w:sz w:val="28"/>
          <w:szCs w:val="28"/>
        </w:rPr>
        <w:t>Предметные результаты.</w:t>
      </w:r>
    </w:p>
    <w:p w14:paraId="600FC76D" w14:textId="77777777" w:rsidR="005C5C17" w:rsidRPr="009466A0" w:rsidRDefault="009466A0" w:rsidP="009466A0">
      <w:pPr>
        <w:pStyle w:val="a3"/>
        <w:ind w:left="0" w:right="29" w:firstLine="567"/>
        <w:jc w:val="both"/>
      </w:pPr>
      <w:r w:rsidRPr="009466A0">
        <w:t>По итогам обучения обучающиеся</w:t>
      </w:r>
    </w:p>
    <w:p w14:paraId="58627E08" w14:textId="77777777" w:rsidR="005C5C17" w:rsidRPr="009466A0" w:rsidRDefault="009466A0" w:rsidP="009466A0">
      <w:pPr>
        <w:pStyle w:val="a3"/>
        <w:ind w:left="0" w:right="29" w:firstLine="567"/>
        <w:jc w:val="both"/>
      </w:pPr>
      <w:r w:rsidRPr="009466A0">
        <w:rPr>
          <w:b/>
        </w:rPr>
        <w:t xml:space="preserve">будут знать: </w:t>
      </w:r>
      <w:r w:rsidRPr="009466A0">
        <w:t xml:space="preserve">основные понятия химии, атомно-молекулярное учение в химии, периодический закон и строение атома, историю открытия Д.И. Менделеевым Периодического закона, значение Периодического закона; что такое электронные конфигурации атомов химических элементов, химическая связь и строение молекул, основные законы стехиометрии, химические реакции; что такое электролитическая диссоциация, реакции обмена в водном растворе, окислительно-восстановительные </w:t>
      </w:r>
      <w:r w:rsidRPr="009466A0">
        <w:lastRenderedPageBreak/>
        <w:t>реакции, гальванические элементы, химические свойства, изученных классов органических соединений (органических соединений алифатического ряда), знать о методах очистки органических и неорганических веществ, синтеза веществ, нанотехнологий и научатся использовать полученные знания для разработки и решения экспериментальных задач,</w:t>
      </w:r>
    </w:p>
    <w:p w14:paraId="5589E627" w14:textId="77777777" w:rsidR="005C5C17" w:rsidRPr="009466A0" w:rsidRDefault="009466A0" w:rsidP="009466A0">
      <w:pPr>
        <w:pStyle w:val="1"/>
        <w:ind w:left="0" w:right="29" w:firstLine="567"/>
        <w:jc w:val="both"/>
      </w:pPr>
      <w:r w:rsidRPr="009466A0">
        <w:t>будут уметь:</w:t>
      </w:r>
    </w:p>
    <w:p w14:paraId="264F3991" w14:textId="77777777" w:rsidR="005C5C17" w:rsidRPr="009466A0" w:rsidRDefault="009466A0" w:rsidP="009466A0">
      <w:pPr>
        <w:pStyle w:val="a5"/>
        <w:numPr>
          <w:ilvl w:val="0"/>
          <w:numId w:val="12"/>
        </w:numPr>
        <w:tabs>
          <w:tab w:val="left" w:pos="419"/>
        </w:tabs>
        <w:ind w:left="0" w:right="29" w:firstLine="567"/>
        <w:jc w:val="both"/>
        <w:rPr>
          <w:sz w:val="28"/>
          <w:szCs w:val="28"/>
        </w:rPr>
      </w:pPr>
      <w:r w:rsidRPr="009466A0">
        <w:rPr>
          <w:sz w:val="28"/>
          <w:szCs w:val="28"/>
        </w:rPr>
        <w:t>проводить расчеты: для получения растворов нужных концентраций, масс исходных</w:t>
      </w:r>
      <w:r w:rsidRPr="009466A0">
        <w:rPr>
          <w:spacing w:val="7"/>
          <w:sz w:val="28"/>
          <w:szCs w:val="28"/>
        </w:rPr>
        <w:t xml:space="preserve"> </w:t>
      </w:r>
      <w:r w:rsidRPr="009466A0">
        <w:rPr>
          <w:sz w:val="28"/>
          <w:szCs w:val="28"/>
        </w:rPr>
        <w:t>и</w:t>
      </w:r>
      <w:r w:rsidRPr="009466A0">
        <w:rPr>
          <w:spacing w:val="7"/>
          <w:sz w:val="28"/>
          <w:szCs w:val="28"/>
        </w:rPr>
        <w:t xml:space="preserve"> </w:t>
      </w:r>
      <w:r w:rsidRPr="009466A0">
        <w:rPr>
          <w:sz w:val="28"/>
          <w:szCs w:val="28"/>
        </w:rPr>
        <w:t>полученных</w:t>
      </w:r>
      <w:r w:rsidRPr="009466A0">
        <w:rPr>
          <w:spacing w:val="8"/>
          <w:sz w:val="28"/>
          <w:szCs w:val="28"/>
        </w:rPr>
        <w:t xml:space="preserve"> </w:t>
      </w:r>
      <w:r w:rsidRPr="009466A0">
        <w:rPr>
          <w:sz w:val="28"/>
          <w:szCs w:val="28"/>
        </w:rPr>
        <w:t>веществ,</w:t>
      </w:r>
      <w:r w:rsidRPr="009466A0">
        <w:rPr>
          <w:spacing w:val="3"/>
          <w:sz w:val="28"/>
          <w:szCs w:val="28"/>
        </w:rPr>
        <w:t xml:space="preserve"> </w:t>
      </w:r>
      <w:r w:rsidRPr="009466A0">
        <w:rPr>
          <w:sz w:val="28"/>
          <w:szCs w:val="28"/>
        </w:rPr>
        <w:t>выхода</w:t>
      </w:r>
      <w:r w:rsidRPr="009466A0">
        <w:rPr>
          <w:spacing w:val="7"/>
          <w:sz w:val="28"/>
          <w:szCs w:val="28"/>
        </w:rPr>
        <w:t xml:space="preserve"> </w:t>
      </w:r>
      <w:r w:rsidRPr="009466A0">
        <w:rPr>
          <w:sz w:val="28"/>
          <w:szCs w:val="28"/>
        </w:rPr>
        <w:t>реакции,</w:t>
      </w:r>
      <w:r w:rsidRPr="009466A0">
        <w:rPr>
          <w:spacing w:val="7"/>
          <w:sz w:val="28"/>
          <w:szCs w:val="28"/>
        </w:rPr>
        <w:t xml:space="preserve"> </w:t>
      </w:r>
      <w:r w:rsidRPr="009466A0">
        <w:rPr>
          <w:sz w:val="28"/>
          <w:szCs w:val="28"/>
        </w:rPr>
        <w:t>энергетических</w:t>
      </w:r>
      <w:r>
        <w:rPr>
          <w:sz w:val="28"/>
          <w:szCs w:val="28"/>
        </w:rPr>
        <w:t xml:space="preserve"> характеристик реакций и других расчётных величин по </w:t>
      </w:r>
      <w:r w:rsidRPr="009466A0">
        <w:rPr>
          <w:spacing w:val="-3"/>
          <w:sz w:val="28"/>
          <w:szCs w:val="28"/>
        </w:rPr>
        <w:t xml:space="preserve">уравнениям </w:t>
      </w:r>
      <w:r w:rsidRPr="009466A0">
        <w:rPr>
          <w:sz w:val="28"/>
          <w:szCs w:val="28"/>
        </w:rPr>
        <w:t>химических реакций, с использованием различных</w:t>
      </w:r>
      <w:r w:rsidRPr="009466A0">
        <w:rPr>
          <w:spacing w:val="-8"/>
          <w:sz w:val="28"/>
          <w:szCs w:val="28"/>
        </w:rPr>
        <w:t xml:space="preserve"> </w:t>
      </w:r>
      <w:r w:rsidRPr="009466A0">
        <w:rPr>
          <w:sz w:val="28"/>
          <w:szCs w:val="28"/>
        </w:rPr>
        <w:t>методов;</w:t>
      </w:r>
    </w:p>
    <w:p w14:paraId="48602985" w14:textId="77777777" w:rsidR="005C5C17" w:rsidRPr="009466A0" w:rsidRDefault="009466A0" w:rsidP="009466A0">
      <w:pPr>
        <w:pStyle w:val="a5"/>
        <w:numPr>
          <w:ilvl w:val="0"/>
          <w:numId w:val="12"/>
        </w:numPr>
        <w:tabs>
          <w:tab w:val="left" w:pos="386"/>
        </w:tabs>
        <w:ind w:left="0" w:right="29" w:firstLine="567"/>
        <w:jc w:val="both"/>
        <w:rPr>
          <w:sz w:val="28"/>
          <w:szCs w:val="28"/>
        </w:rPr>
      </w:pPr>
      <w:r w:rsidRPr="009466A0">
        <w:rPr>
          <w:sz w:val="28"/>
          <w:szCs w:val="28"/>
        </w:rPr>
        <w:t>решать расчетные задачи разной степени сложности, комплексные</w:t>
      </w:r>
      <w:r w:rsidRPr="009466A0">
        <w:rPr>
          <w:spacing w:val="-15"/>
          <w:sz w:val="28"/>
          <w:szCs w:val="28"/>
        </w:rPr>
        <w:t xml:space="preserve"> </w:t>
      </w:r>
      <w:r w:rsidRPr="009466A0">
        <w:rPr>
          <w:sz w:val="28"/>
          <w:szCs w:val="28"/>
        </w:rPr>
        <w:t>задачи,</w:t>
      </w:r>
    </w:p>
    <w:p w14:paraId="2C25B5D9" w14:textId="77777777" w:rsidR="005C5C17" w:rsidRPr="009466A0" w:rsidRDefault="009466A0" w:rsidP="009466A0">
      <w:pPr>
        <w:pStyle w:val="a5"/>
        <w:numPr>
          <w:ilvl w:val="0"/>
          <w:numId w:val="12"/>
        </w:numPr>
        <w:tabs>
          <w:tab w:val="left" w:pos="455"/>
        </w:tabs>
        <w:ind w:left="0" w:right="29" w:firstLine="567"/>
        <w:jc w:val="both"/>
        <w:rPr>
          <w:sz w:val="28"/>
          <w:szCs w:val="28"/>
        </w:rPr>
      </w:pPr>
      <w:r w:rsidRPr="009466A0">
        <w:rPr>
          <w:sz w:val="28"/>
          <w:szCs w:val="28"/>
        </w:rPr>
        <w:t>использовать математические методы обработки</w:t>
      </w:r>
      <w:r w:rsidRPr="009466A0">
        <w:rPr>
          <w:spacing w:val="-5"/>
          <w:sz w:val="28"/>
          <w:szCs w:val="28"/>
        </w:rPr>
        <w:t xml:space="preserve"> </w:t>
      </w:r>
      <w:r w:rsidRPr="009466A0">
        <w:rPr>
          <w:sz w:val="28"/>
          <w:szCs w:val="28"/>
        </w:rPr>
        <w:t>материала.</w:t>
      </w:r>
    </w:p>
    <w:p w14:paraId="3DBE1A34" w14:textId="77777777" w:rsidR="005C5C17" w:rsidRPr="009466A0" w:rsidRDefault="009466A0" w:rsidP="009466A0">
      <w:pPr>
        <w:pStyle w:val="a5"/>
        <w:numPr>
          <w:ilvl w:val="0"/>
          <w:numId w:val="12"/>
        </w:numPr>
        <w:tabs>
          <w:tab w:val="left" w:pos="386"/>
        </w:tabs>
        <w:ind w:left="0" w:right="29" w:firstLine="567"/>
        <w:jc w:val="both"/>
        <w:rPr>
          <w:sz w:val="28"/>
          <w:szCs w:val="28"/>
        </w:rPr>
      </w:pPr>
      <w:r w:rsidRPr="009466A0">
        <w:rPr>
          <w:sz w:val="28"/>
          <w:szCs w:val="28"/>
        </w:rPr>
        <w:t>самостоятельно получать химические знания, с использованием различных источников</w:t>
      </w:r>
      <w:r w:rsidRPr="009466A0">
        <w:rPr>
          <w:spacing w:val="-2"/>
          <w:sz w:val="28"/>
          <w:szCs w:val="28"/>
        </w:rPr>
        <w:t xml:space="preserve"> </w:t>
      </w:r>
      <w:r w:rsidRPr="009466A0">
        <w:rPr>
          <w:sz w:val="28"/>
          <w:szCs w:val="28"/>
        </w:rPr>
        <w:t>информации;</w:t>
      </w:r>
    </w:p>
    <w:p w14:paraId="41000499" w14:textId="77777777" w:rsidR="005C5C17" w:rsidRPr="009466A0" w:rsidRDefault="009466A0" w:rsidP="009466A0">
      <w:pPr>
        <w:pStyle w:val="1"/>
        <w:ind w:left="0" w:right="29" w:firstLine="567"/>
        <w:jc w:val="both"/>
      </w:pPr>
      <w:r w:rsidRPr="009466A0">
        <w:t>разовьют:</w:t>
      </w:r>
    </w:p>
    <w:p w14:paraId="38BD34E7" w14:textId="77777777" w:rsidR="005C5C17" w:rsidRPr="009466A0" w:rsidRDefault="009466A0" w:rsidP="009466A0">
      <w:pPr>
        <w:pStyle w:val="a3"/>
        <w:ind w:left="0" w:right="29" w:firstLine="567"/>
        <w:jc w:val="both"/>
      </w:pPr>
      <w:r w:rsidRPr="009466A0">
        <w:rPr>
          <w:b/>
        </w:rPr>
        <w:t xml:space="preserve">- </w:t>
      </w:r>
      <w:r w:rsidRPr="009466A0">
        <w:t>навык причинно-следственного и структурно-функционального анализа при решении теоретических и практических задач;</w:t>
      </w:r>
    </w:p>
    <w:p w14:paraId="4DA35B28" w14:textId="77777777" w:rsidR="005C5C17" w:rsidRPr="009466A0" w:rsidRDefault="009466A0" w:rsidP="009466A0">
      <w:pPr>
        <w:pStyle w:val="a5"/>
        <w:numPr>
          <w:ilvl w:val="0"/>
          <w:numId w:val="11"/>
        </w:numPr>
        <w:tabs>
          <w:tab w:val="left" w:pos="386"/>
        </w:tabs>
        <w:ind w:left="0" w:right="29" w:firstLine="567"/>
        <w:jc w:val="both"/>
        <w:rPr>
          <w:sz w:val="28"/>
          <w:szCs w:val="28"/>
        </w:rPr>
      </w:pPr>
      <w:r w:rsidRPr="009466A0">
        <w:rPr>
          <w:sz w:val="28"/>
          <w:szCs w:val="28"/>
        </w:rPr>
        <w:t>интеллектуальные способности и познавательный интерес к дальнейшему приобретению знаний в области естественных наук.</w:t>
      </w:r>
    </w:p>
    <w:p w14:paraId="0EECF430" w14:textId="77777777" w:rsidR="005C5C17" w:rsidRPr="009466A0" w:rsidRDefault="009466A0" w:rsidP="009466A0">
      <w:pPr>
        <w:ind w:right="29" w:firstLine="567"/>
        <w:jc w:val="both"/>
        <w:rPr>
          <w:i/>
          <w:sz w:val="28"/>
          <w:szCs w:val="28"/>
        </w:rPr>
      </w:pPr>
      <w:r w:rsidRPr="009466A0">
        <w:rPr>
          <w:i/>
          <w:sz w:val="28"/>
          <w:szCs w:val="28"/>
        </w:rPr>
        <w:t>Личностные результаты</w:t>
      </w:r>
    </w:p>
    <w:p w14:paraId="33608312" w14:textId="77777777" w:rsidR="005C5C17" w:rsidRPr="009466A0" w:rsidRDefault="009466A0" w:rsidP="009466A0">
      <w:pPr>
        <w:pStyle w:val="a5"/>
        <w:numPr>
          <w:ilvl w:val="0"/>
          <w:numId w:val="11"/>
        </w:numPr>
        <w:tabs>
          <w:tab w:val="left" w:pos="386"/>
        </w:tabs>
        <w:ind w:left="0" w:right="29" w:firstLine="567"/>
        <w:jc w:val="both"/>
        <w:rPr>
          <w:sz w:val="28"/>
          <w:szCs w:val="28"/>
        </w:rPr>
      </w:pPr>
      <w:r w:rsidRPr="009466A0">
        <w:rPr>
          <w:sz w:val="28"/>
          <w:szCs w:val="28"/>
        </w:rPr>
        <w:t>будут убеждены в необходимости грамотного отношения к своему здоровью и окружающей</w:t>
      </w:r>
      <w:r w:rsidRPr="009466A0">
        <w:rPr>
          <w:spacing w:val="-2"/>
          <w:sz w:val="28"/>
          <w:szCs w:val="28"/>
        </w:rPr>
        <w:t xml:space="preserve"> </w:t>
      </w:r>
      <w:r w:rsidRPr="009466A0">
        <w:rPr>
          <w:sz w:val="28"/>
          <w:szCs w:val="28"/>
        </w:rPr>
        <w:t>среде</w:t>
      </w:r>
    </w:p>
    <w:p w14:paraId="189114C5" w14:textId="77777777" w:rsidR="005C5C17" w:rsidRPr="009466A0" w:rsidRDefault="009466A0" w:rsidP="009466A0">
      <w:pPr>
        <w:ind w:right="29" w:firstLine="567"/>
        <w:jc w:val="both"/>
        <w:rPr>
          <w:i/>
          <w:sz w:val="28"/>
          <w:szCs w:val="28"/>
        </w:rPr>
      </w:pPr>
      <w:r w:rsidRPr="009466A0">
        <w:rPr>
          <w:i/>
          <w:sz w:val="28"/>
          <w:szCs w:val="28"/>
        </w:rPr>
        <w:t>Метапредметные результаты</w:t>
      </w:r>
    </w:p>
    <w:p w14:paraId="5D1A7A1C" w14:textId="77777777" w:rsidR="00A94E31" w:rsidRDefault="009466A0" w:rsidP="00A94E31">
      <w:pPr>
        <w:pStyle w:val="a5"/>
        <w:numPr>
          <w:ilvl w:val="0"/>
          <w:numId w:val="11"/>
        </w:numPr>
        <w:tabs>
          <w:tab w:val="left" w:pos="429"/>
        </w:tabs>
        <w:ind w:left="0" w:right="29" w:firstLine="567"/>
        <w:jc w:val="both"/>
        <w:rPr>
          <w:sz w:val="28"/>
          <w:szCs w:val="28"/>
        </w:rPr>
      </w:pPr>
      <w:r w:rsidRPr="009466A0">
        <w:rPr>
          <w:sz w:val="28"/>
          <w:szCs w:val="28"/>
        </w:rPr>
        <w:t>приобретут умение самостоятельно получать знания, используя для этого различные источники</w:t>
      </w:r>
      <w:r w:rsidRPr="009466A0">
        <w:rPr>
          <w:spacing w:val="-1"/>
          <w:sz w:val="28"/>
          <w:szCs w:val="28"/>
        </w:rPr>
        <w:t xml:space="preserve"> </w:t>
      </w:r>
      <w:r w:rsidRPr="009466A0">
        <w:rPr>
          <w:sz w:val="28"/>
          <w:szCs w:val="28"/>
        </w:rPr>
        <w:t>информации.</w:t>
      </w:r>
    </w:p>
    <w:p w14:paraId="25D69443" w14:textId="77777777" w:rsidR="00A94E31" w:rsidRDefault="00A94E31" w:rsidP="00A94E31">
      <w:pPr>
        <w:pStyle w:val="a5"/>
        <w:tabs>
          <w:tab w:val="left" w:pos="429"/>
        </w:tabs>
        <w:ind w:left="567" w:right="29" w:firstLine="0"/>
        <w:jc w:val="both"/>
        <w:rPr>
          <w:sz w:val="28"/>
          <w:szCs w:val="28"/>
        </w:rPr>
      </w:pPr>
    </w:p>
    <w:p w14:paraId="66789CF4" w14:textId="58D81697" w:rsidR="001406DE" w:rsidRPr="00A94E31" w:rsidRDefault="00A94E31" w:rsidP="00A94E31">
      <w:pPr>
        <w:pStyle w:val="a5"/>
        <w:ind w:left="0" w:right="29" w:firstLine="0"/>
        <w:jc w:val="center"/>
        <w:rPr>
          <w:b/>
          <w:bCs/>
          <w:sz w:val="28"/>
          <w:szCs w:val="28"/>
        </w:rPr>
      </w:pPr>
      <w:r>
        <w:rPr>
          <w:b/>
          <w:bCs/>
          <w:sz w:val="28"/>
          <w:szCs w:val="28"/>
        </w:rPr>
        <w:t>Ф</w:t>
      </w:r>
      <w:r w:rsidRPr="00A94E31">
        <w:rPr>
          <w:b/>
          <w:bCs/>
          <w:sz w:val="28"/>
          <w:szCs w:val="28"/>
        </w:rPr>
        <w:t>ОРМЫ АТТЕСТАЦИИ И ОЦЕНОЧНЫЕ МАТЕРИАЛЫ.</w:t>
      </w:r>
    </w:p>
    <w:p w14:paraId="3C2A2AF0" w14:textId="77777777" w:rsidR="001406DE" w:rsidRDefault="001406DE" w:rsidP="001406DE">
      <w:pPr>
        <w:pStyle w:val="1"/>
        <w:tabs>
          <w:tab w:val="left" w:pos="1238"/>
        </w:tabs>
        <w:ind w:left="567" w:right="29"/>
        <w:jc w:val="center"/>
      </w:pPr>
    </w:p>
    <w:p w14:paraId="38BDFB0D" w14:textId="74E7826F" w:rsidR="005C5C17" w:rsidRPr="009466A0" w:rsidRDefault="009466A0" w:rsidP="00A94E31">
      <w:pPr>
        <w:pStyle w:val="1"/>
        <w:tabs>
          <w:tab w:val="left" w:pos="0"/>
        </w:tabs>
        <w:ind w:left="0" w:right="29"/>
        <w:jc w:val="center"/>
      </w:pPr>
      <w:r w:rsidRPr="009466A0">
        <w:t xml:space="preserve"> Формы</w:t>
      </w:r>
      <w:r w:rsidRPr="009466A0">
        <w:rPr>
          <w:spacing w:val="-2"/>
        </w:rPr>
        <w:t xml:space="preserve"> </w:t>
      </w:r>
      <w:r w:rsidRPr="009466A0">
        <w:t>контроля</w:t>
      </w:r>
    </w:p>
    <w:p w14:paraId="6B54EE99" w14:textId="77777777" w:rsidR="001406DE" w:rsidRDefault="001406DE" w:rsidP="009466A0">
      <w:pPr>
        <w:pStyle w:val="a3"/>
        <w:ind w:left="0" w:right="29" w:firstLine="567"/>
        <w:jc w:val="both"/>
      </w:pPr>
    </w:p>
    <w:p w14:paraId="34524B5C" w14:textId="054727D6" w:rsidR="005C5C17" w:rsidRPr="009466A0" w:rsidRDefault="009466A0" w:rsidP="001406DE">
      <w:pPr>
        <w:pStyle w:val="a3"/>
        <w:ind w:left="0" w:right="29" w:firstLine="567"/>
        <w:jc w:val="both"/>
      </w:pPr>
      <w:r w:rsidRPr="009466A0">
        <w:t>Реализация программы «</w:t>
      </w:r>
      <w:r w:rsidR="00D15A50">
        <w:t>Х</w:t>
      </w:r>
      <w:r w:rsidRPr="009466A0">
        <w:t>имия в задачах» предусматривает входной, текущий контроль, промежуточную и итоговую аттестацию обучающихся.</w:t>
      </w:r>
      <w:r w:rsidR="001406DE">
        <w:t xml:space="preserve"> </w:t>
      </w:r>
      <w:r w:rsidRPr="009466A0">
        <w:t>Входной и текущий контроль осуществляется в форме собеседования.</w:t>
      </w:r>
      <w:r w:rsidR="001406DE">
        <w:t xml:space="preserve"> </w:t>
      </w:r>
      <w:r w:rsidRPr="009466A0">
        <w:t>Промежуточная аттестация проводится в формах: собеседования, участия в олимпиадах, фестивалях и конференциях.</w:t>
      </w:r>
    </w:p>
    <w:p w14:paraId="5421D1ED" w14:textId="77777777" w:rsidR="005C5C17" w:rsidRPr="009466A0" w:rsidRDefault="009466A0" w:rsidP="009466A0">
      <w:pPr>
        <w:pStyle w:val="a3"/>
        <w:ind w:left="0" w:right="29" w:firstLine="567"/>
        <w:jc w:val="both"/>
      </w:pPr>
      <w:r w:rsidRPr="009466A0">
        <w:t>И</w:t>
      </w:r>
      <w:r w:rsidR="001406DE">
        <w:t xml:space="preserve">тоговая аттестация проводится </w:t>
      </w:r>
      <w:r w:rsidRPr="009466A0">
        <w:t>в форме собеседования, участия в фестивалях и конференциях.</w:t>
      </w:r>
    </w:p>
    <w:p w14:paraId="307F5235" w14:textId="77777777" w:rsidR="005C5C17" w:rsidRPr="009466A0" w:rsidRDefault="009466A0" w:rsidP="009466A0">
      <w:pPr>
        <w:pStyle w:val="a3"/>
        <w:ind w:left="0" w:right="29" w:firstLine="567"/>
        <w:jc w:val="both"/>
      </w:pPr>
      <w:r w:rsidRPr="009466A0">
        <w:t>Публичная презентация образовательных результатов программы осуществляется в форме: участия в фестивалях и конференциях.</w:t>
      </w:r>
    </w:p>
    <w:p w14:paraId="1F817E51" w14:textId="77777777" w:rsidR="005C5C17" w:rsidRPr="009466A0" w:rsidRDefault="009466A0" w:rsidP="009466A0">
      <w:pPr>
        <w:pStyle w:val="a3"/>
        <w:ind w:left="0" w:right="29" w:firstLine="567"/>
        <w:jc w:val="both"/>
      </w:pPr>
      <w:r w:rsidRPr="009466A0">
        <w:t>Обучающимся, ус</w:t>
      </w:r>
      <w:r w:rsidR="001406DE">
        <w:t>пешно освоившим программу, выдаю</w:t>
      </w:r>
      <w:r w:rsidRPr="009466A0">
        <w:t xml:space="preserve">тся </w:t>
      </w:r>
      <w:r w:rsidR="001406DE">
        <w:t>документы об окончании программы установленного учреждением образца</w:t>
      </w:r>
      <w:r w:rsidRPr="009466A0">
        <w:t>.</w:t>
      </w:r>
    </w:p>
    <w:p w14:paraId="45D7B2B5" w14:textId="77777777" w:rsidR="001406DE" w:rsidRDefault="001406DE" w:rsidP="009466A0">
      <w:pPr>
        <w:pStyle w:val="1"/>
        <w:ind w:left="0" w:right="29" w:firstLine="567"/>
        <w:jc w:val="both"/>
      </w:pPr>
    </w:p>
    <w:p w14:paraId="7EEF95F4" w14:textId="77777777" w:rsidR="001406DE" w:rsidRDefault="001406DE" w:rsidP="009466A0">
      <w:pPr>
        <w:pStyle w:val="1"/>
        <w:ind w:left="0" w:right="29" w:firstLine="567"/>
        <w:jc w:val="both"/>
      </w:pPr>
    </w:p>
    <w:p w14:paraId="4858A76D" w14:textId="77777777" w:rsidR="001406DE" w:rsidRDefault="001406DE" w:rsidP="009466A0">
      <w:pPr>
        <w:pStyle w:val="1"/>
        <w:ind w:left="0" w:right="29" w:firstLine="567"/>
        <w:jc w:val="both"/>
      </w:pPr>
    </w:p>
    <w:p w14:paraId="0C1BEF1F" w14:textId="77777777" w:rsidR="001406DE" w:rsidRDefault="001406DE" w:rsidP="009466A0">
      <w:pPr>
        <w:pStyle w:val="1"/>
        <w:ind w:left="0" w:right="29" w:firstLine="567"/>
        <w:jc w:val="both"/>
      </w:pPr>
    </w:p>
    <w:p w14:paraId="26B128AB" w14:textId="77777777" w:rsidR="001406DE" w:rsidRDefault="001406DE" w:rsidP="009466A0">
      <w:pPr>
        <w:pStyle w:val="1"/>
        <w:ind w:left="0" w:right="29" w:firstLine="567"/>
        <w:jc w:val="both"/>
      </w:pPr>
    </w:p>
    <w:p w14:paraId="7571E8A2" w14:textId="77777777" w:rsidR="001406DE" w:rsidRDefault="001406DE" w:rsidP="009466A0">
      <w:pPr>
        <w:pStyle w:val="1"/>
        <w:ind w:left="0" w:right="29" w:firstLine="567"/>
        <w:jc w:val="both"/>
        <w:sectPr w:rsidR="001406DE" w:rsidSect="001406DE">
          <w:pgSz w:w="11910" w:h="16840"/>
          <w:pgMar w:top="567" w:right="567" w:bottom="567" w:left="1134" w:header="720" w:footer="0" w:gutter="0"/>
          <w:cols w:space="720"/>
        </w:sectPr>
      </w:pPr>
    </w:p>
    <w:p w14:paraId="2DF677C1" w14:textId="77777777" w:rsidR="005C5C17" w:rsidRPr="009466A0" w:rsidRDefault="009466A0" w:rsidP="001406DE">
      <w:pPr>
        <w:pStyle w:val="1"/>
        <w:ind w:left="0" w:right="29"/>
        <w:jc w:val="center"/>
      </w:pPr>
      <w:r w:rsidRPr="009466A0">
        <w:lastRenderedPageBreak/>
        <w:t>Средства контроля.</w:t>
      </w:r>
    </w:p>
    <w:p w14:paraId="635CE5FA" w14:textId="77777777" w:rsidR="005C5C17" w:rsidRDefault="009466A0" w:rsidP="001406DE">
      <w:pPr>
        <w:pStyle w:val="a3"/>
        <w:ind w:left="0"/>
        <w:jc w:val="both"/>
      </w:pPr>
      <w:r>
        <w:t>Критерии оценивания знаний. умений и навыков обучающихся</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716"/>
        <w:gridCol w:w="4819"/>
        <w:gridCol w:w="3402"/>
      </w:tblGrid>
      <w:tr w:rsidR="005C5C17" w14:paraId="5F795A77" w14:textId="77777777" w:rsidTr="001406DE">
        <w:trPr>
          <w:trHeight w:val="827"/>
        </w:trPr>
        <w:tc>
          <w:tcPr>
            <w:tcW w:w="1810" w:type="dxa"/>
          </w:tcPr>
          <w:p w14:paraId="7DEF90DE" w14:textId="77777777" w:rsidR="005C5C17" w:rsidRDefault="009466A0">
            <w:pPr>
              <w:pStyle w:val="TableParagraph"/>
              <w:spacing w:before="2" w:line="276" w:lineRule="exact"/>
              <w:ind w:left="-34" w:right="56"/>
              <w:jc w:val="center"/>
              <w:rPr>
                <w:sz w:val="24"/>
              </w:rPr>
            </w:pPr>
            <w:r>
              <w:rPr>
                <w:sz w:val="24"/>
              </w:rPr>
              <w:t xml:space="preserve">Уровни </w:t>
            </w:r>
            <w:r>
              <w:rPr>
                <w:spacing w:val="-3"/>
                <w:sz w:val="24"/>
              </w:rPr>
              <w:t>освоения</w:t>
            </w:r>
            <w:r w:rsidR="001406DE">
              <w:rPr>
                <w:spacing w:val="-3"/>
                <w:sz w:val="24"/>
              </w:rPr>
              <w:t>,</w:t>
            </w:r>
            <w:r>
              <w:rPr>
                <w:spacing w:val="-3"/>
                <w:sz w:val="24"/>
              </w:rPr>
              <w:t xml:space="preserve"> </w:t>
            </w:r>
            <w:r>
              <w:rPr>
                <w:sz w:val="24"/>
              </w:rPr>
              <w:t>Оцениваемые параметры</w:t>
            </w:r>
          </w:p>
        </w:tc>
        <w:tc>
          <w:tcPr>
            <w:tcW w:w="4716" w:type="dxa"/>
          </w:tcPr>
          <w:p w14:paraId="6A9587D0" w14:textId="77777777" w:rsidR="005C5C17" w:rsidRDefault="009466A0">
            <w:pPr>
              <w:pStyle w:val="TableParagraph"/>
              <w:spacing w:before="135"/>
              <w:ind w:left="878" w:right="418" w:hanging="432"/>
              <w:rPr>
                <w:sz w:val="24"/>
              </w:rPr>
            </w:pPr>
            <w:r>
              <w:rPr>
                <w:sz w:val="24"/>
              </w:rPr>
              <w:t>Высокий уровень освоения</w:t>
            </w:r>
          </w:p>
        </w:tc>
        <w:tc>
          <w:tcPr>
            <w:tcW w:w="4819" w:type="dxa"/>
          </w:tcPr>
          <w:p w14:paraId="05881773" w14:textId="77777777" w:rsidR="005C5C17" w:rsidRDefault="009466A0">
            <w:pPr>
              <w:pStyle w:val="TableParagraph"/>
              <w:spacing w:before="135"/>
              <w:ind w:left="807" w:right="363" w:hanging="420"/>
              <w:rPr>
                <w:sz w:val="24"/>
              </w:rPr>
            </w:pPr>
            <w:r>
              <w:rPr>
                <w:sz w:val="24"/>
              </w:rPr>
              <w:t>Средний уровень освоения</w:t>
            </w:r>
          </w:p>
        </w:tc>
        <w:tc>
          <w:tcPr>
            <w:tcW w:w="3402" w:type="dxa"/>
          </w:tcPr>
          <w:p w14:paraId="50F844EF" w14:textId="77777777" w:rsidR="005C5C17" w:rsidRDefault="009466A0">
            <w:pPr>
              <w:pStyle w:val="TableParagraph"/>
              <w:spacing w:before="135"/>
              <w:ind w:left="735" w:right="354" w:hanging="356"/>
              <w:rPr>
                <w:sz w:val="24"/>
              </w:rPr>
            </w:pPr>
            <w:r>
              <w:rPr>
                <w:sz w:val="24"/>
              </w:rPr>
              <w:t>Низкий уровень освоения</w:t>
            </w:r>
          </w:p>
        </w:tc>
      </w:tr>
    </w:tbl>
    <w:p w14:paraId="4D9078AC" w14:textId="77777777" w:rsidR="005C5C17" w:rsidRDefault="005C5C17">
      <w:pPr>
        <w:pStyle w:val="a3"/>
        <w:spacing w:before="8"/>
        <w:ind w:left="0"/>
        <w:rPr>
          <w:sz w:val="7"/>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716"/>
        <w:gridCol w:w="4819"/>
        <w:gridCol w:w="3402"/>
      </w:tblGrid>
      <w:tr w:rsidR="005C5C17" w14:paraId="6F4FC30F" w14:textId="77777777" w:rsidTr="001406DE">
        <w:trPr>
          <w:trHeight w:val="3866"/>
        </w:trPr>
        <w:tc>
          <w:tcPr>
            <w:tcW w:w="1810" w:type="dxa"/>
          </w:tcPr>
          <w:p w14:paraId="3A723879" w14:textId="77777777" w:rsidR="005C5C17" w:rsidRDefault="009466A0" w:rsidP="001406DE">
            <w:pPr>
              <w:pStyle w:val="TableParagraph"/>
              <w:spacing w:before="1"/>
              <w:ind w:left="107" w:right="182"/>
              <w:jc w:val="center"/>
              <w:rPr>
                <w:sz w:val="24"/>
              </w:rPr>
            </w:pPr>
            <w:r>
              <w:rPr>
                <w:sz w:val="24"/>
              </w:rPr>
              <w:t>Уровень теоретической подготовки</w:t>
            </w:r>
          </w:p>
        </w:tc>
        <w:tc>
          <w:tcPr>
            <w:tcW w:w="4716" w:type="dxa"/>
          </w:tcPr>
          <w:p w14:paraId="4AED5991" w14:textId="77777777" w:rsidR="005C5C17" w:rsidRDefault="001406DE" w:rsidP="001406DE">
            <w:pPr>
              <w:pStyle w:val="TableParagraph"/>
              <w:tabs>
                <w:tab w:val="left" w:pos="2042"/>
                <w:tab w:val="left" w:pos="2333"/>
              </w:tabs>
              <w:spacing w:before="1"/>
              <w:ind w:left="107" w:right="182"/>
              <w:jc w:val="center"/>
              <w:rPr>
                <w:sz w:val="24"/>
              </w:rPr>
            </w:pPr>
            <w:r>
              <w:rPr>
                <w:sz w:val="24"/>
              </w:rPr>
              <w:t xml:space="preserve">Обучающийся </w:t>
            </w:r>
            <w:r w:rsidR="009466A0">
              <w:rPr>
                <w:spacing w:val="-4"/>
                <w:sz w:val="24"/>
              </w:rPr>
              <w:t xml:space="preserve">знает </w:t>
            </w:r>
            <w:r w:rsidR="009466A0">
              <w:rPr>
                <w:sz w:val="24"/>
              </w:rPr>
              <w:t xml:space="preserve">изученный материал </w:t>
            </w:r>
            <w:r w:rsidR="009466A0">
              <w:rPr>
                <w:spacing w:val="-10"/>
                <w:sz w:val="24"/>
              </w:rPr>
              <w:t xml:space="preserve">и </w:t>
            </w:r>
            <w:r w:rsidR="009466A0">
              <w:rPr>
                <w:sz w:val="24"/>
              </w:rPr>
              <w:t>может связно излагать его с использованием специальной хими</w:t>
            </w:r>
            <w:r>
              <w:rPr>
                <w:sz w:val="24"/>
              </w:rPr>
              <w:t xml:space="preserve">ческой терминологии, изучаемой </w:t>
            </w:r>
            <w:r w:rsidR="009466A0">
              <w:rPr>
                <w:spacing w:val="-7"/>
                <w:sz w:val="24"/>
              </w:rPr>
              <w:t>по</w:t>
            </w:r>
          </w:p>
          <w:p w14:paraId="0E91E0D4" w14:textId="77777777" w:rsidR="005C5C17" w:rsidRDefault="001406DE" w:rsidP="001406DE">
            <w:pPr>
              <w:pStyle w:val="TableParagraph"/>
              <w:tabs>
                <w:tab w:val="left" w:pos="1874"/>
              </w:tabs>
              <w:spacing w:before="1"/>
              <w:ind w:left="107" w:right="182"/>
              <w:jc w:val="center"/>
              <w:rPr>
                <w:sz w:val="24"/>
              </w:rPr>
            </w:pPr>
            <w:r>
              <w:rPr>
                <w:sz w:val="24"/>
              </w:rPr>
              <w:t xml:space="preserve">программе. </w:t>
            </w:r>
            <w:r w:rsidR="009466A0">
              <w:rPr>
                <w:sz w:val="24"/>
              </w:rPr>
              <w:t>Может</w:t>
            </w:r>
          </w:p>
          <w:p w14:paraId="0D6ACDA1" w14:textId="77777777" w:rsidR="005C5C17" w:rsidRDefault="001406DE" w:rsidP="001406DE">
            <w:pPr>
              <w:pStyle w:val="TableParagraph"/>
              <w:tabs>
                <w:tab w:val="left" w:pos="1277"/>
                <w:tab w:val="left" w:pos="1830"/>
              </w:tabs>
              <w:spacing w:line="270" w:lineRule="atLeast"/>
              <w:ind w:left="107" w:right="182"/>
              <w:jc w:val="center"/>
              <w:rPr>
                <w:sz w:val="24"/>
              </w:rPr>
            </w:pPr>
            <w:r>
              <w:rPr>
                <w:sz w:val="24"/>
              </w:rPr>
              <w:t xml:space="preserve">подкрепить </w:t>
            </w:r>
            <w:r w:rsidR="009466A0">
              <w:rPr>
                <w:spacing w:val="-4"/>
                <w:sz w:val="24"/>
              </w:rPr>
              <w:t xml:space="preserve">рассказ </w:t>
            </w:r>
            <w:r>
              <w:rPr>
                <w:sz w:val="24"/>
              </w:rPr>
              <w:t xml:space="preserve">большим </w:t>
            </w:r>
            <w:r w:rsidR="009466A0">
              <w:rPr>
                <w:spacing w:val="-3"/>
                <w:sz w:val="24"/>
              </w:rPr>
              <w:t xml:space="preserve">количеством </w:t>
            </w:r>
            <w:r w:rsidR="009466A0">
              <w:rPr>
                <w:sz w:val="24"/>
              </w:rPr>
              <w:t>примеров, аргументированно ответить на</w:t>
            </w:r>
            <w:r w:rsidR="009466A0">
              <w:rPr>
                <w:spacing w:val="-3"/>
                <w:sz w:val="24"/>
              </w:rPr>
              <w:t xml:space="preserve"> </w:t>
            </w:r>
            <w:r w:rsidR="009466A0">
              <w:rPr>
                <w:sz w:val="24"/>
              </w:rPr>
              <w:t>вопрос.</w:t>
            </w:r>
          </w:p>
        </w:tc>
        <w:tc>
          <w:tcPr>
            <w:tcW w:w="4819" w:type="dxa"/>
          </w:tcPr>
          <w:p w14:paraId="555F5E32" w14:textId="77777777" w:rsidR="005C5C17" w:rsidRDefault="001406DE" w:rsidP="001406DE">
            <w:pPr>
              <w:pStyle w:val="TableParagraph"/>
              <w:tabs>
                <w:tab w:val="left" w:pos="540"/>
                <w:tab w:val="left" w:pos="1313"/>
                <w:tab w:val="left" w:pos="1379"/>
                <w:tab w:val="left" w:pos="1900"/>
              </w:tabs>
              <w:spacing w:before="1"/>
              <w:ind w:left="107" w:right="182"/>
              <w:jc w:val="center"/>
              <w:rPr>
                <w:sz w:val="24"/>
              </w:rPr>
            </w:pPr>
            <w:r>
              <w:rPr>
                <w:sz w:val="24"/>
              </w:rPr>
              <w:t xml:space="preserve">Обучающийся </w:t>
            </w:r>
            <w:r w:rsidR="009466A0">
              <w:rPr>
                <w:spacing w:val="-4"/>
                <w:sz w:val="24"/>
              </w:rPr>
              <w:t xml:space="preserve">знает </w:t>
            </w:r>
            <w:r>
              <w:rPr>
                <w:sz w:val="24"/>
              </w:rPr>
              <w:t xml:space="preserve">основные </w:t>
            </w:r>
            <w:r w:rsidR="009466A0">
              <w:rPr>
                <w:spacing w:val="-3"/>
                <w:sz w:val="24"/>
              </w:rPr>
              <w:t xml:space="preserve">положения </w:t>
            </w:r>
            <w:r w:rsidR="009466A0">
              <w:rPr>
                <w:sz w:val="24"/>
              </w:rPr>
              <w:t>изученного материала и может его изложить.</w:t>
            </w:r>
            <w:r>
              <w:rPr>
                <w:sz w:val="24"/>
              </w:rPr>
              <w:t xml:space="preserve"> Знает более половины терминов, </w:t>
            </w:r>
            <w:r w:rsidR="009466A0">
              <w:rPr>
                <w:spacing w:val="-3"/>
                <w:sz w:val="24"/>
              </w:rPr>
              <w:t xml:space="preserve">остальные </w:t>
            </w:r>
            <w:r>
              <w:rPr>
                <w:sz w:val="24"/>
              </w:rPr>
              <w:t xml:space="preserve">из числа </w:t>
            </w:r>
            <w:r w:rsidR="009466A0">
              <w:rPr>
                <w:spacing w:val="-3"/>
                <w:sz w:val="24"/>
              </w:rPr>
              <w:t xml:space="preserve">изучаемых </w:t>
            </w:r>
            <w:r w:rsidR="009466A0">
              <w:rPr>
                <w:sz w:val="24"/>
              </w:rPr>
              <w:t>по программе усвоил на уровне узнавания. Может дать более или менее развернутый ответ на половину заданных вопросов.</w:t>
            </w:r>
          </w:p>
        </w:tc>
        <w:tc>
          <w:tcPr>
            <w:tcW w:w="3402" w:type="dxa"/>
          </w:tcPr>
          <w:p w14:paraId="46AD93A8" w14:textId="77777777" w:rsidR="005C5C17" w:rsidRDefault="009466A0" w:rsidP="001406DE">
            <w:pPr>
              <w:pStyle w:val="TableParagraph"/>
              <w:spacing w:before="1"/>
              <w:ind w:left="107" w:right="182"/>
              <w:jc w:val="center"/>
              <w:rPr>
                <w:sz w:val="24"/>
              </w:rPr>
            </w:pPr>
            <w:r>
              <w:rPr>
                <w:sz w:val="24"/>
              </w:rPr>
              <w:t>Обучающийся фрагментарно знает и излагает изученный материал. Знает менее половины изученных терминов.</w:t>
            </w:r>
          </w:p>
          <w:p w14:paraId="0C0678AA" w14:textId="77777777" w:rsidR="005C5C17" w:rsidRDefault="009466A0" w:rsidP="001406DE">
            <w:pPr>
              <w:pStyle w:val="TableParagraph"/>
              <w:spacing w:before="1"/>
              <w:ind w:left="107" w:right="182"/>
              <w:jc w:val="center"/>
              <w:rPr>
                <w:sz w:val="24"/>
              </w:rPr>
            </w:pPr>
            <w:r>
              <w:rPr>
                <w:sz w:val="24"/>
              </w:rPr>
              <w:t>Дополнительные вопросы вызывают серьезные затруднения при устном или письменном ответе.</w:t>
            </w:r>
          </w:p>
        </w:tc>
      </w:tr>
      <w:tr w:rsidR="005C5C17" w14:paraId="75DDB63A" w14:textId="77777777" w:rsidTr="001406DE">
        <w:trPr>
          <w:trHeight w:val="276"/>
        </w:trPr>
        <w:tc>
          <w:tcPr>
            <w:tcW w:w="14747" w:type="dxa"/>
            <w:gridSpan w:val="4"/>
          </w:tcPr>
          <w:p w14:paraId="61FB0438" w14:textId="77777777" w:rsidR="005C5C17" w:rsidRDefault="009466A0">
            <w:pPr>
              <w:pStyle w:val="TableParagraph"/>
              <w:spacing w:line="256" w:lineRule="exact"/>
              <w:ind w:left="2943" w:right="2940"/>
              <w:jc w:val="center"/>
              <w:rPr>
                <w:b/>
                <w:sz w:val="24"/>
              </w:rPr>
            </w:pPr>
            <w:r>
              <w:rPr>
                <w:b/>
                <w:sz w:val="24"/>
              </w:rPr>
              <w:t>Практические умения и навыки</w:t>
            </w:r>
          </w:p>
        </w:tc>
      </w:tr>
      <w:tr w:rsidR="005C5C17" w14:paraId="4C0B272D" w14:textId="77777777" w:rsidTr="001406DE">
        <w:trPr>
          <w:trHeight w:val="1931"/>
        </w:trPr>
        <w:tc>
          <w:tcPr>
            <w:tcW w:w="1810" w:type="dxa"/>
          </w:tcPr>
          <w:p w14:paraId="55A4BFC3" w14:textId="77777777" w:rsidR="005C5C17" w:rsidRDefault="009466A0" w:rsidP="001406DE">
            <w:pPr>
              <w:pStyle w:val="TableParagraph"/>
              <w:tabs>
                <w:tab w:val="left" w:pos="1031"/>
              </w:tabs>
              <w:ind w:left="107" w:right="97"/>
              <w:jc w:val="center"/>
              <w:rPr>
                <w:sz w:val="24"/>
              </w:rPr>
            </w:pPr>
            <w:r>
              <w:rPr>
                <w:sz w:val="24"/>
              </w:rPr>
              <w:t xml:space="preserve">Умение </w:t>
            </w:r>
            <w:r>
              <w:rPr>
                <w:spacing w:val="-3"/>
                <w:sz w:val="24"/>
              </w:rPr>
              <w:t xml:space="preserve">решать </w:t>
            </w:r>
            <w:r>
              <w:rPr>
                <w:sz w:val="24"/>
              </w:rPr>
              <w:t xml:space="preserve">задачи, в </w:t>
            </w:r>
            <w:r>
              <w:rPr>
                <w:spacing w:val="-5"/>
                <w:sz w:val="24"/>
              </w:rPr>
              <w:t xml:space="preserve">том </w:t>
            </w:r>
            <w:r w:rsidR="001406DE">
              <w:rPr>
                <w:sz w:val="24"/>
              </w:rPr>
              <w:t xml:space="preserve">числе комплексные, и </w:t>
            </w:r>
            <w:r>
              <w:rPr>
                <w:spacing w:val="-4"/>
                <w:sz w:val="24"/>
              </w:rPr>
              <w:t xml:space="preserve">делать </w:t>
            </w:r>
            <w:r>
              <w:rPr>
                <w:sz w:val="24"/>
              </w:rPr>
              <w:t>расчеты</w:t>
            </w:r>
          </w:p>
        </w:tc>
        <w:tc>
          <w:tcPr>
            <w:tcW w:w="4716" w:type="dxa"/>
          </w:tcPr>
          <w:p w14:paraId="2C5D7CE0" w14:textId="77777777" w:rsidR="005C5C17" w:rsidRDefault="001406DE" w:rsidP="001406DE">
            <w:pPr>
              <w:pStyle w:val="TableParagraph"/>
              <w:tabs>
                <w:tab w:val="left" w:pos="1755"/>
                <w:tab w:val="left" w:pos="1807"/>
              </w:tabs>
              <w:spacing w:before="2" w:line="276" w:lineRule="exact"/>
              <w:ind w:left="107" w:right="97"/>
              <w:jc w:val="center"/>
              <w:rPr>
                <w:sz w:val="24"/>
              </w:rPr>
            </w:pPr>
            <w:r>
              <w:rPr>
                <w:sz w:val="24"/>
              </w:rPr>
              <w:t xml:space="preserve">Обучающийся может выбрать </w:t>
            </w:r>
            <w:r w:rsidR="009466A0">
              <w:rPr>
                <w:sz w:val="24"/>
              </w:rPr>
              <w:t>наиболее э</w:t>
            </w:r>
            <w:r>
              <w:rPr>
                <w:sz w:val="24"/>
              </w:rPr>
              <w:t xml:space="preserve">ффективный алгоритм численного  </w:t>
            </w:r>
            <w:r w:rsidR="009466A0">
              <w:rPr>
                <w:spacing w:val="-3"/>
                <w:sz w:val="24"/>
              </w:rPr>
              <w:t xml:space="preserve">решения </w:t>
            </w:r>
            <w:r w:rsidR="009466A0">
              <w:rPr>
                <w:sz w:val="24"/>
              </w:rPr>
              <w:t>химической задачи и правильно реализовать его</w:t>
            </w:r>
          </w:p>
        </w:tc>
        <w:tc>
          <w:tcPr>
            <w:tcW w:w="4819" w:type="dxa"/>
          </w:tcPr>
          <w:p w14:paraId="198C5978" w14:textId="77777777" w:rsidR="005C5C17" w:rsidRDefault="001406DE" w:rsidP="001406DE">
            <w:pPr>
              <w:pStyle w:val="TableParagraph"/>
              <w:tabs>
                <w:tab w:val="left" w:pos="1176"/>
                <w:tab w:val="left" w:pos="1852"/>
                <w:tab w:val="left" w:pos="2193"/>
                <w:tab w:val="left" w:pos="2309"/>
              </w:tabs>
              <w:ind w:left="107" w:right="97"/>
              <w:jc w:val="center"/>
              <w:rPr>
                <w:sz w:val="24"/>
              </w:rPr>
            </w:pPr>
            <w:r>
              <w:rPr>
                <w:sz w:val="24"/>
              </w:rPr>
              <w:t xml:space="preserve">Обучающийся </w:t>
            </w:r>
            <w:r w:rsidR="009466A0">
              <w:rPr>
                <w:spacing w:val="-4"/>
                <w:sz w:val="24"/>
              </w:rPr>
              <w:t xml:space="preserve">умеет </w:t>
            </w:r>
            <w:r>
              <w:rPr>
                <w:sz w:val="24"/>
              </w:rPr>
              <w:t xml:space="preserve">решать задачи </w:t>
            </w:r>
            <w:r w:rsidR="009466A0">
              <w:rPr>
                <w:spacing w:val="-9"/>
                <w:sz w:val="24"/>
              </w:rPr>
              <w:t xml:space="preserve">по </w:t>
            </w:r>
            <w:r>
              <w:rPr>
                <w:sz w:val="24"/>
              </w:rPr>
              <w:t>предложенному алгоритму</w:t>
            </w:r>
            <w:r>
              <w:rPr>
                <w:sz w:val="24"/>
              </w:rPr>
              <w:tab/>
              <w:t xml:space="preserve"> </w:t>
            </w:r>
            <w:r w:rsidR="009466A0">
              <w:rPr>
                <w:spacing w:val="-13"/>
                <w:sz w:val="24"/>
              </w:rPr>
              <w:t xml:space="preserve">и </w:t>
            </w:r>
            <w:r w:rsidR="009466A0">
              <w:rPr>
                <w:sz w:val="24"/>
              </w:rPr>
              <w:t>правильно реализовать его.</w:t>
            </w:r>
          </w:p>
        </w:tc>
        <w:tc>
          <w:tcPr>
            <w:tcW w:w="3402" w:type="dxa"/>
          </w:tcPr>
          <w:p w14:paraId="38511DFF" w14:textId="77777777" w:rsidR="005C5C17" w:rsidRDefault="001406DE" w:rsidP="001406DE">
            <w:pPr>
              <w:pStyle w:val="TableParagraph"/>
              <w:tabs>
                <w:tab w:val="left" w:pos="1566"/>
                <w:tab w:val="left" w:pos="1619"/>
                <w:tab w:val="left" w:pos="1926"/>
              </w:tabs>
              <w:ind w:left="107" w:right="97"/>
              <w:jc w:val="center"/>
              <w:rPr>
                <w:sz w:val="24"/>
              </w:rPr>
            </w:pPr>
            <w:r>
              <w:rPr>
                <w:sz w:val="24"/>
              </w:rPr>
              <w:t xml:space="preserve">Обучающийся умеет </w:t>
            </w:r>
            <w:r w:rsidR="009466A0">
              <w:rPr>
                <w:spacing w:val="-3"/>
                <w:sz w:val="24"/>
              </w:rPr>
              <w:t xml:space="preserve">решать </w:t>
            </w:r>
            <w:r>
              <w:rPr>
                <w:sz w:val="24"/>
              </w:rPr>
              <w:t xml:space="preserve">химические </w:t>
            </w:r>
            <w:r w:rsidR="009466A0">
              <w:rPr>
                <w:spacing w:val="-3"/>
                <w:sz w:val="24"/>
              </w:rPr>
              <w:t xml:space="preserve">задачи </w:t>
            </w:r>
            <w:r>
              <w:rPr>
                <w:sz w:val="24"/>
              </w:rPr>
              <w:t xml:space="preserve">только </w:t>
            </w:r>
            <w:r w:rsidR="009466A0">
              <w:rPr>
                <w:spacing w:val="-7"/>
                <w:sz w:val="24"/>
              </w:rPr>
              <w:t>при</w:t>
            </w:r>
          </w:p>
          <w:p w14:paraId="1AF88B77" w14:textId="77777777" w:rsidR="005C5C17" w:rsidRDefault="009466A0" w:rsidP="001406DE">
            <w:pPr>
              <w:pStyle w:val="TableParagraph"/>
              <w:ind w:left="107" w:right="97"/>
              <w:jc w:val="center"/>
              <w:rPr>
                <w:sz w:val="24"/>
              </w:rPr>
            </w:pPr>
            <w:r>
              <w:rPr>
                <w:sz w:val="24"/>
              </w:rPr>
              <w:t>поддержке</w:t>
            </w:r>
            <w:r>
              <w:rPr>
                <w:spacing w:val="-8"/>
                <w:sz w:val="24"/>
              </w:rPr>
              <w:t xml:space="preserve"> </w:t>
            </w:r>
            <w:r>
              <w:rPr>
                <w:sz w:val="24"/>
              </w:rPr>
              <w:t>педагога.</w:t>
            </w:r>
          </w:p>
        </w:tc>
      </w:tr>
      <w:tr w:rsidR="005C5C17" w14:paraId="1A3707CE" w14:textId="77777777" w:rsidTr="001406DE">
        <w:trPr>
          <w:trHeight w:val="1929"/>
        </w:trPr>
        <w:tc>
          <w:tcPr>
            <w:tcW w:w="1810" w:type="dxa"/>
          </w:tcPr>
          <w:p w14:paraId="62EAC61B" w14:textId="77777777" w:rsidR="005C5C17" w:rsidRDefault="001406DE" w:rsidP="001406DE">
            <w:pPr>
              <w:pStyle w:val="TableParagraph"/>
              <w:tabs>
                <w:tab w:val="left" w:pos="770"/>
                <w:tab w:val="left" w:pos="1129"/>
                <w:tab w:val="left" w:pos="1678"/>
              </w:tabs>
              <w:ind w:left="107" w:right="97"/>
              <w:jc w:val="center"/>
              <w:rPr>
                <w:sz w:val="24"/>
              </w:rPr>
            </w:pPr>
            <w:r>
              <w:rPr>
                <w:sz w:val="24"/>
              </w:rPr>
              <w:t xml:space="preserve">Умение составлять </w:t>
            </w:r>
            <w:r w:rsidR="009466A0">
              <w:rPr>
                <w:spacing w:val="-12"/>
                <w:sz w:val="24"/>
              </w:rPr>
              <w:t xml:space="preserve">и </w:t>
            </w:r>
            <w:r>
              <w:rPr>
                <w:sz w:val="24"/>
              </w:rPr>
              <w:t xml:space="preserve">решать </w:t>
            </w:r>
            <w:r w:rsidR="009466A0">
              <w:rPr>
                <w:spacing w:val="-3"/>
                <w:sz w:val="24"/>
              </w:rPr>
              <w:t xml:space="preserve">задачи </w:t>
            </w:r>
            <w:r>
              <w:rPr>
                <w:sz w:val="24"/>
              </w:rPr>
              <w:t xml:space="preserve">по </w:t>
            </w:r>
            <w:r w:rsidR="009466A0">
              <w:rPr>
                <w:spacing w:val="-3"/>
                <w:sz w:val="24"/>
              </w:rPr>
              <w:t xml:space="preserve">обработке </w:t>
            </w:r>
            <w:proofErr w:type="spellStart"/>
            <w:r w:rsidR="009466A0">
              <w:rPr>
                <w:sz w:val="24"/>
              </w:rPr>
              <w:t>эксперимен</w:t>
            </w:r>
            <w:r>
              <w:rPr>
                <w:sz w:val="24"/>
              </w:rPr>
              <w:t>-таль</w:t>
            </w:r>
            <w:r w:rsidR="009466A0">
              <w:rPr>
                <w:sz w:val="24"/>
              </w:rPr>
              <w:t>но</w:t>
            </w:r>
            <w:proofErr w:type="spellEnd"/>
            <w:r w:rsidR="009466A0">
              <w:rPr>
                <w:spacing w:val="12"/>
                <w:sz w:val="24"/>
              </w:rPr>
              <w:t xml:space="preserve"> </w:t>
            </w:r>
            <w:proofErr w:type="gramStart"/>
            <w:r w:rsidR="009466A0">
              <w:rPr>
                <w:sz w:val="24"/>
              </w:rPr>
              <w:t>полученных</w:t>
            </w:r>
            <w:proofErr w:type="gramEnd"/>
          </w:p>
          <w:p w14:paraId="63BEF510" w14:textId="77777777" w:rsidR="005C5C17" w:rsidRDefault="009466A0" w:rsidP="001406DE">
            <w:pPr>
              <w:pStyle w:val="TableParagraph"/>
              <w:spacing w:line="257" w:lineRule="exact"/>
              <w:ind w:left="107" w:right="97"/>
              <w:jc w:val="center"/>
              <w:rPr>
                <w:sz w:val="24"/>
              </w:rPr>
            </w:pPr>
            <w:r>
              <w:rPr>
                <w:sz w:val="24"/>
              </w:rPr>
              <w:t>результатов</w:t>
            </w:r>
          </w:p>
        </w:tc>
        <w:tc>
          <w:tcPr>
            <w:tcW w:w="4716" w:type="dxa"/>
          </w:tcPr>
          <w:p w14:paraId="2FCC5F4C" w14:textId="77777777" w:rsidR="005C5C17" w:rsidRDefault="001406DE" w:rsidP="001406DE">
            <w:pPr>
              <w:pStyle w:val="TableParagraph"/>
              <w:tabs>
                <w:tab w:val="left" w:pos="1522"/>
                <w:tab w:val="left" w:pos="1934"/>
              </w:tabs>
              <w:ind w:left="107" w:right="97"/>
              <w:jc w:val="center"/>
              <w:rPr>
                <w:sz w:val="24"/>
              </w:rPr>
            </w:pPr>
            <w:r>
              <w:rPr>
                <w:sz w:val="24"/>
              </w:rPr>
              <w:t xml:space="preserve">Обучающийся </w:t>
            </w:r>
            <w:r w:rsidR="009466A0">
              <w:rPr>
                <w:spacing w:val="-5"/>
                <w:sz w:val="24"/>
              </w:rPr>
              <w:t xml:space="preserve">может </w:t>
            </w:r>
            <w:r>
              <w:rPr>
                <w:sz w:val="24"/>
              </w:rPr>
              <w:t xml:space="preserve">правильно </w:t>
            </w:r>
            <w:r w:rsidR="009466A0">
              <w:rPr>
                <w:spacing w:val="-3"/>
                <w:sz w:val="24"/>
              </w:rPr>
              <w:t xml:space="preserve">подобрать </w:t>
            </w:r>
            <w:r>
              <w:rPr>
                <w:sz w:val="24"/>
              </w:rPr>
              <w:t xml:space="preserve">наиболее оптимальный способ </w:t>
            </w:r>
            <w:r w:rsidR="009466A0">
              <w:rPr>
                <w:spacing w:val="-3"/>
                <w:sz w:val="24"/>
              </w:rPr>
              <w:t xml:space="preserve">обработки </w:t>
            </w:r>
            <w:r w:rsidR="009466A0">
              <w:rPr>
                <w:sz w:val="24"/>
              </w:rPr>
              <w:t xml:space="preserve">экспериментально </w:t>
            </w:r>
            <w:proofErr w:type="gramStart"/>
            <w:r w:rsidR="009466A0">
              <w:rPr>
                <w:sz w:val="24"/>
              </w:rPr>
              <w:t>полученных</w:t>
            </w:r>
            <w:proofErr w:type="gramEnd"/>
          </w:p>
          <w:p w14:paraId="4E70C372" w14:textId="77777777" w:rsidR="005C5C17" w:rsidRDefault="009466A0" w:rsidP="001406DE">
            <w:pPr>
              <w:pStyle w:val="TableParagraph"/>
              <w:spacing w:line="257" w:lineRule="exact"/>
              <w:ind w:left="107" w:right="97"/>
              <w:jc w:val="center"/>
              <w:rPr>
                <w:sz w:val="24"/>
              </w:rPr>
            </w:pPr>
            <w:r>
              <w:rPr>
                <w:sz w:val="24"/>
              </w:rPr>
              <w:t>результатов.</w:t>
            </w:r>
          </w:p>
        </w:tc>
        <w:tc>
          <w:tcPr>
            <w:tcW w:w="4819" w:type="dxa"/>
          </w:tcPr>
          <w:p w14:paraId="5706C846" w14:textId="77777777" w:rsidR="005C5C17" w:rsidRDefault="001406DE" w:rsidP="001406DE">
            <w:pPr>
              <w:pStyle w:val="TableParagraph"/>
              <w:tabs>
                <w:tab w:val="left" w:pos="1792"/>
              </w:tabs>
              <w:ind w:left="107" w:right="97"/>
              <w:jc w:val="center"/>
              <w:rPr>
                <w:sz w:val="24"/>
              </w:rPr>
            </w:pPr>
            <w:r>
              <w:rPr>
                <w:sz w:val="24"/>
              </w:rPr>
              <w:t xml:space="preserve">Обучающийся </w:t>
            </w:r>
            <w:r w:rsidR="009466A0">
              <w:rPr>
                <w:spacing w:val="-4"/>
                <w:sz w:val="24"/>
              </w:rPr>
              <w:t xml:space="preserve">может </w:t>
            </w:r>
            <w:r w:rsidR="009466A0">
              <w:rPr>
                <w:sz w:val="24"/>
              </w:rPr>
              <w:t xml:space="preserve">правильно </w:t>
            </w:r>
            <w:r w:rsidR="009466A0">
              <w:rPr>
                <w:spacing w:val="-3"/>
                <w:sz w:val="24"/>
              </w:rPr>
              <w:t xml:space="preserve">обработать </w:t>
            </w:r>
            <w:r w:rsidR="009466A0">
              <w:rPr>
                <w:sz w:val="24"/>
              </w:rPr>
              <w:t>результаты математическим методом, предложенным</w:t>
            </w:r>
          </w:p>
          <w:p w14:paraId="3A3E19CB" w14:textId="77777777" w:rsidR="005C5C17" w:rsidRDefault="009466A0" w:rsidP="001406DE">
            <w:pPr>
              <w:pStyle w:val="TableParagraph"/>
              <w:spacing w:line="257" w:lineRule="exact"/>
              <w:ind w:left="107" w:right="97"/>
              <w:jc w:val="center"/>
              <w:rPr>
                <w:sz w:val="24"/>
              </w:rPr>
            </w:pPr>
            <w:r>
              <w:rPr>
                <w:sz w:val="24"/>
              </w:rPr>
              <w:t>педагогом.</w:t>
            </w:r>
          </w:p>
        </w:tc>
        <w:tc>
          <w:tcPr>
            <w:tcW w:w="3402" w:type="dxa"/>
          </w:tcPr>
          <w:p w14:paraId="7B705DF4" w14:textId="77777777" w:rsidR="005C5C17" w:rsidRDefault="001406DE" w:rsidP="001406DE">
            <w:pPr>
              <w:pStyle w:val="TableParagraph"/>
              <w:tabs>
                <w:tab w:val="left" w:pos="1224"/>
              </w:tabs>
              <w:ind w:left="107" w:right="97"/>
              <w:jc w:val="center"/>
              <w:rPr>
                <w:sz w:val="24"/>
              </w:rPr>
            </w:pPr>
            <w:r>
              <w:rPr>
                <w:sz w:val="24"/>
              </w:rPr>
              <w:t xml:space="preserve">Обучающийся может </w:t>
            </w:r>
            <w:r w:rsidR="009466A0">
              <w:rPr>
                <w:spacing w:val="-3"/>
                <w:sz w:val="24"/>
              </w:rPr>
              <w:t xml:space="preserve">правильно </w:t>
            </w:r>
            <w:r w:rsidR="009466A0">
              <w:rPr>
                <w:sz w:val="24"/>
              </w:rPr>
              <w:t>обработать результаты математическим методом только</w:t>
            </w:r>
            <w:r w:rsidR="009466A0">
              <w:rPr>
                <w:spacing w:val="3"/>
                <w:sz w:val="24"/>
              </w:rPr>
              <w:t xml:space="preserve"> </w:t>
            </w:r>
            <w:r w:rsidR="009466A0">
              <w:rPr>
                <w:sz w:val="24"/>
              </w:rPr>
              <w:t>при</w:t>
            </w:r>
          </w:p>
          <w:p w14:paraId="20D15859" w14:textId="77777777" w:rsidR="005C5C17" w:rsidRDefault="009466A0" w:rsidP="001406DE">
            <w:pPr>
              <w:pStyle w:val="TableParagraph"/>
              <w:spacing w:line="257" w:lineRule="exact"/>
              <w:ind w:left="107" w:right="97"/>
              <w:jc w:val="center"/>
              <w:rPr>
                <w:sz w:val="24"/>
              </w:rPr>
            </w:pPr>
            <w:r>
              <w:rPr>
                <w:sz w:val="24"/>
              </w:rPr>
              <w:t>помощи педагога.</w:t>
            </w:r>
          </w:p>
        </w:tc>
      </w:tr>
      <w:tr w:rsidR="005C5C17" w14:paraId="71438E27" w14:textId="77777777" w:rsidTr="001406DE">
        <w:trPr>
          <w:trHeight w:val="1655"/>
        </w:trPr>
        <w:tc>
          <w:tcPr>
            <w:tcW w:w="1810" w:type="dxa"/>
          </w:tcPr>
          <w:p w14:paraId="4C332986" w14:textId="77777777" w:rsidR="005C5C17" w:rsidRDefault="009466A0" w:rsidP="001406DE">
            <w:pPr>
              <w:pStyle w:val="TableParagraph"/>
              <w:tabs>
                <w:tab w:val="left" w:pos="1572"/>
              </w:tabs>
              <w:ind w:left="107" w:right="97"/>
              <w:jc w:val="center"/>
              <w:rPr>
                <w:sz w:val="24"/>
              </w:rPr>
            </w:pPr>
            <w:r>
              <w:rPr>
                <w:sz w:val="24"/>
              </w:rPr>
              <w:lastRenderedPageBreak/>
              <w:t xml:space="preserve">Получение информации </w:t>
            </w:r>
            <w:r>
              <w:rPr>
                <w:spacing w:val="-6"/>
                <w:sz w:val="24"/>
              </w:rPr>
              <w:t xml:space="preserve">из </w:t>
            </w:r>
            <w:r w:rsidR="001406DE">
              <w:rPr>
                <w:sz w:val="24"/>
              </w:rPr>
              <w:t xml:space="preserve">литературных источников </w:t>
            </w:r>
            <w:r>
              <w:rPr>
                <w:spacing w:val="-17"/>
                <w:sz w:val="24"/>
              </w:rPr>
              <w:t xml:space="preserve">и </w:t>
            </w:r>
            <w:r>
              <w:rPr>
                <w:sz w:val="24"/>
              </w:rPr>
              <w:t>Интернета</w:t>
            </w:r>
          </w:p>
        </w:tc>
        <w:tc>
          <w:tcPr>
            <w:tcW w:w="4716" w:type="dxa"/>
          </w:tcPr>
          <w:p w14:paraId="61CCE2A7" w14:textId="77777777" w:rsidR="005C5C17" w:rsidRDefault="009466A0" w:rsidP="001406DE">
            <w:pPr>
              <w:pStyle w:val="TableParagraph"/>
              <w:spacing w:before="2" w:line="276" w:lineRule="exact"/>
              <w:ind w:left="107" w:right="97"/>
              <w:jc w:val="center"/>
              <w:rPr>
                <w:sz w:val="24"/>
              </w:rPr>
            </w:pPr>
            <w:r>
              <w:rPr>
                <w:sz w:val="24"/>
              </w:rPr>
              <w:t>Обучающийся умеет найти нужную литературу, подобрать необходимые данные, вести поиск в Интернете.</w:t>
            </w:r>
          </w:p>
        </w:tc>
        <w:tc>
          <w:tcPr>
            <w:tcW w:w="4819" w:type="dxa"/>
          </w:tcPr>
          <w:p w14:paraId="0C200CDE" w14:textId="77777777" w:rsidR="005C5C17" w:rsidRDefault="009466A0" w:rsidP="001406DE">
            <w:pPr>
              <w:pStyle w:val="TableParagraph"/>
              <w:spacing w:before="2" w:line="276" w:lineRule="exact"/>
              <w:ind w:left="107" w:right="97"/>
              <w:jc w:val="center"/>
              <w:rPr>
                <w:sz w:val="24"/>
              </w:rPr>
            </w:pPr>
            <w:r>
              <w:rPr>
                <w:sz w:val="24"/>
              </w:rPr>
              <w:t>Обучающийся умеет найти данные в литературе, подобранной преподавателем, найти данные в Интернете.</w:t>
            </w:r>
          </w:p>
        </w:tc>
        <w:tc>
          <w:tcPr>
            <w:tcW w:w="3402" w:type="dxa"/>
          </w:tcPr>
          <w:p w14:paraId="449A5F37" w14:textId="77777777" w:rsidR="005C5C17" w:rsidRDefault="009466A0" w:rsidP="001406DE">
            <w:pPr>
              <w:pStyle w:val="TableParagraph"/>
              <w:spacing w:before="2" w:line="276" w:lineRule="exact"/>
              <w:ind w:left="107" w:right="97"/>
              <w:jc w:val="center"/>
              <w:rPr>
                <w:sz w:val="24"/>
              </w:rPr>
            </w:pPr>
            <w:r>
              <w:rPr>
                <w:sz w:val="24"/>
              </w:rPr>
              <w:t>Обучающийся умеет пользоваться поисковыми системами Интернета с поддержкой педагога.</w:t>
            </w:r>
          </w:p>
        </w:tc>
      </w:tr>
      <w:tr w:rsidR="005C5C17" w14:paraId="5AF35ED1" w14:textId="77777777" w:rsidTr="001406DE">
        <w:trPr>
          <w:trHeight w:val="3310"/>
        </w:trPr>
        <w:tc>
          <w:tcPr>
            <w:tcW w:w="1810" w:type="dxa"/>
          </w:tcPr>
          <w:p w14:paraId="47B171D1" w14:textId="77777777" w:rsidR="005C5C17" w:rsidRDefault="009466A0" w:rsidP="001406DE">
            <w:pPr>
              <w:pStyle w:val="TableParagraph"/>
              <w:ind w:left="107" w:right="97"/>
              <w:jc w:val="center"/>
              <w:rPr>
                <w:sz w:val="24"/>
              </w:rPr>
            </w:pPr>
            <w:r>
              <w:rPr>
                <w:sz w:val="24"/>
              </w:rPr>
              <w:t>Умение делать устные сообщения, вести дискуссию</w:t>
            </w:r>
          </w:p>
        </w:tc>
        <w:tc>
          <w:tcPr>
            <w:tcW w:w="4716" w:type="dxa"/>
          </w:tcPr>
          <w:p w14:paraId="7D683E4E" w14:textId="77777777" w:rsidR="005C5C17" w:rsidRDefault="001406DE" w:rsidP="001406DE">
            <w:pPr>
              <w:pStyle w:val="TableParagraph"/>
              <w:tabs>
                <w:tab w:val="left" w:pos="1159"/>
                <w:tab w:val="left" w:pos="1347"/>
                <w:tab w:val="left" w:pos="1414"/>
                <w:tab w:val="left" w:pos="1665"/>
                <w:tab w:val="left" w:pos="1821"/>
                <w:tab w:val="left" w:pos="1984"/>
                <w:tab w:val="left" w:pos="2104"/>
                <w:tab w:val="left" w:pos="2222"/>
                <w:tab w:val="left" w:pos="2316"/>
                <w:tab w:val="left" w:pos="2459"/>
              </w:tabs>
              <w:ind w:left="107" w:right="97"/>
              <w:jc w:val="center"/>
              <w:rPr>
                <w:sz w:val="24"/>
              </w:rPr>
            </w:pPr>
            <w:r>
              <w:rPr>
                <w:sz w:val="24"/>
              </w:rPr>
              <w:t xml:space="preserve">Обучающийся умеет правильно </w:t>
            </w:r>
            <w:r w:rsidR="009466A0">
              <w:rPr>
                <w:sz w:val="24"/>
              </w:rPr>
              <w:t>презент</w:t>
            </w:r>
            <w:r>
              <w:rPr>
                <w:sz w:val="24"/>
              </w:rPr>
              <w:t>овать выполненный эксперимент</w:t>
            </w:r>
            <w:r>
              <w:rPr>
                <w:sz w:val="24"/>
              </w:rPr>
              <w:tab/>
              <w:t xml:space="preserve"> (в </w:t>
            </w:r>
            <w:r w:rsidR="009466A0">
              <w:rPr>
                <w:spacing w:val="-5"/>
                <w:sz w:val="24"/>
              </w:rPr>
              <w:t xml:space="preserve">виде </w:t>
            </w:r>
            <w:r w:rsidR="009466A0">
              <w:rPr>
                <w:sz w:val="24"/>
              </w:rPr>
              <w:t xml:space="preserve">доклада </w:t>
            </w:r>
            <w:r>
              <w:rPr>
                <w:sz w:val="24"/>
              </w:rPr>
              <w:t xml:space="preserve">или электронной презентации). </w:t>
            </w:r>
            <w:r w:rsidR="009466A0">
              <w:rPr>
                <w:sz w:val="24"/>
              </w:rPr>
              <w:t>Может развернут</w:t>
            </w:r>
            <w:r>
              <w:rPr>
                <w:sz w:val="24"/>
              </w:rPr>
              <w:t xml:space="preserve">о ответить </w:t>
            </w:r>
            <w:r w:rsidR="009466A0">
              <w:rPr>
                <w:spacing w:val="-8"/>
                <w:sz w:val="24"/>
              </w:rPr>
              <w:t xml:space="preserve">на </w:t>
            </w:r>
            <w:r>
              <w:rPr>
                <w:sz w:val="24"/>
              </w:rPr>
              <w:t>вопрос,</w:t>
            </w:r>
            <w:r>
              <w:rPr>
                <w:sz w:val="24"/>
              </w:rPr>
              <w:tab/>
              <w:t xml:space="preserve">умеет </w:t>
            </w:r>
            <w:r w:rsidR="009466A0">
              <w:rPr>
                <w:spacing w:val="-4"/>
                <w:sz w:val="24"/>
              </w:rPr>
              <w:t xml:space="preserve">вести </w:t>
            </w:r>
            <w:r>
              <w:rPr>
                <w:sz w:val="24"/>
              </w:rPr>
              <w:t xml:space="preserve">дискуссию с </w:t>
            </w:r>
            <w:r w:rsidR="009466A0">
              <w:rPr>
                <w:sz w:val="24"/>
              </w:rPr>
              <w:t>другим</w:t>
            </w:r>
            <w:r>
              <w:rPr>
                <w:sz w:val="24"/>
              </w:rPr>
              <w:t xml:space="preserve">и участниками конференции </w:t>
            </w:r>
            <w:r w:rsidR="009466A0">
              <w:rPr>
                <w:spacing w:val="-5"/>
                <w:sz w:val="24"/>
              </w:rPr>
              <w:t>или</w:t>
            </w:r>
          </w:p>
          <w:p w14:paraId="232B3F4F" w14:textId="77777777" w:rsidR="005C5C17" w:rsidRDefault="009466A0" w:rsidP="001406DE">
            <w:pPr>
              <w:pStyle w:val="TableParagraph"/>
              <w:spacing w:line="257" w:lineRule="exact"/>
              <w:ind w:left="107" w:right="97"/>
              <w:jc w:val="center"/>
              <w:rPr>
                <w:sz w:val="24"/>
              </w:rPr>
            </w:pPr>
            <w:r>
              <w:rPr>
                <w:sz w:val="24"/>
              </w:rPr>
              <w:t>семинара</w:t>
            </w:r>
          </w:p>
        </w:tc>
        <w:tc>
          <w:tcPr>
            <w:tcW w:w="4819" w:type="dxa"/>
          </w:tcPr>
          <w:p w14:paraId="4D286EAC" w14:textId="77777777" w:rsidR="005C5C17" w:rsidRDefault="001406DE" w:rsidP="001406DE">
            <w:pPr>
              <w:pStyle w:val="TableParagraph"/>
              <w:tabs>
                <w:tab w:val="left" w:pos="1852"/>
                <w:tab w:val="left" w:pos="2064"/>
              </w:tabs>
              <w:ind w:left="107" w:right="97"/>
              <w:jc w:val="center"/>
              <w:rPr>
                <w:sz w:val="24"/>
              </w:rPr>
            </w:pPr>
            <w:r>
              <w:rPr>
                <w:sz w:val="24"/>
              </w:rPr>
              <w:t xml:space="preserve">Обучающийся </w:t>
            </w:r>
            <w:r w:rsidR="009466A0">
              <w:rPr>
                <w:spacing w:val="-5"/>
                <w:sz w:val="24"/>
              </w:rPr>
              <w:t xml:space="preserve">умеет </w:t>
            </w:r>
            <w:r w:rsidR="009466A0">
              <w:rPr>
                <w:sz w:val="24"/>
              </w:rPr>
              <w:t>правильно презентовать выполненн</w:t>
            </w:r>
            <w:r>
              <w:rPr>
                <w:sz w:val="24"/>
              </w:rPr>
              <w:t xml:space="preserve">ый эксперимент (в виде доклада </w:t>
            </w:r>
            <w:r w:rsidR="009466A0">
              <w:rPr>
                <w:spacing w:val="-6"/>
                <w:sz w:val="24"/>
              </w:rPr>
              <w:t xml:space="preserve">или </w:t>
            </w:r>
            <w:r w:rsidR="009466A0">
              <w:rPr>
                <w:sz w:val="24"/>
              </w:rPr>
              <w:t>электронной презентации).</w:t>
            </w:r>
          </w:p>
          <w:p w14:paraId="232AA66F" w14:textId="77777777" w:rsidR="005C5C17" w:rsidRDefault="009466A0" w:rsidP="001406DE">
            <w:pPr>
              <w:pStyle w:val="TableParagraph"/>
              <w:spacing w:line="270" w:lineRule="atLeast"/>
              <w:ind w:left="107" w:right="97"/>
              <w:jc w:val="center"/>
              <w:rPr>
                <w:sz w:val="24"/>
              </w:rPr>
            </w:pPr>
            <w:r>
              <w:rPr>
                <w:sz w:val="24"/>
              </w:rPr>
              <w:t>Может ответить на основные вопросы на фактическое знание материала.</w:t>
            </w:r>
          </w:p>
        </w:tc>
        <w:tc>
          <w:tcPr>
            <w:tcW w:w="3402" w:type="dxa"/>
          </w:tcPr>
          <w:p w14:paraId="363FC405" w14:textId="77777777" w:rsidR="005C5C17" w:rsidRDefault="009466A0" w:rsidP="001406DE">
            <w:pPr>
              <w:pStyle w:val="TableParagraph"/>
              <w:tabs>
                <w:tab w:val="left" w:pos="1923"/>
              </w:tabs>
              <w:ind w:left="107" w:right="97"/>
              <w:jc w:val="center"/>
              <w:rPr>
                <w:sz w:val="24"/>
              </w:rPr>
            </w:pPr>
            <w:r>
              <w:rPr>
                <w:sz w:val="24"/>
              </w:rPr>
              <w:t>Обучающийся умеет презентовать выполнен</w:t>
            </w:r>
            <w:r w:rsidR="001406DE">
              <w:rPr>
                <w:sz w:val="24"/>
              </w:rPr>
              <w:t xml:space="preserve">ный эксперимент (в виде доклада </w:t>
            </w:r>
            <w:r>
              <w:rPr>
                <w:spacing w:val="-6"/>
                <w:sz w:val="24"/>
              </w:rPr>
              <w:t xml:space="preserve">или </w:t>
            </w:r>
            <w:r>
              <w:rPr>
                <w:sz w:val="24"/>
              </w:rPr>
              <w:t>электронной презентации).</w:t>
            </w:r>
          </w:p>
          <w:p w14:paraId="474FC989" w14:textId="77777777" w:rsidR="005C5C17" w:rsidRDefault="001406DE" w:rsidP="001406DE">
            <w:pPr>
              <w:pStyle w:val="TableParagraph"/>
              <w:tabs>
                <w:tab w:val="left" w:pos="1364"/>
              </w:tabs>
              <w:ind w:left="107" w:right="97"/>
              <w:jc w:val="center"/>
              <w:rPr>
                <w:sz w:val="24"/>
              </w:rPr>
            </w:pPr>
            <w:r>
              <w:rPr>
                <w:sz w:val="24"/>
              </w:rPr>
              <w:t xml:space="preserve">Может </w:t>
            </w:r>
            <w:r w:rsidR="009466A0">
              <w:rPr>
                <w:spacing w:val="-3"/>
                <w:sz w:val="24"/>
              </w:rPr>
              <w:t xml:space="preserve">частично </w:t>
            </w:r>
            <w:r w:rsidR="009466A0">
              <w:rPr>
                <w:sz w:val="24"/>
              </w:rPr>
              <w:t>ответить на</w:t>
            </w:r>
            <w:r w:rsidR="009466A0">
              <w:rPr>
                <w:spacing w:val="-3"/>
                <w:sz w:val="24"/>
              </w:rPr>
              <w:t xml:space="preserve"> </w:t>
            </w:r>
            <w:r w:rsidR="009466A0">
              <w:rPr>
                <w:sz w:val="24"/>
              </w:rPr>
              <w:t>вопрос.</w:t>
            </w:r>
          </w:p>
        </w:tc>
      </w:tr>
    </w:tbl>
    <w:p w14:paraId="45894DCB" w14:textId="77777777" w:rsidR="005C5C17" w:rsidRDefault="005C5C17">
      <w:pPr>
        <w:pStyle w:val="a3"/>
        <w:spacing w:before="4"/>
        <w:ind w:left="0"/>
        <w:rPr>
          <w:sz w:val="12"/>
        </w:rPr>
      </w:pPr>
    </w:p>
    <w:p w14:paraId="3F7A44BB" w14:textId="77777777" w:rsidR="001406DE" w:rsidRDefault="001406DE" w:rsidP="001406DE">
      <w:pPr>
        <w:pStyle w:val="1"/>
        <w:tabs>
          <w:tab w:val="left" w:pos="2952"/>
        </w:tabs>
        <w:spacing w:before="89"/>
        <w:ind w:left="3117" w:right="2680"/>
        <w:jc w:val="right"/>
      </w:pPr>
    </w:p>
    <w:p w14:paraId="50AB878F" w14:textId="77777777" w:rsidR="001406DE" w:rsidRDefault="001406DE" w:rsidP="001406DE">
      <w:pPr>
        <w:pStyle w:val="a3"/>
        <w:jc w:val="center"/>
        <w:rPr>
          <w:b/>
        </w:rPr>
      </w:pPr>
    </w:p>
    <w:p w14:paraId="5F7C59AE" w14:textId="77777777" w:rsidR="001406DE" w:rsidRDefault="001406DE" w:rsidP="001406DE">
      <w:pPr>
        <w:pStyle w:val="a3"/>
        <w:jc w:val="center"/>
        <w:rPr>
          <w:b/>
        </w:rPr>
      </w:pPr>
    </w:p>
    <w:p w14:paraId="40895528" w14:textId="77777777" w:rsidR="001406DE" w:rsidRDefault="001406DE" w:rsidP="001406DE">
      <w:pPr>
        <w:pStyle w:val="a3"/>
        <w:jc w:val="center"/>
        <w:rPr>
          <w:b/>
        </w:rPr>
      </w:pPr>
    </w:p>
    <w:p w14:paraId="6F94BD6A" w14:textId="77777777" w:rsidR="001406DE" w:rsidRDefault="001406DE" w:rsidP="001406DE">
      <w:pPr>
        <w:pStyle w:val="a3"/>
        <w:jc w:val="center"/>
        <w:rPr>
          <w:b/>
        </w:rPr>
      </w:pPr>
    </w:p>
    <w:p w14:paraId="38337C33" w14:textId="77777777" w:rsidR="001406DE" w:rsidRDefault="001406DE" w:rsidP="001406DE">
      <w:pPr>
        <w:pStyle w:val="a3"/>
        <w:jc w:val="center"/>
        <w:rPr>
          <w:b/>
        </w:rPr>
      </w:pPr>
    </w:p>
    <w:p w14:paraId="2A309190" w14:textId="77777777" w:rsidR="001406DE" w:rsidRDefault="001406DE" w:rsidP="001406DE">
      <w:pPr>
        <w:pStyle w:val="a3"/>
        <w:jc w:val="center"/>
        <w:rPr>
          <w:b/>
        </w:rPr>
      </w:pPr>
    </w:p>
    <w:p w14:paraId="244CFD68" w14:textId="77777777" w:rsidR="001406DE" w:rsidRDefault="001406DE" w:rsidP="001406DE">
      <w:pPr>
        <w:pStyle w:val="a3"/>
        <w:jc w:val="center"/>
        <w:rPr>
          <w:b/>
        </w:rPr>
      </w:pPr>
    </w:p>
    <w:p w14:paraId="38A24C2F" w14:textId="77777777" w:rsidR="001406DE" w:rsidRDefault="001406DE" w:rsidP="001406DE">
      <w:pPr>
        <w:pStyle w:val="a3"/>
        <w:jc w:val="center"/>
        <w:rPr>
          <w:b/>
        </w:rPr>
      </w:pPr>
    </w:p>
    <w:p w14:paraId="455172E7" w14:textId="77777777" w:rsidR="001406DE" w:rsidRDefault="001406DE" w:rsidP="001406DE">
      <w:pPr>
        <w:pStyle w:val="a3"/>
        <w:jc w:val="center"/>
        <w:rPr>
          <w:b/>
        </w:rPr>
      </w:pPr>
    </w:p>
    <w:p w14:paraId="60B1DADD" w14:textId="77777777" w:rsidR="001406DE" w:rsidRDefault="001406DE" w:rsidP="001406DE">
      <w:pPr>
        <w:pStyle w:val="a3"/>
        <w:jc w:val="center"/>
        <w:rPr>
          <w:b/>
        </w:rPr>
      </w:pPr>
    </w:p>
    <w:p w14:paraId="22262D0C" w14:textId="77777777" w:rsidR="001406DE" w:rsidRDefault="001406DE" w:rsidP="001406DE">
      <w:pPr>
        <w:pStyle w:val="a3"/>
        <w:jc w:val="center"/>
        <w:rPr>
          <w:b/>
        </w:rPr>
      </w:pPr>
    </w:p>
    <w:p w14:paraId="2D9AFA41" w14:textId="77777777" w:rsidR="001406DE" w:rsidRDefault="001406DE" w:rsidP="001406DE">
      <w:pPr>
        <w:pStyle w:val="a3"/>
        <w:jc w:val="center"/>
        <w:rPr>
          <w:b/>
        </w:rPr>
      </w:pPr>
    </w:p>
    <w:p w14:paraId="2D7F61BC" w14:textId="77777777" w:rsidR="001406DE" w:rsidRDefault="001406DE" w:rsidP="001406DE">
      <w:pPr>
        <w:pStyle w:val="a3"/>
        <w:jc w:val="center"/>
        <w:rPr>
          <w:b/>
        </w:rPr>
      </w:pPr>
    </w:p>
    <w:p w14:paraId="0AD54623" w14:textId="77777777" w:rsidR="001406DE" w:rsidRDefault="001406DE" w:rsidP="001406DE">
      <w:pPr>
        <w:pStyle w:val="a3"/>
        <w:jc w:val="center"/>
        <w:rPr>
          <w:b/>
        </w:rPr>
      </w:pPr>
    </w:p>
    <w:p w14:paraId="32F06237" w14:textId="77777777" w:rsidR="001406DE" w:rsidRDefault="001406DE" w:rsidP="001406DE">
      <w:pPr>
        <w:pStyle w:val="a3"/>
        <w:jc w:val="center"/>
        <w:rPr>
          <w:b/>
        </w:rPr>
      </w:pPr>
    </w:p>
    <w:p w14:paraId="4AF4A5FB" w14:textId="77777777" w:rsidR="001406DE" w:rsidRDefault="001406DE" w:rsidP="001406DE">
      <w:pPr>
        <w:pStyle w:val="a3"/>
        <w:jc w:val="center"/>
        <w:rPr>
          <w:b/>
        </w:rPr>
        <w:sectPr w:rsidR="001406DE" w:rsidSect="001406DE">
          <w:pgSz w:w="16840" w:h="11910" w:orient="landscape"/>
          <w:pgMar w:top="567" w:right="567" w:bottom="567" w:left="1134" w:header="720" w:footer="0" w:gutter="0"/>
          <w:cols w:space="720"/>
        </w:sectPr>
      </w:pPr>
    </w:p>
    <w:p w14:paraId="26906B65" w14:textId="7DBB3919" w:rsidR="005C5C17" w:rsidRDefault="00A94E31" w:rsidP="00A94E31">
      <w:pPr>
        <w:pStyle w:val="a3"/>
        <w:ind w:left="0"/>
        <w:jc w:val="center"/>
        <w:rPr>
          <w:b/>
        </w:rPr>
      </w:pPr>
      <w:r w:rsidRPr="001406DE">
        <w:rPr>
          <w:b/>
        </w:rPr>
        <w:lastRenderedPageBreak/>
        <w:t>УЧЕБНО-ТЕМАТИЧЕСКИЙ</w:t>
      </w:r>
      <w:r w:rsidRPr="001406DE">
        <w:rPr>
          <w:b/>
          <w:spacing w:val="-2"/>
        </w:rPr>
        <w:t xml:space="preserve"> </w:t>
      </w:r>
      <w:r>
        <w:rPr>
          <w:b/>
        </w:rPr>
        <w:t>ПЛАН</w:t>
      </w:r>
    </w:p>
    <w:p w14:paraId="0D74DA09" w14:textId="77777777" w:rsidR="001406DE" w:rsidRPr="001406DE" w:rsidRDefault="001406DE" w:rsidP="001406DE">
      <w:pPr>
        <w:pStyle w:val="a3"/>
        <w:jc w:val="center"/>
        <w:rPr>
          <w:b/>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5399"/>
        <w:gridCol w:w="712"/>
        <w:gridCol w:w="710"/>
        <w:gridCol w:w="847"/>
        <w:gridCol w:w="1698"/>
      </w:tblGrid>
      <w:tr w:rsidR="005C5C17" w14:paraId="3A35E366" w14:textId="77777777" w:rsidTr="001406DE">
        <w:trPr>
          <w:trHeight w:val="275"/>
        </w:trPr>
        <w:tc>
          <w:tcPr>
            <w:tcW w:w="638" w:type="dxa"/>
            <w:vMerge w:val="restart"/>
          </w:tcPr>
          <w:p w14:paraId="56DD44AA" w14:textId="77777777" w:rsidR="005C5C17" w:rsidRDefault="009466A0" w:rsidP="001406DE">
            <w:pPr>
              <w:pStyle w:val="TableParagraph"/>
              <w:spacing w:before="2" w:line="276" w:lineRule="exact"/>
              <w:ind w:left="107" w:right="157"/>
              <w:jc w:val="center"/>
              <w:rPr>
                <w:b/>
                <w:sz w:val="24"/>
              </w:rPr>
            </w:pPr>
            <w:r>
              <w:rPr>
                <w:b/>
                <w:sz w:val="24"/>
              </w:rPr>
              <w:t>№ п/п</w:t>
            </w:r>
          </w:p>
        </w:tc>
        <w:tc>
          <w:tcPr>
            <w:tcW w:w="5399" w:type="dxa"/>
            <w:vMerge w:val="restart"/>
          </w:tcPr>
          <w:p w14:paraId="01A00CD9" w14:textId="77777777" w:rsidR="005C5C17" w:rsidRDefault="009466A0" w:rsidP="001406DE">
            <w:pPr>
              <w:pStyle w:val="TableParagraph"/>
              <w:spacing w:line="275" w:lineRule="exact"/>
              <w:ind w:left="107" w:right="157"/>
              <w:jc w:val="center"/>
              <w:rPr>
                <w:b/>
                <w:sz w:val="24"/>
              </w:rPr>
            </w:pPr>
            <w:r>
              <w:rPr>
                <w:b/>
                <w:sz w:val="24"/>
              </w:rPr>
              <w:t>Название тем</w:t>
            </w:r>
          </w:p>
        </w:tc>
        <w:tc>
          <w:tcPr>
            <w:tcW w:w="2269" w:type="dxa"/>
            <w:gridSpan w:val="3"/>
          </w:tcPr>
          <w:p w14:paraId="74198133" w14:textId="77777777" w:rsidR="005C5C17" w:rsidRDefault="009466A0" w:rsidP="001406DE">
            <w:pPr>
              <w:pStyle w:val="TableParagraph"/>
              <w:spacing w:line="256" w:lineRule="exact"/>
              <w:ind w:left="107" w:right="157"/>
              <w:jc w:val="center"/>
              <w:rPr>
                <w:b/>
                <w:sz w:val="24"/>
              </w:rPr>
            </w:pPr>
            <w:r>
              <w:rPr>
                <w:b/>
                <w:sz w:val="24"/>
              </w:rPr>
              <w:t>Количество часов</w:t>
            </w:r>
          </w:p>
        </w:tc>
        <w:tc>
          <w:tcPr>
            <w:tcW w:w="1698" w:type="dxa"/>
            <w:vMerge w:val="restart"/>
          </w:tcPr>
          <w:p w14:paraId="117E6D5A" w14:textId="77777777" w:rsidR="005C5C17" w:rsidRDefault="009466A0" w:rsidP="001406DE">
            <w:pPr>
              <w:pStyle w:val="TableParagraph"/>
              <w:spacing w:before="2" w:line="276" w:lineRule="exact"/>
              <w:ind w:left="107" w:right="157"/>
              <w:jc w:val="center"/>
              <w:rPr>
                <w:b/>
                <w:sz w:val="24"/>
              </w:rPr>
            </w:pPr>
            <w:r>
              <w:rPr>
                <w:b/>
                <w:sz w:val="24"/>
              </w:rPr>
              <w:t>Формы аттестации</w:t>
            </w:r>
            <w:r w:rsidR="001406DE">
              <w:rPr>
                <w:b/>
                <w:sz w:val="24"/>
              </w:rPr>
              <w:t xml:space="preserve"> и текущего контроля</w:t>
            </w:r>
          </w:p>
        </w:tc>
      </w:tr>
      <w:tr w:rsidR="005C5C17" w14:paraId="01754D83" w14:textId="77777777" w:rsidTr="001406DE">
        <w:trPr>
          <w:trHeight w:val="277"/>
        </w:trPr>
        <w:tc>
          <w:tcPr>
            <w:tcW w:w="638" w:type="dxa"/>
            <w:vMerge/>
            <w:tcBorders>
              <w:top w:val="nil"/>
            </w:tcBorders>
          </w:tcPr>
          <w:p w14:paraId="40618164" w14:textId="77777777" w:rsidR="005C5C17" w:rsidRDefault="005C5C17">
            <w:pPr>
              <w:rPr>
                <w:sz w:val="2"/>
                <w:szCs w:val="2"/>
              </w:rPr>
            </w:pPr>
          </w:p>
        </w:tc>
        <w:tc>
          <w:tcPr>
            <w:tcW w:w="5399" w:type="dxa"/>
            <w:vMerge/>
            <w:tcBorders>
              <w:top w:val="nil"/>
            </w:tcBorders>
          </w:tcPr>
          <w:p w14:paraId="77ADC226" w14:textId="77777777" w:rsidR="005C5C17" w:rsidRDefault="005C5C17">
            <w:pPr>
              <w:rPr>
                <w:sz w:val="2"/>
                <w:szCs w:val="2"/>
              </w:rPr>
            </w:pPr>
          </w:p>
        </w:tc>
        <w:tc>
          <w:tcPr>
            <w:tcW w:w="712" w:type="dxa"/>
          </w:tcPr>
          <w:p w14:paraId="5FFE306D" w14:textId="77777777" w:rsidR="005C5C17" w:rsidRDefault="009466A0">
            <w:pPr>
              <w:pStyle w:val="TableParagraph"/>
              <w:spacing w:before="1" w:line="257" w:lineRule="exact"/>
              <w:ind w:left="125"/>
              <w:rPr>
                <w:b/>
                <w:sz w:val="24"/>
              </w:rPr>
            </w:pPr>
            <w:r>
              <w:rPr>
                <w:b/>
                <w:sz w:val="24"/>
              </w:rPr>
              <w:t>всего</w:t>
            </w:r>
          </w:p>
        </w:tc>
        <w:tc>
          <w:tcPr>
            <w:tcW w:w="710" w:type="dxa"/>
          </w:tcPr>
          <w:p w14:paraId="3594B2EB" w14:textId="77777777" w:rsidR="005C5C17" w:rsidRDefault="009466A0">
            <w:pPr>
              <w:pStyle w:val="TableParagraph"/>
              <w:spacing w:before="1" w:line="257" w:lineRule="exact"/>
              <w:ind w:left="140"/>
              <w:rPr>
                <w:b/>
                <w:sz w:val="24"/>
              </w:rPr>
            </w:pPr>
            <w:proofErr w:type="spellStart"/>
            <w:r>
              <w:rPr>
                <w:b/>
                <w:sz w:val="24"/>
              </w:rPr>
              <w:t>теор</w:t>
            </w:r>
            <w:proofErr w:type="spellEnd"/>
            <w:r>
              <w:rPr>
                <w:b/>
                <w:sz w:val="24"/>
              </w:rPr>
              <w:t>.</w:t>
            </w:r>
          </w:p>
        </w:tc>
        <w:tc>
          <w:tcPr>
            <w:tcW w:w="847" w:type="dxa"/>
          </w:tcPr>
          <w:p w14:paraId="24A0BBBD" w14:textId="77777777" w:rsidR="005C5C17" w:rsidRDefault="009466A0">
            <w:pPr>
              <w:pStyle w:val="TableParagraph"/>
              <w:spacing w:before="1" w:line="257" w:lineRule="exact"/>
              <w:ind w:left="124"/>
              <w:rPr>
                <w:b/>
                <w:sz w:val="24"/>
              </w:rPr>
            </w:pPr>
            <w:proofErr w:type="spellStart"/>
            <w:r>
              <w:rPr>
                <w:b/>
                <w:sz w:val="24"/>
              </w:rPr>
              <w:t>практ</w:t>
            </w:r>
            <w:proofErr w:type="spellEnd"/>
            <w:r>
              <w:rPr>
                <w:b/>
                <w:sz w:val="24"/>
              </w:rPr>
              <w:t>.</w:t>
            </w:r>
          </w:p>
        </w:tc>
        <w:tc>
          <w:tcPr>
            <w:tcW w:w="1698" w:type="dxa"/>
            <w:vMerge/>
            <w:tcBorders>
              <w:top w:val="nil"/>
            </w:tcBorders>
          </w:tcPr>
          <w:p w14:paraId="454EF762" w14:textId="77777777" w:rsidR="005C5C17" w:rsidRDefault="005C5C17">
            <w:pPr>
              <w:rPr>
                <w:sz w:val="2"/>
                <w:szCs w:val="2"/>
              </w:rPr>
            </w:pPr>
          </w:p>
        </w:tc>
      </w:tr>
    </w:tbl>
    <w:p w14:paraId="0C2B4514" w14:textId="77777777" w:rsidR="005C5C17" w:rsidRDefault="005C5C17">
      <w:pPr>
        <w:pStyle w:val="a3"/>
        <w:spacing w:before="8"/>
        <w:ind w:left="0"/>
        <w:rPr>
          <w:b/>
          <w:sz w:val="7"/>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5399"/>
        <w:gridCol w:w="712"/>
        <w:gridCol w:w="710"/>
        <w:gridCol w:w="847"/>
        <w:gridCol w:w="1698"/>
      </w:tblGrid>
      <w:tr w:rsidR="005C5C17" w14:paraId="3F709E84" w14:textId="77777777" w:rsidTr="001406DE">
        <w:trPr>
          <w:trHeight w:val="277"/>
        </w:trPr>
        <w:tc>
          <w:tcPr>
            <w:tcW w:w="638" w:type="dxa"/>
          </w:tcPr>
          <w:p w14:paraId="7305C35D" w14:textId="77777777" w:rsidR="005C5C17" w:rsidRDefault="009466A0">
            <w:pPr>
              <w:pStyle w:val="TableParagraph"/>
              <w:spacing w:before="1" w:line="257" w:lineRule="exact"/>
              <w:ind w:left="107"/>
              <w:rPr>
                <w:b/>
                <w:sz w:val="24"/>
              </w:rPr>
            </w:pPr>
            <w:r>
              <w:rPr>
                <w:b/>
                <w:sz w:val="24"/>
              </w:rPr>
              <w:t>1</w:t>
            </w:r>
          </w:p>
        </w:tc>
        <w:tc>
          <w:tcPr>
            <w:tcW w:w="5399" w:type="dxa"/>
          </w:tcPr>
          <w:p w14:paraId="3F24CDD8" w14:textId="77777777" w:rsidR="005C5C17" w:rsidRDefault="009466A0">
            <w:pPr>
              <w:pStyle w:val="TableParagraph"/>
              <w:spacing w:before="1" w:line="257" w:lineRule="exact"/>
              <w:ind w:left="108"/>
              <w:rPr>
                <w:b/>
                <w:sz w:val="24"/>
              </w:rPr>
            </w:pPr>
            <w:r>
              <w:rPr>
                <w:b/>
                <w:sz w:val="24"/>
              </w:rPr>
              <w:t>Вводное занятие.</w:t>
            </w:r>
          </w:p>
        </w:tc>
        <w:tc>
          <w:tcPr>
            <w:tcW w:w="712" w:type="dxa"/>
          </w:tcPr>
          <w:p w14:paraId="01F9ADDD" w14:textId="77777777" w:rsidR="005C5C17" w:rsidRDefault="009D2A45" w:rsidP="009D2A45">
            <w:pPr>
              <w:pStyle w:val="TableParagraph"/>
              <w:spacing w:before="1" w:line="257" w:lineRule="exact"/>
              <w:ind w:right="145"/>
              <w:jc w:val="center"/>
              <w:rPr>
                <w:b/>
                <w:sz w:val="24"/>
              </w:rPr>
            </w:pPr>
            <w:r>
              <w:rPr>
                <w:b/>
                <w:sz w:val="24"/>
              </w:rPr>
              <w:t>2</w:t>
            </w:r>
          </w:p>
        </w:tc>
        <w:tc>
          <w:tcPr>
            <w:tcW w:w="710" w:type="dxa"/>
          </w:tcPr>
          <w:p w14:paraId="628FBB51" w14:textId="77777777" w:rsidR="005C5C17" w:rsidRDefault="009D2A45" w:rsidP="009D2A45">
            <w:pPr>
              <w:pStyle w:val="TableParagraph"/>
              <w:spacing w:before="1" w:line="257" w:lineRule="exact"/>
              <w:ind w:right="145"/>
              <w:jc w:val="center"/>
              <w:rPr>
                <w:b/>
                <w:sz w:val="24"/>
              </w:rPr>
            </w:pPr>
            <w:r>
              <w:rPr>
                <w:b/>
                <w:sz w:val="24"/>
              </w:rPr>
              <w:t>2</w:t>
            </w:r>
          </w:p>
        </w:tc>
        <w:tc>
          <w:tcPr>
            <w:tcW w:w="847" w:type="dxa"/>
          </w:tcPr>
          <w:p w14:paraId="3F120FEF" w14:textId="77777777" w:rsidR="005C5C17" w:rsidRDefault="009D2A45" w:rsidP="009D2A45">
            <w:pPr>
              <w:pStyle w:val="TableParagraph"/>
              <w:spacing w:before="1" w:line="257" w:lineRule="exact"/>
              <w:ind w:right="145"/>
              <w:jc w:val="center"/>
              <w:rPr>
                <w:b/>
                <w:sz w:val="24"/>
              </w:rPr>
            </w:pPr>
            <w:r>
              <w:rPr>
                <w:b/>
                <w:sz w:val="24"/>
              </w:rPr>
              <w:t>0</w:t>
            </w:r>
          </w:p>
        </w:tc>
        <w:tc>
          <w:tcPr>
            <w:tcW w:w="1698" w:type="dxa"/>
          </w:tcPr>
          <w:p w14:paraId="32FA17D2" w14:textId="77777777" w:rsidR="005C5C17" w:rsidRDefault="009466A0">
            <w:pPr>
              <w:pStyle w:val="TableParagraph"/>
              <w:spacing w:before="1" w:line="257" w:lineRule="exact"/>
              <w:ind w:left="158"/>
              <w:rPr>
                <w:sz w:val="24"/>
              </w:rPr>
            </w:pPr>
            <w:r>
              <w:rPr>
                <w:sz w:val="24"/>
              </w:rPr>
              <w:t>собеседование</w:t>
            </w:r>
          </w:p>
        </w:tc>
      </w:tr>
      <w:tr w:rsidR="005C5C17" w14:paraId="002AE393" w14:textId="77777777" w:rsidTr="001406DE">
        <w:trPr>
          <w:trHeight w:val="566"/>
        </w:trPr>
        <w:tc>
          <w:tcPr>
            <w:tcW w:w="638" w:type="dxa"/>
          </w:tcPr>
          <w:p w14:paraId="5E7E15E1" w14:textId="77777777" w:rsidR="005C5C17" w:rsidRDefault="009466A0">
            <w:pPr>
              <w:pStyle w:val="TableParagraph"/>
              <w:spacing w:line="275" w:lineRule="exact"/>
              <w:ind w:left="107"/>
              <w:rPr>
                <w:b/>
                <w:sz w:val="24"/>
              </w:rPr>
            </w:pPr>
            <w:r>
              <w:rPr>
                <w:b/>
                <w:sz w:val="24"/>
              </w:rPr>
              <w:t>2</w:t>
            </w:r>
          </w:p>
        </w:tc>
        <w:tc>
          <w:tcPr>
            <w:tcW w:w="5399" w:type="dxa"/>
          </w:tcPr>
          <w:p w14:paraId="261A301B" w14:textId="77777777" w:rsidR="005C5C17" w:rsidRDefault="009466A0">
            <w:pPr>
              <w:pStyle w:val="TableParagraph"/>
              <w:spacing w:before="2" w:line="276" w:lineRule="exact"/>
              <w:ind w:left="108" w:right="1203"/>
              <w:rPr>
                <w:b/>
                <w:sz w:val="24"/>
              </w:rPr>
            </w:pPr>
            <w:r>
              <w:rPr>
                <w:b/>
                <w:sz w:val="24"/>
              </w:rPr>
              <w:t>Основные понятия и законы стехиометрии химии.</w:t>
            </w:r>
          </w:p>
        </w:tc>
        <w:tc>
          <w:tcPr>
            <w:tcW w:w="712" w:type="dxa"/>
          </w:tcPr>
          <w:p w14:paraId="55B44DB4" w14:textId="77777777" w:rsidR="005C5C17" w:rsidRDefault="004310FE" w:rsidP="009D2A45">
            <w:pPr>
              <w:pStyle w:val="TableParagraph"/>
              <w:spacing w:line="275" w:lineRule="exact"/>
              <w:ind w:right="145"/>
              <w:jc w:val="center"/>
              <w:rPr>
                <w:b/>
                <w:sz w:val="24"/>
              </w:rPr>
            </w:pPr>
            <w:r>
              <w:rPr>
                <w:b/>
                <w:sz w:val="24"/>
              </w:rPr>
              <w:t>6</w:t>
            </w:r>
          </w:p>
        </w:tc>
        <w:tc>
          <w:tcPr>
            <w:tcW w:w="710" w:type="dxa"/>
          </w:tcPr>
          <w:p w14:paraId="0115E0B0" w14:textId="77777777" w:rsidR="005C5C17" w:rsidRDefault="009466A0" w:rsidP="009D2A45">
            <w:pPr>
              <w:pStyle w:val="TableParagraph"/>
              <w:spacing w:line="275" w:lineRule="exact"/>
              <w:ind w:right="145"/>
              <w:jc w:val="center"/>
              <w:rPr>
                <w:b/>
                <w:sz w:val="24"/>
              </w:rPr>
            </w:pPr>
            <w:r>
              <w:rPr>
                <w:b/>
                <w:sz w:val="24"/>
              </w:rPr>
              <w:t>3</w:t>
            </w:r>
          </w:p>
        </w:tc>
        <w:tc>
          <w:tcPr>
            <w:tcW w:w="847" w:type="dxa"/>
          </w:tcPr>
          <w:p w14:paraId="3F5981CD" w14:textId="77777777" w:rsidR="005C5C17" w:rsidRDefault="004310FE" w:rsidP="009D2A45">
            <w:pPr>
              <w:pStyle w:val="TableParagraph"/>
              <w:spacing w:line="275" w:lineRule="exact"/>
              <w:ind w:right="145"/>
              <w:jc w:val="center"/>
              <w:rPr>
                <w:b/>
                <w:sz w:val="24"/>
              </w:rPr>
            </w:pPr>
            <w:r>
              <w:rPr>
                <w:b/>
                <w:sz w:val="24"/>
              </w:rPr>
              <w:t>3</w:t>
            </w:r>
          </w:p>
        </w:tc>
        <w:tc>
          <w:tcPr>
            <w:tcW w:w="1698" w:type="dxa"/>
            <w:vMerge w:val="restart"/>
          </w:tcPr>
          <w:p w14:paraId="67D56259" w14:textId="77777777" w:rsidR="005C5C17" w:rsidRDefault="009466A0">
            <w:pPr>
              <w:pStyle w:val="TableParagraph"/>
              <w:spacing w:line="275" w:lineRule="exact"/>
              <w:ind w:left="158"/>
              <w:rPr>
                <w:sz w:val="24"/>
              </w:rPr>
            </w:pPr>
            <w:r>
              <w:rPr>
                <w:sz w:val="24"/>
              </w:rPr>
              <w:t>собеседование</w:t>
            </w:r>
          </w:p>
        </w:tc>
      </w:tr>
      <w:tr w:rsidR="005C5C17" w14:paraId="402921CC" w14:textId="77777777" w:rsidTr="001406DE">
        <w:trPr>
          <w:trHeight w:val="827"/>
        </w:trPr>
        <w:tc>
          <w:tcPr>
            <w:tcW w:w="638" w:type="dxa"/>
          </w:tcPr>
          <w:p w14:paraId="08693FD2" w14:textId="77777777" w:rsidR="005C5C17" w:rsidRDefault="009466A0">
            <w:pPr>
              <w:pStyle w:val="TableParagraph"/>
              <w:spacing w:line="275" w:lineRule="exact"/>
              <w:ind w:left="107"/>
              <w:rPr>
                <w:sz w:val="24"/>
              </w:rPr>
            </w:pPr>
            <w:r>
              <w:rPr>
                <w:sz w:val="24"/>
              </w:rPr>
              <w:t>2.1.</w:t>
            </w:r>
          </w:p>
        </w:tc>
        <w:tc>
          <w:tcPr>
            <w:tcW w:w="5399" w:type="dxa"/>
          </w:tcPr>
          <w:p w14:paraId="48C1FE5B" w14:textId="77777777" w:rsidR="005C5C17" w:rsidRDefault="009466A0">
            <w:pPr>
              <w:pStyle w:val="TableParagraph"/>
              <w:spacing w:before="2" w:line="276" w:lineRule="exact"/>
              <w:ind w:left="108" w:right="280"/>
              <w:rPr>
                <w:sz w:val="24"/>
              </w:rPr>
            </w:pPr>
            <w:r>
              <w:rPr>
                <w:sz w:val="24"/>
              </w:rPr>
              <w:t>Законы постоянства состава, кратных отношений, эквивалентов и сохранения массы. Вывод формул соединений</w:t>
            </w:r>
          </w:p>
        </w:tc>
        <w:tc>
          <w:tcPr>
            <w:tcW w:w="712" w:type="dxa"/>
          </w:tcPr>
          <w:p w14:paraId="5547D193" w14:textId="77777777" w:rsidR="005C5C17" w:rsidRDefault="004310FE" w:rsidP="009D2A45">
            <w:pPr>
              <w:pStyle w:val="TableParagraph"/>
              <w:spacing w:line="275" w:lineRule="exact"/>
              <w:ind w:right="145"/>
              <w:jc w:val="center"/>
              <w:rPr>
                <w:sz w:val="24"/>
              </w:rPr>
            </w:pPr>
            <w:r>
              <w:rPr>
                <w:sz w:val="24"/>
              </w:rPr>
              <w:t>2</w:t>
            </w:r>
          </w:p>
        </w:tc>
        <w:tc>
          <w:tcPr>
            <w:tcW w:w="710" w:type="dxa"/>
          </w:tcPr>
          <w:p w14:paraId="3F3FCDDE" w14:textId="77777777" w:rsidR="005C5C17" w:rsidRDefault="009466A0" w:rsidP="009D2A45">
            <w:pPr>
              <w:pStyle w:val="TableParagraph"/>
              <w:spacing w:line="275" w:lineRule="exact"/>
              <w:ind w:right="145"/>
              <w:jc w:val="center"/>
              <w:rPr>
                <w:sz w:val="24"/>
              </w:rPr>
            </w:pPr>
            <w:r>
              <w:rPr>
                <w:sz w:val="24"/>
              </w:rPr>
              <w:t>1</w:t>
            </w:r>
          </w:p>
        </w:tc>
        <w:tc>
          <w:tcPr>
            <w:tcW w:w="847" w:type="dxa"/>
          </w:tcPr>
          <w:p w14:paraId="0DC992D8" w14:textId="77777777" w:rsidR="005C5C17" w:rsidRDefault="004310FE" w:rsidP="009D2A45">
            <w:pPr>
              <w:pStyle w:val="TableParagraph"/>
              <w:spacing w:line="275" w:lineRule="exact"/>
              <w:ind w:right="145"/>
              <w:jc w:val="center"/>
              <w:rPr>
                <w:sz w:val="24"/>
              </w:rPr>
            </w:pPr>
            <w:r>
              <w:rPr>
                <w:sz w:val="24"/>
              </w:rPr>
              <w:t>1</w:t>
            </w:r>
          </w:p>
        </w:tc>
        <w:tc>
          <w:tcPr>
            <w:tcW w:w="1698" w:type="dxa"/>
            <w:vMerge/>
            <w:tcBorders>
              <w:top w:val="nil"/>
            </w:tcBorders>
          </w:tcPr>
          <w:p w14:paraId="0913301B" w14:textId="77777777" w:rsidR="005C5C17" w:rsidRDefault="005C5C17">
            <w:pPr>
              <w:rPr>
                <w:sz w:val="2"/>
                <w:szCs w:val="2"/>
              </w:rPr>
            </w:pPr>
          </w:p>
        </w:tc>
      </w:tr>
      <w:tr w:rsidR="005C5C17" w14:paraId="6162FF3C" w14:textId="77777777" w:rsidTr="001406DE">
        <w:trPr>
          <w:trHeight w:val="825"/>
        </w:trPr>
        <w:tc>
          <w:tcPr>
            <w:tcW w:w="638" w:type="dxa"/>
          </w:tcPr>
          <w:p w14:paraId="05026C79" w14:textId="77777777" w:rsidR="005C5C17" w:rsidRDefault="009466A0">
            <w:pPr>
              <w:pStyle w:val="TableParagraph"/>
              <w:spacing w:line="273" w:lineRule="exact"/>
              <w:ind w:left="107"/>
              <w:rPr>
                <w:sz w:val="24"/>
              </w:rPr>
            </w:pPr>
            <w:r>
              <w:rPr>
                <w:sz w:val="24"/>
              </w:rPr>
              <w:t>2.2</w:t>
            </w:r>
          </w:p>
        </w:tc>
        <w:tc>
          <w:tcPr>
            <w:tcW w:w="5399" w:type="dxa"/>
          </w:tcPr>
          <w:p w14:paraId="49081DDF" w14:textId="77777777" w:rsidR="005C5C17" w:rsidRDefault="009466A0">
            <w:pPr>
              <w:pStyle w:val="TableParagraph"/>
              <w:spacing w:line="276" w:lineRule="exact"/>
              <w:ind w:left="108" w:right="193"/>
              <w:rPr>
                <w:sz w:val="24"/>
              </w:rPr>
            </w:pPr>
            <w:r>
              <w:rPr>
                <w:sz w:val="24"/>
              </w:rPr>
              <w:t>Закон Авогадро. Моль. Молярная масса. Молярный объем. Законы идеальных газов</w:t>
            </w:r>
          </w:p>
        </w:tc>
        <w:tc>
          <w:tcPr>
            <w:tcW w:w="712" w:type="dxa"/>
          </w:tcPr>
          <w:p w14:paraId="576ECB87" w14:textId="77777777" w:rsidR="005C5C17" w:rsidRDefault="004310FE" w:rsidP="009D2A45">
            <w:pPr>
              <w:pStyle w:val="TableParagraph"/>
              <w:spacing w:line="273" w:lineRule="exact"/>
              <w:ind w:right="145"/>
              <w:jc w:val="center"/>
              <w:rPr>
                <w:sz w:val="24"/>
              </w:rPr>
            </w:pPr>
            <w:r>
              <w:rPr>
                <w:sz w:val="24"/>
              </w:rPr>
              <w:t>2</w:t>
            </w:r>
          </w:p>
        </w:tc>
        <w:tc>
          <w:tcPr>
            <w:tcW w:w="710" w:type="dxa"/>
          </w:tcPr>
          <w:p w14:paraId="5082D9E0" w14:textId="77777777" w:rsidR="005C5C17" w:rsidRDefault="009466A0" w:rsidP="009D2A45">
            <w:pPr>
              <w:pStyle w:val="TableParagraph"/>
              <w:spacing w:line="273" w:lineRule="exact"/>
              <w:ind w:right="145"/>
              <w:jc w:val="center"/>
              <w:rPr>
                <w:sz w:val="24"/>
              </w:rPr>
            </w:pPr>
            <w:r>
              <w:rPr>
                <w:sz w:val="24"/>
              </w:rPr>
              <w:t>1</w:t>
            </w:r>
          </w:p>
        </w:tc>
        <w:tc>
          <w:tcPr>
            <w:tcW w:w="847" w:type="dxa"/>
          </w:tcPr>
          <w:p w14:paraId="46ED4C6D" w14:textId="77777777" w:rsidR="005C5C17" w:rsidRDefault="004310FE" w:rsidP="009D2A45">
            <w:pPr>
              <w:pStyle w:val="TableParagraph"/>
              <w:spacing w:line="273" w:lineRule="exact"/>
              <w:ind w:right="145"/>
              <w:jc w:val="center"/>
              <w:rPr>
                <w:sz w:val="24"/>
              </w:rPr>
            </w:pPr>
            <w:r>
              <w:rPr>
                <w:sz w:val="24"/>
              </w:rPr>
              <w:t>1</w:t>
            </w:r>
          </w:p>
        </w:tc>
        <w:tc>
          <w:tcPr>
            <w:tcW w:w="1698" w:type="dxa"/>
            <w:vMerge/>
            <w:tcBorders>
              <w:top w:val="nil"/>
            </w:tcBorders>
          </w:tcPr>
          <w:p w14:paraId="1899DA93" w14:textId="77777777" w:rsidR="005C5C17" w:rsidRDefault="005C5C17">
            <w:pPr>
              <w:rPr>
                <w:sz w:val="2"/>
                <w:szCs w:val="2"/>
              </w:rPr>
            </w:pPr>
          </w:p>
        </w:tc>
      </w:tr>
      <w:tr w:rsidR="005C5C17" w14:paraId="1F3D22FD" w14:textId="77777777" w:rsidTr="001406DE">
        <w:trPr>
          <w:trHeight w:val="291"/>
        </w:trPr>
        <w:tc>
          <w:tcPr>
            <w:tcW w:w="638" w:type="dxa"/>
          </w:tcPr>
          <w:p w14:paraId="2DE685BA" w14:textId="77777777" w:rsidR="005C5C17" w:rsidRDefault="009466A0">
            <w:pPr>
              <w:pStyle w:val="TableParagraph"/>
              <w:spacing w:line="272" w:lineRule="exact"/>
              <w:ind w:left="107"/>
              <w:rPr>
                <w:sz w:val="24"/>
              </w:rPr>
            </w:pPr>
            <w:r>
              <w:rPr>
                <w:sz w:val="24"/>
              </w:rPr>
              <w:t>2.3</w:t>
            </w:r>
          </w:p>
        </w:tc>
        <w:tc>
          <w:tcPr>
            <w:tcW w:w="5399" w:type="dxa"/>
          </w:tcPr>
          <w:p w14:paraId="7FA4FDBE" w14:textId="77777777" w:rsidR="005C5C17" w:rsidRDefault="009466A0">
            <w:pPr>
              <w:pStyle w:val="TableParagraph"/>
              <w:spacing w:line="272" w:lineRule="exact"/>
              <w:ind w:left="108"/>
              <w:rPr>
                <w:sz w:val="24"/>
              </w:rPr>
            </w:pPr>
            <w:r>
              <w:rPr>
                <w:sz w:val="24"/>
              </w:rPr>
              <w:t>Расчеты по химическим уравнениям.</w:t>
            </w:r>
          </w:p>
        </w:tc>
        <w:tc>
          <w:tcPr>
            <w:tcW w:w="712" w:type="dxa"/>
          </w:tcPr>
          <w:p w14:paraId="77A765AB" w14:textId="77777777" w:rsidR="005C5C17" w:rsidRDefault="004310FE" w:rsidP="009D2A45">
            <w:pPr>
              <w:pStyle w:val="TableParagraph"/>
              <w:spacing w:line="272" w:lineRule="exact"/>
              <w:ind w:right="145"/>
              <w:jc w:val="center"/>
              <w:rPr>
                <w:sz w:val="24"/>
              </w:rPr>
            </w:pPr>
            <w:r>
              <w:rPr>
                <w:sz w:val="24"/>
              </w:rPr>
              <w:t>2</w:t>
            </w:r>
          </w:p>
        </w:tc>
        <w:tc>
          <w:tcPr>
            <w:tcW w:w="710" w:type="dxa"/>
          </w:tcPr>
          <w:p w14:paraId="6BF456DE" w14:textId="77777777" w:rsidR="005C5C17" w:rsidRDefault="009466A0" w:rsidP="009D2A45">
            <w:pPr>
              <w:pStyle w:val="TableParagraph"/>
              <w:spacing w:line="272" w:lineRule="exact"/>
              <w:ind w:right="145"/>
              <w:jc w:val="center"/>
              <w:rPr>
                <w:sz w:val="24"/>
              </w:rPr>
            </w:pPr>
            <w:r>
              <w:rPr>
                <w:sz w:val="24"/>
              </w:rPr>
              <w:t>1</w:t>
            </w:r>
          </w:p>
        </w:tc>
        <w:tc>
          <w:tcPr>
            <w:tcW w:w="847" w:type="dxa"/>
          </w:tcPr>
          <w:p w14:paraId="17B56555" w14:textId="77777777" w:rsidR="005C5C17" w:rsidRDefault="004310FE" w:rsidP="009D2A45">
            <w:pPr>
              <w:pStyle w:val="TableParagraph"/>
              <w:spacing w:line="272" w:lineRule="exact"/>
              <w:ind w:right="145"/>
              <w:jc w:val="center"/>
              <w:rPr>
                <w:sz w:val="24"/>
              </w:rPr>
            </w:pPr>
            <w:r>
              <w:rPr>
                <w:sz w:val="24"/>
              </w:rPr>
              <w:t>1</w:t>
            </w:r>
          </w:p>
        </w:tc>
        <w:tc>
          <w:tcPr>
            <w:tcW w:w="1698" w:type="dxa"/>
            <w:vMerge/>
            <w:tcBorders>
              <w:top w:val="nil"/>
            </w:tcBorders>
          </w:tcPr>
          <w:p w14:paraId="24FD29E6" w14:textId="77777777" w:rsidR="005C5C17" w:rsidRDefault="005C5C17">
            <w:pPr>
              <w:rPr>
                <w:sz w:val="2"/>
                <w:szCs w:val="2"/>
              </w:rPr>
            </w:pPr>
          </w:p>
        </w:tc>
      </w:tr>
      <w:tr w:rsidR="005C5C17" w14:paraId="3CDD7239" w14:textId="77777777" w:rsidTr="001406DE">
        <w:trPr>
          <w:trHeight w:val="827"/>
        </w:trPr>
        <w:tc>
          <w:tcPr>
            <w:tcW w:w="638" w:type="dxa"/>
          </w:tcPr>
          <w:p w14:paraId="077413DD" w14:textId="77777777" w:rsidR="005C5C17" w:rsidRDefault="009466A0">
            <w:pPr>
              <w:pStyle w:val="TableParagraph"/>
              <w:spacing w:line="275" w:lineRule="exact"/>
              <w:ind w:left="107"/>
              <w:rPr>
                <w:b/>
                <w:sz w:val="24"/>
              </w:rPr>
            </w:pPr>
            <w:r>
              <w:rPr>
                <w:b/>
                <w:sz w:val="24"/>
              </w:rPr>
              <w:t>3.</w:t>
            </w:r>
          </w:p>
        </w:tc>
        <w:tc>
          <w:tcPr>
            <w:tcW w:w="5399" w:type="dxa"/>
          </w:tcPr>
          <w:p w14:paraId="0B2AB17F" w14:textId="77777777" w:rsidR="005C5C17" w:rsidRDefault="009466A0">
            <w:pPr>
              <w:pStyle w:val="TableParagraph"/>
              <w:spacing w:before="2" w:line="276" w:lineRule="exact"/>
              <w:ind w:left="108"/>
              <w:rPr>
                <w:b/>
                <w:sz w:val="24"/>
              </w:rPr>
            </w:pPr>
            <w:r>
              <w:rPr>
                <w:b/>
                <w:sz w:val="24"/>
              </w:rPr>
              <w:t>Периодическая система и Периодический закон, его значение. Строение атома.</w:t>
            </w:r>
          </w:p>
        </w:tc>
        <w:tc>
          <w:tcPr>
            <w:tcW w:w="712" w:type="dxa"/>
          </w:tcPr>
          <w:p w14:paraId="7FE80F0D" w14:textId="77777777" w:rsidR="005C5C17" w:rsidRDefault="009D2A45" w:rsidP="009D2A45">
            <w:pPr>
              <w:pStyle w:val="TableParagraph"/>
              <w:spacing w:line="275" w:lineRule="exact"/>
              <w:ind w:right="145"/>
              <w:jc w:val="center"/>
              <w:rPr>
                <w:b/>
                <w:sz w:val="24"/>
              </w:rPr>
            </w:pPr>
            <w:r>
              <w:rPr>
                <w:b/>
                <w:sz w:val="24"/>
              </w:rPr>
              <w:t>10</w:t>
            </w:r>
          </w:p>
        </w:tc>
        <w:tc>
          <w:tcPr>
            <w:tcW w:w="710" w:type="dxa"/>
          </w:tcPr>
          <w:p w14:paraId="04967597" w14:textId="77777777" w:rsidR="005C5C17" w:rsidRDefault="009D2A45" w:rsidP="009D2A45">
            <w:pPr>
              <w:pStyle w:val="TableParagraph"/>
              <w:spacing w:line="275" w:lineRule="exact"/>
              <w:ind w:right="145"/>
              <w:jc w:val="center"/>
              <w:rPr>
                <w:b/>
                <w:sz w:val="24"/>
              </w:rPr>
            </w:pPr>
            <w:r>
              <w:rPr>
                <w:b/>
                <w:sz w:val="24"/>
              </w:rPr>
              <w:t>5</w:t>
            </w:r>
          </w:p>
        </w:tc>
        <w:tc>
          <w:tcPr>
            <w:tcW w:w="847" w:type="dxa"/>
          </w:tcPr>
          <w:p w14:paraId="1B29CBBE" w14:textId="77777777" w:rsidR="005C5C17" w:rsidRDefault="009D2A45" w:rsidP="009D2A45">
            <w:pPr>
              <w:pStyle w:val="TableParagraph"/>
              <w:spacing w:line="275" w:lineRule="exact"/>
              <w:ind w:right="145"/>
              <w:jc w:val="center"/>
              <w:rPr>
                <w:b/>
                <w:sz w:val="24"/>
              </w:rPr>
            </w:pPr>
            <w:r>
              <w:rPr>
                <w:b/>
                <w:sz w:val="24"/>
              </w:rPr>
              <w:t>5</w:t>
            </w:r>
          </w:p>
        </w:tc>
        <w:tc>
          <w:tcPr>
            <w:tcW w:w="1698" w:type="dxa"/>
            <w:vMerge w:val="restart"/>
          </w:tcPr>
          <w:p w14:paraId="2D7A001B" w14:textId="77777777" w:rsidR="005C5C17" w:rsidRDefault="005C5C17">
            <w:pPr>
              <w:pStyle w:val="TableParagraph"/>
              <w:rPr>
                <w:b/>
                <w:sz w:val="26"/>
              </w:rPr>
            </w:pPr>
          </w:p>
          <w:p w14:paraId="3C62DB9C" w14:textId="77777777" w:rsidR="005C5C17" w:rsidRDefault="005C5C17">
            <w:pPr>
              <w:pStyle w:val="TableParagraph"/>
              <w:rPr>
                <w:b/>
                <w:sz w:val="26"/>
              </w:rPr>
            </w:pPr>
          </w:p>
          <w:p w14:paraId="378FB44F" w14:textId="77777777" w:rsidR="005C5C17" w:rsidRDefault="005C5C17">
            <w:pPr>
              <w:pStyle w:val="TableParagraph"/>
              <w:rPr>
                <w:b/>
                <w:sz w:val="26"/>
              </w:rPr>
            </w:pPr>
          </w:p>
          <w:p w14:paraId="1F04FCDD" w14:textId="77777777" w:rsidR="005C5C17" w:rsidRDefault="005C5C17">
            <w:pPr>
              <w:pStyle w:val="TableParagraph"/>
              <w:rPr>
                <w:b/>
                <w:sz w:val="26"/>
              </w:rPr>
            </w:pPr>
          </w:p>
          <w:p w14:paraId="1D656CAD" w14:textId="77777777" w:rsidR="005C5C17" w:rsidRDefault="005C5C17">
            <w:pPr>
              <w:pStyle w:val="TableParagraph"/>
              <w:rPr>
                <w:b/>
                <w:sz w:val="32"/>
              </w:rPr>
            </w:pPr>
          </w:p>
          <w:p w14:paraId="5706D9C6" w14:textId="77777777" w:rsidR="005C5C17" w:rsidRDefault="009466A0">
            <w:pPr>
              <w:pStyle w:val="TableParagraph"/>
              <w:ind w:left="110"/>
              <w:rPr>
                <w:sz w:val="24"/>
              </w:rPr>
            </w:pPr>
            <w:r>
              <w:rPr>
                <w:sz w:val="24"/>
              </w:rPr>
              <w:t>собеседование</w:t>
            </w:r>
          </w:p>
        </w:tc>
      </w:tr>
      <w:tr w:rsidR="005C5C17" w14:paraId="3389EBE8" w14:textId="77777777" w:rsidTr="001406DE">
        <w:trPr>
          <w:trHeight w:val="566"/>
        </w:trPr>
        <w:tc>
          <w:tcPr>
            <w:tcW w:w="638" w:type="dxa"/>
          </w:tcPr>
          <w:p w14:paraId="1673C0C3" w14:textId="77777777" w:rsidR="005C5C17" w:rsidRDefault="009466A0">
            <w:pPr>
              <w:pStyle w:val="TableParagraph"/>
              <w:spacing w:line="273" w:lineRule="exact"/>
              <w:ind w:left="107"/>
              <w:rPr>
                <w:sz w:val="24"/>
              </w:rPr>
            </w:pPr>
            <w:r>
              <w:rPr>
                <w:sz w:val="24"/>
              </w:rPr>
              <w:t>3.1.</w:t>
            </w:r>
          </w:p>
        </w:tc>
        <w:tc>
          <w:tcPr>
            <w:tcW w:w="5399" w:type="dxa"/>
          </w:tcPr>
          <w:p w14:paraId="71B6BA53" w14:textId="77777777" w:rsidR="005C5C17" w:rsidRDefault="009466A0">
            <w:pPr>
              <w:pStyle w:val="TableParagraph"/>
              <w:spacing w:line="273" w:lineRule="exact"/>
              <w:ind w:left="108"/>
              <w:rPr>
                <w:sz w:val="24"/>
              </w:rPr>
            </w:pPr>
            <w:r>
              <w:rPr>
                <w:sz w:val="24"/>
              </w:rPr>
              <w:t>Периодический закон, его</w:t>
            </w:r>
          </w:p>
          <w:p w14:paraId="0A16F8EB" w14:textId="77777777" w:rsidR="005C5C17" w:rsidRDefault="009466A0">
            <w:pPr>
              <w:pStyle w:val="TableParagraph"/>
              <w:spacing w:line="273" w:lineRule="exact"/>
              <w:ind w:left="108"/>
              <w:rPr>
                <w:sz w:val="24"/>
              </w:rPr>
            </w:pPr>
            <w:r>
              <w:rPr>
                <w:sz w:val="24"/>
              </w:rPr>
              <w:t>предсказательная функция.</w:t>
            </w:r>
          </w:p>
        </w:tc>
        <w:tc>
          <w:tcPr>
            <w:tcW w:w="712" w:type="dxa"/>
          </w:tcPr>
          <w:p w14:paraId="2E57FF1A" w14:textId="77777777" w:rsidR="005C5C17" w:rsidRDefault="009D2A45" w:rsidP="009D2A45">
            <w:pPr>
              <w:pStyle w:val="TableParagraph"/>
              <w:spacing w:line="273" w:lineRule="exact"/>
              <w:ind w:right="145"/>
              <w:jc w:val="center"/>
              <w:rPr>
                <w:sz w:val="24"/>
              </w:rPr>
            </w:pPr>
            <w:r>
              <w:rPr>
                <w:sz w:val="24"/>
              </w:rPr>
              <w:t>2</w:t>
            </w:r>
          </w:p>
        </w:tc>
        <w:tc>
          <w:tcPr>
            <w:tcW w:w="710" w:type="dxa"/>
          </w:tcPr>
          <w:p w14:paraId="00E256F9" w14:textId="77777777" w:rsidR="005C5C17" w:rsidRDefault="009D2A45" w:rsidP="009D2A45">
            <w:pPr>
              <w:pStyle w:val="TableParagraph"/>
              <w:spacing w:line="273" w:lineRule="exact"/>
              <w:ind w:right="145"/>
              <w:jc w:val="center"/>
              <w:rPr>
                <w:sz w:val="24"/>
              </w:rPr>
            </w:pPr>
            <w:r>
              <w:rPr>
                <w:sz w:val="24"/>
              </w:rPr>
              <w:t>1</w:t>
            </w:r>
          </w:p>
        </w:tc>
        <w:tc>
          <w:tcPr>
            <w:tcW w:w="847" w:type="dxa"/>
          </w:tcPr>
          <w:p w14:paraId="062F4FB9" w14:textId="77777777" w:rsidR="005C5C17" w:rsidRDefault="009D2A45" w:rsidP="009D2A45">
            <w:pPr>
              <w:pStyle w:val="TableParagraph"/>
              <w:spacing w:line="273" w:lineRule="exact"/>
              <w:ind w:right="145"/>
              <w:jc w:val="center"/>
              <w:rPr>
                <w:sz w:val="24"/>
              </w:rPr>
            </w:pPr>
            <w:r>
              <w:rPr>
                <w:sz w:val="24"/>
              </w:rPr>
              <w:t>1</w:t>
            </w:r>
          </w:p>
        </w:tc>
        <w:tc>
          <w:tcPr>
            <w:tcW w:w="1698" w:type="dxa"/>
            <w:vMerge/>
            <w:tcBorders>
              <w:top w:val="nil"/>
            </w:tcBorders>
          </w:tcPr>
          <w:p w14:paraId="601227B3" w14:textId="77777777" w:rsidR="005C5C17" w:rsidRDefault="005C5C17">
            <w:pPr>
              <w:rPr>
                <w:sz w:val="2"/>
                <w:szCs w:val="2"/>
              </w:rPr>
            </w:pPr>
          </w:p>
        </w:tc>
      </w:tr>
      <w:tr w:rsidR="005C5C17" w14:paraId="538316C9" w14:textId="77777777" w:rsidTr="001406DE">
        <w:trPr>
          <w:trHeight w:val="565"/>
        </w:trPr>
        <w:tc>
          <w:tcPr>
            <w:tcW w:w="638" w:type="dxa"/>
          </w:tcPr>
          <w:p w14:paraId="4D2BF0C2" w14:textId="77777777" w:rsidR="005C5C17" w:rsidRDefault="009466A0">
            <w:pPr>
              <w:pStyle w:val="TableParagraph"/>
              <w:spacing w:line="275" w:lineRule="exact"/>
              <w:ind w:left="107"/>
              <w:rPr>
                <w:sz w:val="24"/>
              </w:rPr>
            </w:pPr>
            <w:r>
              <w:rPr>
                <w:sz w:val="24"/>
              </w:rPr>
              <w:t>3.2</w:t>
            </w:r>
          </w:p>
        </w:tc>
        <w:tc>
          <w:tcPr>
            <w:tcW w:w="5399" w:type="dxa"/>
          </w:tcPr>
          <w:p w14:paraId="29C01546" w14:textId="77777777" w:rsidR="005C5C17" w:rsidRDefault="009466A0">
            <w:pPr>
              <w:pStyle w:val="TableParagraph"/>
              <w:spacing w:before="2" w:line="276" w:lineRule="exact"/>
              <w:ind w:left="108" w:right="566"/>
              <w:rPr>
                <w:sz w:val="24"/>
              </w:rPr>
            </w:pPr>
            <w:r>
              <w:rPr>
                <w:sz w:val="24"/>
              </w:rPr>
              <w:t>История развития теорий о строении атома. Изотопы.</w:t>
            </w:r>
          </w:p>
        </w:tc>
        <w:tc>
          <w:tcPr>
            <w:tcW w:w="712" w:type="dxa"/>
          </w:tcPr>
          <w:p w14:paraId="48FCED41" w14:textId="77777777" w:rsidR="005C5C17" w:rsidRDefault="009D2A45" w:rsidP="009D2A45">
            <w:pPr>
              <w:pStyle w:val="TableParagraph"/>
              <w:spacing w:line="275" w:lineRule="exact"/>
              <w:ind w:right="145"/>
              <w:jc w:val="center"/>
              <w:rPr>
                <w:sz w:val="24"/>
              </w:rPr>
            </w:pPr>
            <w:r>
              <w:rPr>
                <w:sz w:val="24"/>
              </w:rPr>
              <w:t>2</w:t>
            </w:r>
          </w:p>
        </w:tc>
        <w:tc>
          <w:tcPr>
            <w:tcW w:w="710" w:type="dxa"/>
          </w:tcPr>
          <w:p w14:paraId="2A26B3C0" w14:textId="77777777" w:rsidR="005C5C17" w:rsidRDefault="009D2A45" w:rsidP="009D2A45">
            <w:pPr>
              <w:pStyle w:val="TableParagraph"/>
              <w:spacing w:line="275" w:lineRule="exact"/>
              <w:ind w:right="145"/>
              <w:jc w:val="center"/>
              <w:rPr>
                <w:sz w:val="24"/>
              </w:rPr>
            </w:pPr>
            <w:r>
              <w:rPr>
                <w:sz w:val="24"/>
              </w:rPr>
              <w:t>1</w:t>
            </w:r>
          </w:p>
        </w:tc>
        <w:tc>
          <w:tcPr>
            <w:tcW w:w="847" w:type="dxa"/>
          </w:tcPr>
          <w:p w14:paraId="29CA9E20" w14:textId="77777777" w:rsidR="005C5C17" w:rsidRDefault="009D2A45" w:rsidP="009D2A45">
            <w:pPr>
              <w:pStyle w:val="TableParagraph"/>
              <w:spacing w:line="275" w:lineRule="exact"/>
              <w:ind w:right="145"/>
              <w:jc w:val="center"/>
              <w:rPr>
                <w:sz w:val="24"/>
              </w:rPr>
            </w:pPr>
            <w:r>
              <w:rPr>
                <w:sz w:val="24"/>
              </w:rPr>
              <w:t>1</w:t>
            </w:r>
          </w:p>
        </w:tc>
        <w:tc>
          <w:tcPr>
            <w:tcW w:w="1698" w:type="dxa"/>
            <w:vMerge/>
            <w:tcBorders>
              <w:top w:val="nil"/>
            </w:tcBorders>
          </w:tcPr>
          <w:p w14:paraId="5D20EF24" w14:textId="77777777" w:rsidR="005C5C17" w:rsidRDefault="005C5C17">
            <w:pPr>
              <w:rPr>
                <w:sz w:val="2"/>
                <w:szCs w:val="2"/>
              </w:rPr>
            </w:pPr>
          </w:p>
        </w:tc>
      </w:tr>
      <w:tr w:rsidR="005C5C17" w14:paraId="4DB5F28E" w14:textId="77777777" w:rsidTr="001406DE">
        <w:trPr>
          <w:trHeight w:val="566"/>
        </w:trPr>
        <w:tc>
          <w:tcPr>
            <w:tcW w:w="638" w:type="dxa"/>
          </w:tcPr>
          <w:p w14:paraId="670E0DA2" w14:textId="77777777" w:rsidR="005C5C17" w:rsidRDefault="009466A0">
            <w:pPr>
              <w:pStyle w:val="TableParagraph"/>
              <w:spacing w:line="275" w:lineRule="exact"/>
              <w:ind w:left="107"/>
              <w:rPr>
                <w:sz w:val="24"/>
              </w:rPr>
            </w:pPr>
            <w:r>
              <w:rPr>
                <w:sz w:val="24"/>
              </w:rPr>
              <w:t>3.3.</w:t>
            </w:r>
          </w:p>
        </w:tc>
        <w:tc>
          <w:tcPr>
            <w:tcW w:w="5399" w:type="dxa"/>
          </w:tcPr>
          <w:p w14:paraId="212E0048" w14:textId="77777777" w:rsidR="005C5C17" w:rsidRDefault="009466A0">
            <w:pPr>
              <w:pStyle w:val="TableParagraph"/>
              <w:spacing w:before="2" w:line="276" w:lineRule="exact"/>
              <w:ind w:left="108" w:right="428"/>
              <w:rPr>
                <w:sz w:val="24"/>
              </w:rPr>
            </w:pPr>
            <w:r>
              <w:rPr>
                <w:sz w:val="24"/>
              </w:rPr>
              <w:t>Характеристика элемента по его положению в периодической таблице.</w:t>
            </w:r>
          </w:p>
        </w:tc>
        <w:tc>
          <w:tcPr>
            <w:tcW w:w="712" w:type="dxa"/>
          </w:tcPr>
          <w:p w14:paraId="7CCD8A5E" w14:textId="77777777" w:rsidR="005C5C17" w:rsidRDefault="009D2A45" w:rsidP="009D2A45">
            <w:pPr>
              <w:pStyle w:val="TableParagraph"/>
              <w:spacing w:line="275" w:lineRule="exact"/>
              <w:ind w:right="145"/>
              <w:jc w:val="center"/>
              <w:rPr>
                <w:sz w:val="24"/>
              </w:rPr>
            </w:pPr>
            <w:r>
              <w:rPr>
                <w:sz w:val="24"/>
              </w:rPr>
              <w:t>2</w:t>
            </w:r>
          </w:p>
        </w:tc>
        <w:tc>
          <w:tcPr>
            <w:tcW w:w="710" w:type="dxa"/>
          </w:tcPr>
          <w:p w14:paraId="74422B89" w14:textId="77777777" w:rsidR="005C5C17" w:rsidRDefault="009466A0" w:rsidP="009D2A45">
            <w:pPr>
              <w:pStyle w:val="TableParagraph"/>
              <w:spacing w:line="275" w:lineRule="exact"/>
              <w:ind w:right="145"/>
              <w:jc w:val="center"/>
              <w:rPr>
                <w:sz w:val="24"/>
              </w:rPr>
            </w:pPr>
            <w:r>
              <w:rPr>
                <w:sz w:val="24"/>
              </w:rPr>
              <w:t>1</w:t>
            </w:r>
          </w:p>
        </w:tc>
        <w:tc>
          <w:tcPr>
            <w:tcW w:w="847" w:type="dxa"/>
          </w:tcPr>
          <w:p w14:paraId="298D1C7C" w14:textId="77777777" w:rsidR="005C5C17" w:rsidRDefault="009D2A45" w:rsidP="009D2A45">
            <w:pPr>
              <w:pStyle w:val="TableParagraph"/>
              <w:spacing w:line="275" w:lineRule="exact"/>
              <w:ind w:right="145"/>
              <w:jc w:val="center"/>
              <w:rPr>
                <w:sz w:val="24"/>
              </w:rPr>
            </w:pPr>
            <w:r>
              <w:rPr>
                <w:sz w:val="24"/>
              </w:rPr>
              <w:t>1</w:t>
            </w:r>
          </w:p>
        </w:tc>
        <w:tc>
          <w:tcPr>
            <w:tcW w:w="1698" w:type="dxa"/>
            <w:vMerge/>
            <w:tcBorders>
              <w:top w:val="nil"/>
            </w:tcBorders>
          </w:tcPr>
          <w:p w14:paraId="258A8250" w14:textId="77777777" w:rsidR="005C5C17" w:rsidRDefault="005C5C17">
            <w:pPr>
              <w:rPr>
                <w:sz w:val="2"/>
                <w:szCs w:val="2"/>
              </w:rPr>
            </w:pPr>
          </w:p>
        </w:tc>
      </w:tr>
      <w:tr w:rsidR="005C5C17" w14:paraId="40C698F3" w14:textId="77777777" w:rsidTr="001406DE">
        <w:trPr>
          <w:trHeight w:val="1106"/>
        </w:trPr>
        <w:tc>
          <w:tcPr>
            <w:tcW w:w="638" w:type="dxa"/>
          </w:tcPr>
          <w:p w14:paraId="582713F7" w14:textId="77777777" w:rsidR="005C5C17" w:rsidRDefault="009466A0">
            <w:pPr>
              <w:pStyle w:val="TableParagraph"/>
              <w:spacing w:before="1"/>
              <w:ind w:left="107"/>
              <w:rPr>
                <w:sz w:val="24"/>
              </w:rPr>
            </w:pPr>
            <w:r>
              <w:rPr>
                <w:sz w:val="24"/>
              </w:rPr>
              <w:t>3.4</w:t>
            </w:r>
          </w:p>
        </w:tc>
        <w:tc>
          <w:tcPr>
            <w:tcW w:w="5399" w:type="dxa"/>
          </w:tcPr>
          <w:p w14:paraId="6E35D786" w14:textId="77777777" w:rsidR="005C5C17" w:rsidRDefault="009466A0">
            <w:pPr>
              <w:pStyle w:val="TableParagraph"/>
              <w:spacing w:before="1"/>
              <w:ind w:left="108" w:right="629"/>
              <w:rPr>
                <w:sz w:val="24"/>
              </w:rPr>
            </w:pPr>
            <w:r>
              <w:rPr>
                <w:sz w:val="24"/>
              </w:rPr>
              <w:t>Общее представление о химической связи. Типы химической связи.</w:t>
            </w:r>
          </w:p>
          <w:p w14:paraId="229A25FE" w14:textId="77777777" w:rsidR="005C5C17" w:rsidRDefault="009466A0">
            <w:pPr>
              <w:pStyle w:val="TableParagraph"/>
              <w:spacing w:line="270" w:lineRule="atLeast"/>
              <w:ind w:left="108" w:right="583"/>
              <w:rPr>
                <w:sz w:val="24"/>
              </w:rPr>
            </w:pPr>
            <w:r>
              <w:rPr>
                <w:sz w:val="24"/>
              </w:rPr>
              <w:t>Металлическая связь. Валентность и степень окисления.</w:t>
            </w:r>
          </w:p>
        </w:tc>
        <w:tc>
          <w:tcPr>
            <w:tcW w:w="712" w:type="dxa"/>
          </w:tcPr>
          <w:p w14:paraId="0EB053EC" w14:textId="77777777" w:rsidR="005C5C17" w:rsidRDefault="009D2A45" w:rsidP="009D2A45">
            <w:pPr>
              <w:pStyle w:val="TableParagraph"/>
              <w:spacing w:before="1"/>
              <w:ind w:right="145"/>
              <w:jc w:val="center"/>
              <w:rPr>
                <w:sz w:val="24"/>
              </w:rPr>
            </w:pPr>
            <w:r>
              <w:rPr>
                <w:sz w:val="24"/>
              </w:rPr>
              <w:t>2</w:t>
            </w:r>
          </w:p>
        </w:tc>
        <w:tc>
          <w:tcPr>
            <w:tcW w:w="710" w:type="dxa"/>
          </w:tcPr>
          <w:p w14:paraId="1D9045A0" w14:textId="77777777" w:rsidR="005C5C17" w:rsidRDefault="009466A0" w:rsidP="009D2A45">
            <w:pPr>
              <w:pStyle w:val="TableParagraph"/>
              <w:spacing w:before="1"/>
              <w:ind w:right="145"/>
              <w:jc w:val="center"/>
              <w:rPr>
                <w:sz w:val="24"/>
              </w:rPr>
            </w:pPr>
            <w:r>
              <w:rPr>
                <w:sz w:val="24"/>
              </w:rPr>
              <w:t>1</w:t>
            </w:r>
          </w:p>
        </w:tc>
        <w:tc>
          <w:tcPr>
            <w:tcW w:w="847" w:type="dxa"/>
          </w:tcPr>
          <w:p w14:paraId="42CBCA24" w14:textId="77777777" w:rsidR="005C5C17" w:rsidRDefault="009D2A45" w:rsidP="009D2A45">
            <w:pPr>
              <w:pStyle w:val="TableParagraph"/>
              <w:spacing w:before="1"/>
              <w:ind w:right="145"/>
              <w:jc w:val="center"/>
              <w:rPr>
                <w:sz w:val="24"/>
              </w:rPr>
            </w:pPr>
            <w:r>
              <w:rPr>
                <w:sz w:val="24"/>
              </w:rPr>
              <w:t>1</w:t>
            </w:r>
          </w:p>
        </w:tc>
        <w:tc>
          <w:tcPr>
            <w:tcW w:w="1698" w:type="dxa"/>
            <w:vMerge/>
            <w:tcBorders>
              <w:top w:val="nil"/>
            </w:tcBorders>
          </w:tcPr>
          <w:p w14:paraId="1F1697B4" w14:textId="77777777" w:rsidR="005C5C17" w:rsidRDefault="005C5C17">
            <w:pPr>
              <w:rPr>
                <w:sz w:val="2"/>
                <w:szCs w:val="2"/>
              </w:rPr>
            </w:pPr>
          </w:p>
        </w:tc>
      </w:tr>
      <w:tr w:rsidR="005C5C17" w14:paraId="451CD716" w14:textId="77777777" w:rsidTr="001406DE">
        <w:trPr>
          <w:trHeight w:val="551"/>
        </w:trPr>
        <w:tc>
          <w:tcPr>
            <w:tcW w:w="638" w:type="dxa"/>
          </w:tcPr>
          <w:p w14:paraId="1DE683D6" w14:textId="77777777" w:rsidR="005C5C17" w:rsidRDefault="009466A0">
            <w:pPr>
              <w:pStyle w:val="TableParagraph"/>
              <w:spacing w:line="275" w:lineRule="exact"/>
              <w:ind w:left="107"/>
              <w:rPr>
                <w:sz w:val="24"/>
              </w:rPr>
            </w:pPr>
            <w:r>
              <w:rPr>
                <w:sz w:val="24"/>
              </w:rPr>
              <w:t>3.5</w:t>
            </w:r>
          </w:p>
        </w:tc>
        <w:tc>
          <w:tcPr>
            <w:tcW w:w="5399" w:type="dxa"/>
          </w:tcPr>
          <w:p w14:paraId="2F5C6F40" w14:textId="77777777" w:rsidR="005C5C17" w:rsidRDefault="009466A0">
            <w:pPr>
              <w:pStyle w:val="TableParagraph"/>
              <w:spacing w:before="2" w:line="276" w:lineRule="exact"/>
              <w:ind w:left="108" w:right="470"/>
              <w:rPr>
                <w:sz w:val="24"/>
              </w:rPr>
            </w:pPr>
            <w:r>
              <w:rPr>
                <w:sz w:val="24"/>
              </w:rPr>
              <w:t>Строение вещества. Кристаллические решетки. Водородные связи.</w:t>
            </w:r>
          </w:p>
        </w:tc>
        <w:tc>
          <w:tcPr>
            <w:tcW w:w="712" w:type="dxa"/>
          </w:tcPr>
          <w:p w14:paraId="0824C12C" w14:textId="77777777" w:rsidR="005C5C17" w:rsidRDefault="009D2A45" w:rsidP="009D2A45">
            <w:pPr>
              <w:pStyle w:val="TableParagraph"/>
              <w:spacing w:line="275" w:lineRule="exact"/>
              <w:ind w:right="145"/>
              <w:jc w:val="center"/>
              <w:rPr>
                <w:sz w:val="24"/>
              </w:rPr>
            </w:pPr>
            <w:r>
              <w:rPr>
                <w:sz w:val="24"/>
              </w:rPr>
              <w:t>2</w:t>
            </w:r>
          </w:p>
        </w:tc>
        <w:tc>
          <w:tcPr>
            <w:tcW w:w="710" w:type="dxa"/>
          </w:tcPr>
          <w:p w14:paraId="05135D13" w14:textId="77777777" w:rsidR="005C5C17" w:rsidRDefault="009466A0" w:rsidP="009D2A45">
            <w:pPr>
              <w:pStyle w:val="TableParagraph"/>
              <w:spacing w:line="275" w:lineRule="exact"/>
              <w:ind w:right="145"/>
              <w:jc w:val="center"/>
              <w:rPr>
                <w:sz w:val="24"/>
              </w:rPr>
            </w:pPr>
            <w:r>
              <w:rPr>
                <w:sz w:val="24"/>
              </w:rPr>
              <w:t>1</w:t>
            </w:r>
          </w:p>
        </w:tc>
        <w:tc>
          <w:tcPr>
            <w:tcW w:w="847" w:type="dxa"/>
          </w:tcPr>
          <w:p w14:paraId="52E65C32" w14:textId="77777777" w:rsidR="005C5C17" w:rsidRDefault="009D2A45" w:rsidP="009D2A45">
            <w:pPr>
              <w:pStyle w:val="TableParagraph"/>
              <w:spacing w:line="275" w:lineRule="exact"/>
              <w:ind w:right="145"/>
              <w:jc w:val="center"/>
              <w:rPr>
                <w:sz w:val="24"/>
              </w:rPr>
            </w:pPr>
            <w:r>
              <w:rPr>
                <w:sz w:val="24"/>
              </w:rPr>
              <w:t>1</w:t>
            </w:r>
          </w:p>
        </w:tc>
        <w:tc>
          <w:tcPr>
            <w:tcW w:w="1698" w:type="dxa"/>
            <w:vMerge/>
            <w:tcBorders>
              <w:top w:val="nil"/>
            </w:tcBorders>
          </w:tcPr>
          <w:p w14:paraId="6A6BD024" w14:textId="77777777" w:rsidR="005C5C17" w:rsidRDefault="005C5C17">
            <w:pPr>
              <w:rPr>
                <w:sz w:val="2"/>
                <w:szCs w:val="2"/>
              </w:rPr>
            </w:pPr>
          </w:p>
        </w:tc>
      </w:tr>
      <w:tr w:rsidR="005C5C17" w14:paraId="225AF366" w14:textId="77777777" w:rsidTr="001406DE">
        <w:trPr>
          <w:trHeight w:val="547"/>
        </w:trPr>
        <w:tc>
          <w:tcPr>
            <w:tcW w:w="638" w:type="dxa"/>
            <w:tcBorders>
              <w:bottom w:val="single" w:sz="6" w:space="0" w:color="000000"/>
            </w:tcBorders>
          </w:tcPr>
          <w:p w14:paraId="7E7430F1" w14:textId="77777777" w:rsidR="005C5C17" w:rsidRDefault="009466A0">
            <w:pPr>
              <w:pStyle w:val="TableParagraph"/>
              <w:spacing w:line="273" w:lineRule="exact"/>
              <w:ind w:left="107"/>
              <w:rPr>
                <w:b/>
                <w:sz w:val="24"/>
              </w:rPr>
            </w:pPr>
            <w:r>
              <w:rPr>
                <w:b/>
                <w:sz w:val="24"/>
              </w:rPr>
              <w:t>4</w:t>
            </w:r>
          </w:p>
        </w:tc>
        <w:tc>
          <w:tcPr>
            <w:tcW w:w="5399" w:type="dxa"/>
            <w:tcBorders>
              <w:bottom w:val="single" w:sz="6" w:space="0" w:color="000000"/>
            </w:tcBorders>
          </w:tcPr>
          <w:p w14:paraId="4A869878" w14:textId="77777777" w:rsidR="005C5C17" w:rsidRDefault="009466A0">
            <w:pPr>
              <w:pStyle w:val="TableParagraph"/>
              <w:spacing w:line="276" w:lineRule="exact"/>
              <w:ind w:left="108" w:right="658"/>
              <w:rPr>
                <w:b/>
                <w:sz w:val="24"/>
              </w:rPr>
            </w:pPr>
            <w:r>
              <w:rPr>
                <w:b/>
                <w:sz w:val="24"/>
              </w:rPr>
              <w:t>Растворы. Химические реакции в растворах.</w:t>
            </w:r>
          </w:p>
        </w:tc>
        <w:tc>
          <w:tcPr>
            <w:tcW w:w="712" w:type="dxa"/>
            <w:tcBorders>
              <w:bottom w:val="single" w:sz="6" w:space="0" w:color="000000"/>
            </w:tcBorders>
          </w:tcPr>
          <w:p w14:paraId="28940471" w14:textId="77777777" w:rsidR="005C5C17" w:rsidRDefault="009D2A45" w:rsidP="009D2A45">
            <w:pPr>
              <w:pStyle w:val="TableParagraph"/>
              <w:spacing w:line="273" w:lineRule="exact"/>
              <w:ind w:right="145"/>
              <w:jc w:val="center"/>
              <w:rPr>
                <w:b/>
                <w:sz w:val="24"/>
              </w:rPr>
            </w:pPr>
            <w:r>
              <w:rPr>
                <w:b/>
                <w:sz w:val="24"/>
              </w:rPr>
              <w:t>8</w:t>
            </w:r>
          </w:p>
        </w:tc>
        <w:tc>
          <w:tcPr>
            <w:tcW w:w="710" w:type="dxa"/>
            <w:tcBorders>
              <w:bottom w:val="single" w:sz="6" w:space="0" w:color="000000"/>
            </w:tcBorders>
          </w:tcPr>
          <w:p w14:paraId="517B3C84" w14:textId="77777777" w:rsidR="005C5C17" w:rsidRDefault="009D2A45" w:rsidP="009D2A45">
            <w:pPr>
              <w:pStyle w:val="TableParagraph"/>
              <w:spacing w:line="273" w:lineRule="exact"/>
              <w:ind w:right="145"/>
              <w:jc w:val="center"/>
              <w:rPr>
                <w:b/>
                <w:sz w:val="24"/>
              </w:rPr>
            </w:pPr>
            <w:r>
              <w:rPr>
                <w:b/>
                <w:sz w:val="24"/>
              </w:rPr>
              <w:t>4</w:t>
            </w:r>
          </w:p>
        </w:tc>
        <w:tc>
          <w:tcPr>
            <w:tcW w:w="847" w:type="dxa"/>
            <w:tcBorders>
              <w:bottom w:val="single" w:sz="6" w:space="0" w:color="000000"/>
            </w:tcBorders>
          </w:tcPr>
          <w:p w14:paraId="7FCD6925" w14:textId="77777777" w:rsidR="005C5C17" w:rsidRDefault="009D2A45" w:rsidP="009D2A45">
            <w:pPr>
              <w:pStyle w:val="TableParagraph"/>
              <w:spacing w:line="273" w:lineRule="exact"/>
              <w:ind w:right="145"/>
              <w:jc w:val="center"/>
              <w:rPr>
                <w:b/>
                <w:sz w:val="24"/>
              </w:rPr>
            </w:pPr>
            <w:r>
              <w:rPr>
                <w:b/>
                <w:sz w:val="24"/>
              </w:rPr>
              <w:t>4</w:t>
            </w:r>
          </w:p>
        </w:tc>
        <w:tc>
          <w:tcPr>
            <w:tcW w:w="1698" w:type="dxa"/>
            <w:vMerge w:val="restart"/>
          </w:tcPr>
          <w:p w14:paraId="06479E71" w14:textId="77777777" w:rsidR="005C5C17" w:rsidRDefault="005C5C17">
            <w:pPr>
              <w:pStyle w:val="TableParagraph"/>
              <w:rPr>
                <w:b/>
                <w:sz w:val="26"/>
              </w:rPr>
            </w:pPr>
          </w:p>
          <w:p w14:paraId="0495FB0B" w14:textId="77777777" w:rsidR="005C5C17" w:rsidRDefault="005C5C17">
            <w:pPr>
              <w:pStyle w:val="TableParagraph"/>
              <w:rPr>
                <w:b/>
                <w:sz w:val="26"/>
              </w:rPr>
            </w:pPr>
          </w:p>
          <w:p w14:paraId="08CC8BFF" w14:textId="77777777" w:rsidR="005C5C17" w:rsidRDefault="005C5C17">
            <w:pPr>
              <w:pStyle w:val="TableParagraph"/>
              <w:rPr>
                <w:b/>
                <w:sz w:val="26"/>
              </w:rPr>
            </w:pPr>
          </w:p>
          <w:p w14:paraId="2A23758D" w14:textId="77777777" w:rsidR="005C5C17" w:rsidRDefault="005C5C17">
            <w:pPr>
              <w:pStyle w:val="TableParagraph"/>
              <w:rPr>
                <w:b/>
                <w:sz w:val="26"/>
              </w:rPr>
            </w:pPr>
          </w:p>
          <w:p w14:paraId="2D6179BE" w14:textId="77777777" w:rsidR="005C5C17" w:rsidRDefault="005C5C17">
            <w:pPr>
              <w:pStyle w:val="TableParagraph"/>
              <w:rPr>
                <w:b/>
                <w:sz w:val="26"/>
              </w:rPr>
            </w:pPr>
          </w:p>
          <w:p w14:paraId="0F88277F" w14:textId="77777777" w:rsidR="005C5C17" w:rsidRDefault="005C5C17">
            <w:pPr>
              <w:pStyle w:val="TableParagraph"/>
              <w:rPr>
                <w:b/>
                <w:sz w:val="26"/>
              </w:rPr>
            </w:pPr>
          </w:p>
          <w:p w14:paraId="755FF2D3" w14:textId="77777777" w:rsidR="005C5C17" w:rsidRDefault="005C5C17">
            <w:pPr>
              <w:pStyle w:val="TableParagraph"/>
              <w:spacing w:before="2"/>
              <w:rPr>
                <w:b/>
                <w:sz w:val="27"/>
              </w:rPr>
            </w:pPr>
          </w:p>
          <w:p w14:paraId="7CF371A0" w14:textId="77777777" w:rsidR="005C5C17" w:rsidRDefault="009466A0">
            <w:pPr>
              <w:pStyle w:val="TableParagraph"/>
              <w:ind w:left="110"/>
              <w:rPr>
                <w:sz w:val="24"/>
              </w:rPr>
            </w:pPr>
            <w:r>
              <w:rPr>
                <w:sz w:val="24"/>
              </w:rPr>
              <w:t>собеседование</w:t>
            </w:r>
          </w:p>
        </w:tc>
      </w:tr>
      <w:tr w:rsidR="005C5C17" w14:paraId="0A3626F5" w14:textId="77777777" w:rsidTr="001406DE">
        <w:trPr>
          <w:trHeight w:val="1096"/>
        </w:trPr>
        <w:tc>
          <w:tcPr>
            <w:tcW w:w="638" w:type="dxa"/>
            <w:tcBorders>
              <w:top w:val="single" w:sz="6" w:space="0" w:color="000000"/>
            </w:tcBorders>
          </w:tcPr>
          <w:p w14:paraId="163855AA" w14:textId="77777777" w:rsidR="005C5C17" w:rsidRDefault="009466A0">
            <w:pPr>
              <w:pStyle w:val="TableParagraph"/>
              <w:spacing w:line="268" w:lineRule="exact"/>
              <w:ind w:left="107"/>
              <w:rPr>
                <w:sz w:val="24"/>
              </w:rPr>
            </w:pPr>
            <w:r>
              <w:rPr>
                <w:sz w:val="24"/>
              </w:rPr>
              <w:t>4.1</w:t>
            </w:r>
          </w:p>
        </w:tc>
        <w:tc>
          <w:tcPr>
            <w:tcW w:w="5399" w:type="dxa"/>
            <w:tcBorders>
              <w:top w:val="single" w:sz="6" w:space="0" w:color="000000"/>
            </w:tcBorders>
          </w:tcPr>
          <w:p w14:paraId="0A3B2AC9" w14:textId="77777777" w:rsidR="005C5C17" w:rsidRDefault="009466A0">
            <w:pPr>
              <w:pStyle w:val="TableParagraph"/>
              <w:ind w:left="108"/>
              <w:rPr>
                <w:sz w:val="24"/>
              </w:rPr>
            </w:pPr>
            <w:r>
              <w:rPr>
                <w:sz w:val="24"/>
              </w:rPr>
              <w:t>Общая теория растворов. Методы разделения смесей в органической и неорганической химии. Перегонка и</w:t>
            </w:r>
          </w:p>
          <w:p w14:paraId="1AE51433" w14:textId="77777777" w:rsidR="005C5C17" w:rsidRDefault="009466A0">
            <w:pPr>
              <w:pStyle w:val="TableParagraph"/>
              <w:spacing w:line="257" w:lineRule="exact"/>
              <w:ind w:left="108"/>
              <w:rPr>
                <w:sz w:val="24"/>
              </w:rPr>
            </w:pPr>
            <w:r>
              <w:rPr>
                <w:sz w:val="24"/>
              </w:rPr>
              <w:t>перекристаллизация.</w:t>
            </w:r>
          </w:p>
        </w:tc>
        <w:tc>
          <w:tcPr>
            <w:tcW w:w="712" w:type="dxa"/>
            <w:tcBorders>
              <w:top w:val="single" w:sz="6" w:space="0" w:color="000000"/>
            </w:tcBorders>
          </w:tcPr>
          <w:p w14:paraId="61449E53" w14:textId="77777777" w:rsidR="005C5C17" w:rsidRDefault="009D2A45" w:rsidP="009D2A45">
            <w:pPr>
              <w:pStyle w:val="TableParagraph"/>
              <w:spacing w:line="268" w:lineRule="exact"/>
              <w:ind w:right="145"/>
              <w:jc w:val="center"/>
              <w:rPr>
                <w:sz w:val="24"/>
              </w:rPr>
            </w:pPr>
            <w:r>
              <w:rPr>
                <w:sz w:val="24"/>
              </w:rPr>
              <w:t>2</w:t>
            </w:r>
          </w:p>
        </w:tc>
        <w:tc>
          <w:tcPr>
            <w:tcW w:w="710" w:type="dxa"/>
            <w:tcBorders>
              <w:top w:val="single" w:sz="6" w:space="0" w:color="000000"/>
            </w:tcBorders>
          </w:tcPr>
          <w:p w14:paraId="207AC007" w14:textId="77777777" w:rsidR="005C5C17" w:rsidRDefault="009466A0" w:rsidP="009D2A45">
            <w:pPr>
              <w:pStyle w:val="TableParagraph"/>
              <w:spacing w:line="268" w:lineRule="exact"/>
              <w:ind w:right="145"/>
              <w:jc w:val="center"/>
              <w:rPr>
                <w:sz w:val="24"/>
              </w:rPr>
            </w:pPr>
            <w:r>
              <w:rPr>
                <w:sz w:val="24"/>
              </w:rPr>
              <w:t>1</w:t>
            </w:r>
          </w:p>
        </w:tc>
        <w:tc>
          <w:tcPr>
            <w:tcW w:w="847" w:type="dxa"/>
            <w:tcBorders>
              <w:top w:val="single" w:sz="6" w:space="0" w:color="000000"/>
            </w:tcBorders>
          </w:tcPr>
          <w:p w14:paraId="20259946" w14:textId="77777777" w:rsidR="005C5C17" w:rsidRDefault="009D2A45" w:rsidP="009D2A45">
            <w:pPr>
              <w:pStyle w:val="TableParagraph"/>
              <w:spacing w:line="268" w:lineRule="exact"/>
              <w:ind w:right="145"/>
              <w:jc w:val="center"/>
              <w:rPr>
                <w:sz w:val="24"/>
              </w:rPr>
            </w:pPr>
            <w:r>
              <w:rPr>
                <w:sz w:val="24"/>
              </w:rPr>
              <w:t>1</w:t>
            </w:r>
          </w:p>
        </w:tc>
        <w:tc>
          <w:tcPr>
            <w:tcW w:w="1698" w:type="dxa"/>
            <w:vMerge/>
            <w:tcBorders>
              <w:top w:val="nil"/>
            </w:tcBorders>
          </w:tcPr>
          <w:p w14:paraId="5D75C5E7" w14:textId="77777777" w:rsidR="005C5C17" w:rsidRDefault="005C5C17">
            <w:pPr>
              <w:rPr>
                <w:sz w:val="2"/>
                <w:szCs w:val="2"/>
              </w:rPr>
            </w:pPr>
          </w:p>
        </w:tc>
      </w:tr>
      <w:tr w:rsidR="005C5C17" w14:paraId="79BFFB54" w14:textId="77777777" w:rsidTr="001406DE">
        <w:trPr>
          <w:trHeight w:val="566"/>
        </w:trPr>
        <w:tc>
          <w:tcPr>
            <w:tcW w:w="638" w:type="dxa"/>
          </w:tcPr>
          <w:p w14:paraId="5A813807" w14:textId="77777777" w:rsidR="005C5C17" w:rsidRDefault="009466A0">
            <w:pPr>
              <w:pStyle w:val="TableParagraph"/>
              <w:spacing w:line="275" w:lineRule="exact"/>
              <w:ind w:left="107"/>
              <w:rPr>
                <w:sz w:val="24"/>
              </w:rPr>
            </w:pPr>
            <w:r>
              <w:rPr>
                <w:sz w:val="24"/>
              </w:rPr>
              <w:t>4.2</w:t>
            </w:r>
          </w:p>
        </w:tc>
        <w:tc>
          <w:tcPr>
            <w:tcW w:w="5399" w:type="dxa"/>
          </w:tcPr>
          <w:p w14:paraId="2A4F5922" w14:textId="77777777" w:rsidR="005C5C17" w:rsidRDefault="009466A0">
            <w:pPr>
              <w:pStyle w:val="TableParagraph"/>
              <w:spacing w:before="2" w:line="276" w:lineRule="exact"/>
              <w:ind w:left="108"/>
              <w:rPr>
                <w:sz w:val="24"/>
              </w:rPr>
            </w:pPr>
            <w:r>
              <w:rPr>
                <w:sz w:val="24"/>
              </w:rPr>
              <w:t>Растворимость веществ. Выращивание кристаллов солей. Кристаллогидраты.</w:t>
            </w:r>
          </w:p>
        </w:tc>
        <w:tc>
          <w:tcPr>
            <w:tcW w:w="712" w:type="dxa"/>
          </w:tcPr>
          <w:p w14:paraId="411B391B" w14:textId="77777777" w:rsidR="005C5C17" w:rsidRDefault="009D2A45" w:rsidP="009D2A45">
            <w:pPr>
              <w:pStyle w:val="TableParagraph"/>
              <w:spacing w:line="275" w:lineRule="exact"/>
              <w:ind w:right="145"/>
              <w:jc w:val="center"/>
              <w:rPr>
                <w:sz w:val="24"/>
              </w:rPr>
            </w:pPr>
            <w:r>
              <w:rPr>
                <w:sz w:val="24"/>
              </w:rPr>
              <w:t>2</w:t>
            </w:r>
          </w:p>
        </w:tc>
        <w:tc>
          <w:tcPr>
            <w:tcW w:w="710" w:type="dxa"/>
          </w:tcPr>
          <w:p w14:paraId="4C6A8CC9" w14:textId="77777777" w:rsidR="005C5C17" w:rsidRDefault="009466A0" w:rsidP="009D2A45">
            <w:pPr>
              <w:pStyle w:val="TableParagraph"/>
              <w:spacing w:line="275" w:lineRule="exact"/>
              <w:ind w:right="145"/>
              <w:jc w:val="center"/>
              <w:rPr>
                <w:sz w:val="24"/>
              </w:rPr>
            </w:pPr>
            <w:r>
              <w:rPr>
                <w:sz w:val="24"/>
              </w:rPr>
              <w:t>1</w:t>
            </w:r>
          </w:p>
        </w:tc>
        <w:tc>
          <w:tcPr>
            <w:tcW w:w="847" w:type="dxa"/>
          </w:tcPr>
          <w:p w14:paraId="2EA7DBE7" w14:textId="77777777" w:rsidR="005C5C17" w:rsidRDefault="009D2A45" w:rsidP="009D2A45">
            <w:pPr>
              <w:pStyle w:val="TableParagraph"/>
              <w:spacing w:line="275" w:lineRule="exact"/>
              <w:ind w:right="145"/>
              <w:jc w:val="center"/>
              <w:rPr>
                <w:sz w:val="24"/>
              </w:rPr>
            </w:pPr>
            <w:r>
              <w:rPr>
                <w:sz w:val="24"/>
              </w:rPr>
              <w:t>1</w:t>
            </w:r>
          </w:p>
        </w:tc>
        <w:tc>
          <w:tcPr>
            <w:tcW w:w="1698" w:type="dxa"/>
            <w:vMerge/>
            <w:tcBorders>
              <w:top w:val="nil"/>
            </w:tcBorders>
          </w:tcPr>
          <w:p w14:paraId="78AC016F" w14:textId="77777777" w:rsidR="005C5C17" w:rsidRDefault="005C5C17">
            <w:pPr>
              <w:rPr>
                <w:sz w:val="2"/>
                <w:szCs w:val="2"/>
              </w:rPr>
            </w:pPr>
          </w:p>
        </w:tc>
      </w:tr>
      <w:tr w:rsidR="005C5C17" w14:paraId="202588BA" w14:textId="77777777" w:rsidTr="009D2A45">
        <w:trPr>
          <w:trHeight w:val="1108"/>
        </w:trPr>
        <w:tc>
          <w:tcPr>
            <w:tcW w:w="638" w:type="dxa"/>
          </w:tcPr>
          <w:p w14:paraId="5519B708" w14:textId="77777777" w:rsidR="005C5C17" w:rsidRDefault="009466A0">
            <w:pPr>
              <w:pStyle w:val="TableParagraph"/>
              <w:spacing w:before="1"/>
              <w:ind w:left="107"/>
              <w:rPr>
                <w:sz w:val="24"/>
              </w:rPr>
            </w:pPr>
            <w:r>
              <w:rPr>
                <w:sz w:val="24"/>
              </w:rPr>
              <w:t>4.3</w:t>
            </w:r>
          </w:p>
        </w:tc>
        <w:tc>
          <w:tcPr>
            <w:tcW w:w="5399" w:type="dxa"/>
          </w:tcPr>
          <w:p w14:paraId="568F8EF0" w14:textId="77777777" w:rsidR="005C5C17" w:rsidRDefault="009466A0">
            <w:pPr>
              <w:pStyle w:val="TableParagraph"/>
              <w:spacing w:before="1"/>
              <w:ind w:left="108" w:right="162"/>
              <w:rPr>
                <w:sz w:val="24"/>
              </w:rPr>
            </w:pPr>
            <w:r>
              <w:rPr>
                <w:sz w:val="24"/>
              </w:rPr>
              <w:t>Электролитическая диссоциация кислот, оснований и солей в водном растворе.</w:t>
            </w:r>
          </w:p>
          <w:p w14:paraId="5C6B6FA4" w14:textId="77777777" w:rsidR="005C5C17" w:rsidRDefault="009466A0">
            <w:pPr>
              <w:pStyle w:val="TableParagraph"/>
              <w:spacing w:line="270" w:lineRule="atLeast"/>
              <w:ind w:left="108" w:right="628"/>
              <w:rPr>
                <w:sz w:val="24"/>
              </w:rPr>
            </w:pPr>
            <w:r>
              <w:rPr>
                <w:sz w:val="24"/>
              </w:rPr>
              <w:t>Сильные и слабые электролиты. Кислотная, нейтральная и щелочная среда.</w:t>
            </w:r>
          </w:p>
        </w:tc>
        <w:tc>
          <w:tcPr>
            <w:tcW w:w="712" w:type="dxa"/>
          </w:tcPr>
          <w:p w14:paraId="20A6DA58" w14:textId="77777777" w:rsidR="005C5C17" w:rsidRDefault="009D2A45" w:rsidP="009D2A45">
            <w:pPr>
              <w:pStyle w:val="TableParagraph"/>
              <w:spacing w:before="1"/>
              <w:ind w:right="145"/>
              <w:jc w:val="center"/>
              <w:rPr>
                <w:sz w:val="24"/>
              </w:rPr>
            </w:pPr>
            <w:r>
              <w:rPr>
                <w:sz w:val="24"/>
              </w:rPr>
              <w:t>2</w:t>
            </w:r>
          </w:p>
        </w:tc>
        <w:tc>
          <w:tcPr>
            <w:tcW w:w="710" w:type="dxa"/>
          </w:tcPr>
          <w:p w14:paraId="3C132DCC" w14:textId="77777777" w:rsidR="005C5C17" w:rsidRDefault="009466A0" w:rsidP="009D2A45">
            <w:pPr>
              <w:pStyle w:val="TableParagraph"/>
              <w:spacing w:before="1"/>
              <w:ind w:right="145"/>
              <w:jc w:val="center"/>
              <w:rPr>
                <w:sz w:val="24"/>
              </w:rPr>
            </w:pPr>
            <w:r>
              <w:rPr>
                <w:sz w:val="24"/>
              </w:rPr>
              <w:t>1</w:t>
            </w:r>
          </w:p>
        </w:tc>
        <w:tc>
          <w:tcPr>
            <w:tcW w:w="847" w:type="dxa"/>
          </w:tcPr>
          <w:p w14:paraId="46D0BE0E" w14:textId="77777777" w:rsidR="005C5C17" w:rsidRDefault="009D2A45" w:rsidP="009D2A45">
            <w:pPr>
              <w:pStyle w:val="TableParagraph"/>
              <w:spacing w:before="1"/>
              <w:ind w:right="145"/>
              <w:jc w:val="center"/>
              <w:rPr>
                <w:sz w:val="24"/>
              </w:rPr>
            </w:pPr>
            <w:r>
              <w:rPr>
                <w:sz w:val="24"/>
              </w:rPr>
              <w:t>1</w:t>
            </w:r>
          </w:p>
        </w:tc>
        <w:tc>
          <w:tcPr>
            <w:tcW w:w="1698" w:type="dxa"/>
            <w:vMerge/>
            <w:tcBorders>
              <w:top w:val="nil"/>
            </w:tcBorders>
          </w:tcPr>
          <w:p w14:paraId="5117FBD9" w14:textId="77777777" w:rsidR="005C5C17" w:rsidRDefault="005C5C17">
            <w:pPr>
              <w:rPr>
                <w:sz w:val="2"/>
                <w:szCs w:val="2"/>
              </w:rPr>
            </w:pPr>
          </w:p>
        </w:tc>
      </w:tr>
      <w:tr w:rsidR="005C5C17" w14:paraId="0BD94CF7" w14:textId="77777777" w:rsidTr="001406DE">
        <w:trPr>
          <w:trHeight w:val="1104"/>
        </w:trPr>
        <w:tc>
          <w:tcPr>
            <w:tcW w:w="638" w:type="dxa"/>
          </w:tcPr>
          <w:p w14:paraId="5AFB19B1" w14:textId="77777777" w:rsidR="005C5C17" w:rsidRDefault="009466A0">
            <w:pPr>
              <w:pStyle w:val="TableParagraph"/>
              <w:spacing w:line="275" w:lineRule="exact"/>
              <w:ind w:left="107"/>
              <w:rPr>
                <w:sz w:val="24"/>
              </w:rPr>
            </w:pPr>
            <w:r>
              <w:rPr>
                <w:sz w:val="24"/>
              </w:rPr>
              <w:t>4.4</w:t>
            </w:r>
          </w:p>
        </w:tc>
        <w:tc>
          <w:tcPr>
            <w:tcW w:w="5399" w:type="dxa"/>
          </w:tcPr>
          <w:p w14:paraId="6E157822" w14:textId="77777777" w:rsidR="005C5C17" w:rsidRDefault="009466A0">
            <w:pPr>
              <w:pStyle w:val="TableParagraph"/>
              <w:ind w:left="108"/>
              <w:rPr>
                <w:sz w:val="24"/>
              </w:rPr>
            </w:pPr>
            <w:r>
              <w:rPr>
                <w:sz w:val="24"/>
              </w:rPr>
              <w:t>Реакции обмена в водном растворе с участием электролитов. Ионные</w:t>
            </w:r>
          </w:p>
          <w:p w14:paraId="48AEB294" w14:textId="77777777" w:rsidR="005C5C17" w:rsidRDefault="009466A0">
            <w:pPr>
              <w:pStyle w:val="TableParagraph"/>
              <w:spacing w:line="270" w:lineRule="atLeast"/>
              <w:ind w:left="108" w:right="821"/>
              <w:rPr>
                <w:sz w:val="24"/>
              </w:rPr>
            </w:pPr>
            <w:r>
              <w:rPr>
                <w:sz w:val="24"/>
              </w:rPr>
              <w:t>уравнения реакций. Качественные реакции на катионы и анионы.</w:t>
            </w:r>
          </w:p>
        </w:tc>
        <w:tc>
          <w:tcPr>
            <w:tcW w:w="712" w:type="dxa"/>
          </w:tcPr>
          <w:p w14:paraId="7105A5EA" w14:textId="77777777" w:rsidR="005C5C17" w:rsidRDefault="009D2A45" w:rsidP="009D2A45">
            <w:pPr>
              <w:pStyle w:val="TableParagraph"/>
              <w:spacing w:line="275" w:lineRule="exact"/>
              <w:jc w:val="center"/>
              <w:rPr>
                <w:sz w:val="24"/>
              </w:rPr>
            </w:pPr>
            <w:r>
              <w:rPr>
                <w:sz w:val="24"/>
              </w:rPr>
              <w:t>2</w:t>
            </w:r>
          </w:p>
        </w:tc>
        <w:tc>
          <w:tcPr>
            <w:tcW w:w="710" w:type="dxa"/>
          </w:tcPr>
          <w:p w14:paraId="00BAED29" w14:textId="77777777" w:rsidR="005C5C17" w:rsidRDefault="009466A0" w:rsidP="009D2A45">
            <w:pPr>
              <w:pStyle w:val="TableParagraph"/>
              <w:spacing w:line="275" w:lineRule="exact"/>
              <w:jc w:val="center"/>
              <w:rPr>
                <w:sz w:val="24"/>
              </w:rPr>
            </w:pPr>
            <w:r>
              <w:rPr>
                <w:sz w:val="24"/>
              </w:rPr>
              <w:t>1</w:t>
            </w:r>
          </w:p>
        </w:tc>
        <w:tc>
          <w:tcPr>
            <w:tcW w:w="847" w:type="dxa"/>
          </w:tcPr>
          <w:p w14:paraId="1E28E7C8" w14:textId="77777777" w:rsidR="005C5C17" w:rsidRDefault="009D2A45" w:rsidP="009D2A45">
            <w:pPr>
              <w:pStyle w:val="TableParagraph"/>
              <w:spacing w:line="275" w:lineRule="exact"/>
              <w:jc w:val="center"/>
              <w:rPr>
                <w:sz w:val="24"/>
              </w:rPr>
            </w:pPr>
            <w:r>
              <w:rPr>
                <w:sz w:val="24"/>
              </w:rPr>
              <w:t>1</w:t>
            </w:r>
          </w:p>
        </w:tc>
        <w:tc>
          <w:tcPr>
            <w:tcW w:w="1698" w:type="dxa"/>
            <w:vMerge/>
            <w:tcBorders>
              <w:top w:val="nil"/>
            </w:tcBorders>
          </w:tcPr>
          <w:p w14:paraId="2250ABBE" w14:textId="77777777" w:rsidR="005C5C17" w:rsidRDefault="005C5C17">
            <w:pPr>
              <w:rPr>
                <w:sz w:val="2"/>
                <w:szCs w:val="2"/>
              </w:rPr>
            </w:pPr>
          </w:p>
        </w:tc>
      </w:tr>
      <w:tr w:rsidR="005C5C17" w14:paraId="571E42AD" w14:textId="77777777" w:rsidTr="001406DE">
        <w:trPr>
          <w:trHeight w:val="565"/>
        </w:trPr>
        <w:tc>
          <w:tcPr>
            <w:tcW w:w="638" w:type="dxa"/>
          </w:tcPr>
          <w:p w14:paraId="2A6A4CA7" w14:textId="77777777" w:rsidR="005C5C17" w:rsidRDefault="009466A0">
            <w:pPr>
              <w:pStyle w:val="TableParagraph"/>
              <w:spacing w:line="275" w:lineRule="exact"/>
              <w:ind w:left="107"/>
              <w:rPr>
                <w:sz w:val="24"/>
              </w:rPr>
            </w:pPr>
            <w:r>
              <w:rPr>
                <w:sz w:val="24"/>
              </w:rPr>
              <w:t>5</w:t>
            </w:r>
          </w:p>
        </w:tc>
        <w:tc>
          <w:tcPr>
            <w:tcW w:w="5399" w:type="dxa"/>
          </w:tcPr>
          <w:p w14:paraId="4B0B653E" w14:textId="77777777" w:rsidR="005C5C17" w:rsidRDefault="009466A0">
            <w:pPr>
              <w:pStyle w:val="TableParagraph"/>
              <w:spacing w:before="2" w:line="276" w:lineRule="exact"/>
              <w:ind w:left="108"/>
              <w:rPr>
                <w:b/>
                <w:sz w:val="24"/>
              </w:rPr>
            </w:pPr>
            <w:r>
              <w:rPr>
                <w:b/>
                <w:sz w:val="24"/>
              </w:rPr>
              <w:t>Мир веществ. Важнейшие классы неорганических соединений.</w:t>
            </w:r>
          </w:p>
        </w:tc>
        <w:tc>
          <w:tcPr>
            <w:tcW w:w="712" w:type="dxa"/>
          </w:tcPr>
          <w:p w14:paraId="0F37D10F" w14:textId="77777777" w:rsidR="005C5C17" w:rsidRDefault="009D2A45" w:rsidP="009D2A45">
            <w:pPr>
              <w:pStyle w:val="TableParagraph"/>
              <w:spacing w:line="275" w:lineRule="exact"/>
              <w:jc w:val="center"/>
              <w:rPr>
                <w:b/>
                <w:sz w:val="24"/>
              </w:rPr>
            </w:pPr>
            <w:r>
              <w:rPr>
                <w:b/>
                <w:sz w:val="24"/>
              </w:rPr>
              <w:t>6</w:t>
            </w:r>
          </w:p>
        </w:tc>
        <w:tc>
          <w:tcPr>
            <w:tcW w:w="710" w:type="dxa"/>
          </w:tcPr>
          <w:p w14:paraId="6B5BD9DA" w14:textId="77777777" w:rsidR="005C5C17" w:rsidRDefault="009D2A45" w:rsidP="009D2A45">
            <w:pPr>
              <w:pStyle w:val="TableParagraph"/>
              <w:spacing w:line="275" w:lineRule="exact"/>
              <w:jc w:val="center"/>
              <w:rPr>
                <w:b/>
                <w:sz w:val="24"/>
              </w:rPr>
            </w:pPr>
            <w:r>
              <w:rPr>
                <w:b/>
                <w:sz w:val="24"/>
              </w:rPr>
              <w:t>3</w:t>
            </w:r>
          </w:p>
        </w:tc>
        <w:tc>
          <w:tcPr>
            <w:tcW w:w="847" w:type="dxa"/>
          </w:tcPr>
          <w:p w14:paraId="3DC1833F" w14:textId="77777777" w:rsidR="005C5C17" w:rsidRDefault="009D2A45" w:rsidP="009D2A45">
            <w:pPr>
              <w:pStyle w:val="TableParagraph"/>
              <w:spacing w:line="275" w:lineRule="exact"/>
              <w:jc w:val="center"/>
              <w:rPr>
                <w:b/>
                <w:sz w:val="24"/>
              </w:rPr>
            </w:pPr>
            <w:r>
              <w:rPr>
                <w:b/>
                <w:sz w:val="24"/>
              </w:rPr>
              <w:t>3</w:t>
            </w:r>
          </w:p>
        </w:tc>
        <w:tc>
          <w:tcPr>
            <w:tcW w:w="1698" w:type="dxa"/>
            <w:vMerge w:val="restart"/>
          </w:tcPr>
          <w:p w14:paraId="43D4D5E3" w14:textId="77777777" w:rsidR="005C5C17" w:rsidRDefault="009466A0">
            <w:pPr>
              <w:pStyle w:val="TableParagraph"/>
              <w:spacing w:line="275" w:lineRule="exact"/>
              <w:ind w:left="158"/>
              <w:rPr>
                <w:sz w:val="24"/>
              </w:rPr>
            </w:pPr>
            <w:r>
              <w:rPr>
                <w:sz w:val="24"/>
              </w:rPr>
              <w:t>собеседование</w:t>
            </w:r>
          </w:p>
        </w:tc>
      </w:tr>
      <w:tr w:rsidR="005C5C17" w14:paraId="2BB8B637" w14:textId="77777777" w:rsidTr="001406DE">
        <w:trPr>
          <w:trHeight w:val="827"/>
        </w:trPr>
        <w:tc>
          <w:tcPr>
            <w:tcW w:w="638" w:type="dxa"/>
          </w:tcPr>
          <w:p w14:paraId="3EF0BF30" w14:textId="77777777" w:rsidR="005C5C17" w:rsidRDefault="009466A0">
            <w:pPr>
              <w:pStyle w:val="TableParagraph"/>
              <w:spacing w:line="275" w:lineRule="exact"/>
              <w:ind w:left="107"/>
              <w:rPr>
                <w:sz w:val="24"/>
              </w:rPr>
            </w:pPr>
            <w:r>
              <w:rPr>
                <w:sz w:val="24"/>
              </w:rPr>
              <w:t>5.1</w:t>
            </w:r>
          </w:p>
        </w:tc>
        <w:tc>
          <w:tcPr>
            <w:tcW w:w="5399" w:type="dxa"/>
          </w:tcPr>
          <w:p w14:paraId="34E37432" w14:textId="77777777" w:rsidR="005C5C17" w:rsidRDefault="009466A0">
            <w:pPr>
              <w:pStyle w:val="TableParagraph"/>
              <w:spacing w:before="2" w:line="276" w:lineRule="exact"/>
              <w:ind w:left="108" w:right="29"/>
              <w:rPr>
                <w:sz w:val="24"/>
              </w:rPr>
            </w:pPr>
            <w:r>
              <w:rPr>
                <w:sz w:val="24"/>
              </w:rPr>
              <w:t>Свойства основных и кислотных оксидов. Синтез неорганического вещества (класс оксиды): выбор методики, расчет синтеза.</w:t>
            </w:r>
          </w:p>
        </w:tc>
        <w:tc>
          <w:tcPr>
            <w:tcW w:w="712" w:type="dxa"/>
          </w:tcPr>
          <w:p w14:paraId="14ED8140" w14:textId="77777777" w:rsidR="005C5C17" w:rsidRDefault="009D2A45" w:rsidP="009D2A45">
            <w:pPr>
              <w:pStyle w:val="TableParagraph"/>
              <w:spacing w:line="275" w:lineRule="exact"/>
              <w:jc w:val="center"/>
              <w:rPr>
                <w:sz w:val="24"/>
              </w:rPr>
            </w:pPr>
            <w:r>
              <w:rPr>
                <w:sz w:val="24"/>
              </w:rPr>
              <w:t>2</w:t>
            </w:r>
          </w:p>
        </w:tc>
        <w:tc>
          <w:tcPr>
            <w:tcW w:w="710" w:type="dxa"/>
          </w:tcPr>
          <w:p w14:paraId="76843AFB" w14:textId="77777777" w:rsidR="005C5C17" w:rsidRDefault="009466A0" w:rsidP="009D2A45">
            <w:pPr>
              <w:pStyle w:val="TableParagraph"/>
              <w:spacing w:line="275" w:lineRule="exact"/>
              <w:jc w:val="center"/>
              <w:rPr>
                <w:sz w:val="24"/>
              </w:rPr>
            </w:pPr>
            <w:r>
              <w:rPr>
                <w:sz w:val="24"/>
              </w:rPr>
              <w:t>1</w:t>
            </w:r>
          </w:p>
        </w:tc>
        <w:tc>
          <w:tcPr>
            <w:tcW w:w="847" w:type="dxa"/>
          </w:tcPr>
          <w:p w14:paraId="49D79B01" w14:textId="77777777" w:rsidR="005C5C17" w:rsidRDefault="009D2A45" w:rsidP="009D2A45">
            <w:pPr>
              <w:pStyle w:val="TableParagraph"/>
              <w:spacing w:line="275" w:lineRule="exact"/>
              <w:jc w:val="center"/>
              <w:rPr>
                <w:sz w:val="24"/>
              </w:rPr>
            </w:pPr>
            <w:r>
              <w:rPr>
                <w:sz w:val="24"/>
              </w:rPr>
              <w:t>1</w:t>
            </w:r>
          </w:p>
        </w:tc>
        <w:tc>
          <w:tcPr>
            <w:tcW w:w="1698" w:type="dxa"/>
            <w:vMerge/>
            <w:tcBorders>
              <w:top w:val="nil"/>
            </w:tcBorders>
          </w:tcPr>
          <w:p w14:paraId="6F625DE3" w14:textId="77777777" w:rsidR="005C5C17" w:rsidRDefault="005C5C17">
            <w:pPr>
              <w:rPr>
                <w:sz w:val="2"/>
                <w:szCs w:val="2"/>
              </w:rPr>
            </w:pPr>
          </w:p>
        </w:tc>
      </w:tr>
      <w:tr w:rsidR="005C5C17" w14:paraId="600FE4CF" w14:textId="77777777" w:rsidTr="001406DE">
        <w:trPr>
          <w:trHeight w:val="549"/>
        </w:trPr>
        <w:tc>
          <w:tcPr>
            <w:tcW w:w="638" w:type="dxa"/>
          </w:tcPr>
          <w:p w14:paraId="6833336B" w14:textId="77777777" w:rsidR="005C5C17" w:rsidRDefault="009466A0">
            <w:pPr>
              <w:pStyle w:val="TableParagraph"/>
              <w:spacing w:line="273" w:lineRule="exact"/>
              <w:ind w:left="107"/>
              <w:rPr>
                <w:sz w:val="24"/>
              </w:rPr>
            </w:pPr>
            <w:r>
              <w:rPr>
                <w:sz w:val="24"/>
              </w:rPr>
              <w:t>5.2</w:t>
            </w:r>
          </w:p>
        </w:tc>
        <w:tc>
          <w:tcPr>
            <w:tcW w:w="5399" w:type="dxa"/>
          </w:tcPr>
          <w:p w14:paraId="0F488F1A" w14:textId="77777777" w:rsidR="005C5C17" w:rsidRDefault="009466A0">
            <w:pPr>
              <w:pStyle w:val="TableParagraph"/>
              <w:spacing w:line="276" w:lineRule="exact"/>
              <w:ind w:left="108" w:right="556"/>
              <w:rPr>
                <w:sz w:val="24"/>
              </w:rPr>
            </w:pPr>
            <w:r>
              <w:rPr>
                <w:sz w:val="24"/>
              </w:rPr>
              <w:t>Получение веществ по генетическим рядам металлов и неметаллов.</w:t>
            </w:r>
          </w:p>
        </w:tc>
        <w:tc>
          <w:tcPr>
            <w:tcW w:w="712" w:type="dxa"/>
          </w:tcPr>
          <w:p w14:paraId="6DA69C41" w14:textId="77777777" w:rsidR="005C5C17" w:rsidRDefault="009D2A45">
            <w:pPr>
              <w:pStyle w:val="TableParagraph"/>
              <w:spacing w:line="273" w:lineRule="exact"/>
              <w:ind w:right="284"/>
              <w:jc w:val="right"/>
              <w:rPr>
                <w:sz w:val="24"/>
              </w:rPr>
            </w:pPr>
            <w:r>
              <w:rPr>
                <w:sz w:val="24"/>
              </w:rPr>
              <w:t>2</w:t>
            </w:r>
          </w:p>
        </w:tc>
        <w:tc>
          <w:tcPr>
            <w:tcW w:w="710" w:type="dxa"/>
          </w:tcPr>
          <w:p w14:paraId="2BC55237" w14:textId="77777777" w:rsidR="005C5C17" w:rsidRDefault="009466A0">
            <w:pPr>
              <w:pStyle w:val="TableParagraph"/>
              <w:spacing w:line="273" w:lineRule="exact"/>
              <w:ind w:left="8"/>
              <w:jc w:val="center"/>
              <w:rPr>
                <w:sz w:val="24"/>
              </w:rPr>
            </w:pPr>
            <w:r>
              <w:rPr>
                <w:sz w:val="24"/>
              </w:rPr>
              <w:t>1</w:t>
            </w:r>
          </w:p>
        </w:tc>
        <w:tc>
          <w:tcPr>
            <w:tcW w:w="847" w:type="dxa"/>
          </w:tcPr>
          <w:p w14:paraId="4BEFD156" w14:textId="77777777" w:rsidR="005C5C17" w:rsidRDefault="009D2A45">
            <w:pPr>
              <w:pStyle w:val="TableParagraph"/>
              <w:spacing w:line="273" w:lineRule="exact"/>
              <w:ind w:right="350"/>
              <w:jc w:val="right"/>
              <w:rPr>
                <w:sz w:val="24"/>
              </w:rPr>
            </w:pPr>
            <w:r>
              <w:rPr>
                <w:sz w:val="24"/>
              </w:rPr>
              <w:t>1</w:t>
            </w:r>
          </w:p>
        </w:tc>
        <w:tc>
          <w:tcPr>
            <w:tcW w:w="1698" w:type="dxa"/>
            <w:vMerge/>
            <w:tcBorders>
              <w:top w:val="nil"/>
            </w:tcBorders>
          </w:tcPr>
          <w:p w14:paraId="4A3EA36A" w14:textId="77777777" w:rsidR="005C5C17" w:rsidRDefault="005C5C17">
            <w:pPr>
              <w:rPr>
                <w:sz w:val="2"/>
                <w:szCs w:val="2"/>
              </w:rPr>
            </w:pPr>
          </w:p>
        </w:tc>
      </w:tr>
      <w:tr w:rsidR="005C5C17" w14:paraId="3B3D12D2" w14:textId="77777777" w:rsidTr="001406DE">
        <w:trPr>
          <w:trHeight w:val="565"/>
        </w:trPr>
        <w:tc>
          <w:tcPr>
            <w:tcW w:w="638" w:type="dxa"/>
          </w:tcPr>
          <w:p w14:paraId="5CC9C817" w14:textId="77777777" w:rsidR="005C5C17" w:rsidRDefault="009466A0">
            <w:pPr>
              <w:pStyle w:val="TableParagraph"/>
              <w:spacing w:line="272" w:lineRule="exact"/>
              <w:ind w:left="107"/>
              <w:rPr>
                <w:sz w:val="24"/>
              </w:rPr>
            </w:pPr>
            <w:r>
              <w:rPr>
                <w:sz w:val="24"/>
              </w:rPr>
              <w:lastRenderedPageBreak/>
              <w:t>5.3</w:t>
            </w:r>
          </w:p>
        </w:tc>
        <w:tc>
          <w:tcPr>
            <w:tcW w:w="5399" w:type="dxa"/>
          </w:tcPr>
          <w:p w14:paraId="440E13F7" w14:textId="77777777" w:rsidR="005C5C17" w:rsidRDefault="009466A0">
            <w:pPr>
              <w:pStyle w:val="TableParagraph"/>
              <w:spacing w:line="272" w:lineRule="exact"/>
              <w:ind w:left="108"/>
              <w:rPr>
                <w:sz w:val="24"/>
              </w:rPr>
            </w:pPr>
            <w:r>
              <w:rPr>
                <w:sz w:val="24"/>
              </w:rPr>
              <w:t>Свойства амфотерных гидроксидов.</w:t>
            </w:r>
          </w:p>
          <w:p w14:paraId="6B20BD00" w14:textId="77777777" w:rsidR="005C5C17" w:rsidRDefault="009466A0">
            <w:pPr>
              <w:pStyle w:val="TableParagraph"/>
              <w:spacing w:line="273" w:lineRule="exact"/>
              <w:ind w:left="108"/>
              <w:rPr>
                <w:sz w:val="24"/>
              </w:rPr>
            </w:pPr>
            <w:r>
              <w:rPr>
                <w:sz w:val="24"/>
              </w:rPr>
              <w:t>Теория комплексных соединений.</w:t>
            </w:r>
          </w:p>
        </w:tc>
        <w:tc>
          <w:tcPr>
            <w:tcW w:w="712" w:type="dxa"/>
          </w:tcPr>
          <w:p w14:paraId="61FF93C5" w14:textId="77777777" w:rsidR="005C5C17" w:rsidRDefault="009D2A45">
            <w:pPr>
              <w:pStyle w:val="TableParagraph"/>
              <w:spacing w:line="272" w:lineRule="exact"/>
              <w:ind w:right="284"/>
              <w:jc w:val="right"/>
              <w:rPr>
                <w:sz w:val="24"/>
              </w:rPr>
            </w:pPr>
            <w:r>
              <w:rPr>
                <w:sz w:val="24"/>
              </w:rPr>
              <w:t>2</w:t>
            </w:r>
          </w:p>
        </w:tc>
        <w:tc>
          <w:tcPr>
            <w:tcW w:w="710" w:type="dxa"/>
          </w:tcPr>
          <w:p w14:paraId="24D4E6A0" w14:textId="77777777" w:rsidR="005C5C17" w:rsidRDefault="009466A0">
            <w:pPr>
              <w:pStyle w:val="TableParagraph"/>
              <w:spacing w:line="272" w:lineRule="exact"/>
              <w:ind w:left="8"/>
              <w:jc w:val="center"/>
              <w:rPr>
                <w:sz w:val="24"/>
              </w:rPr>
            </w:pPr>
            <w:r>
              <w:rPr>
                <w:sz w:val="24"/>
              </w:rPr>
              <w:t>1</w:t>
            </w:r>
          </w:p>
        </w:tc>
        <w:tc>
          <w:tcPr>
            <w:tcW w:w="847" w:type="dxa"/>
          </w:tcPr>
          <w:p w14:paraId="16A05DD9" w14:textId="77777777" w:rsidR="005C5C17" w:rsidRDefault="009D2A45">
            <w:pPr>
              <w:pStyle w:val="TableParagraph"/>
              <w:spacing w:line="272" w:lineRule="exact"/>
              <w:ind w:right="350"/>
              <w:jc w:val="right"/>
              <w:rPr>
                <w:sz w:val="24"/>
              </w:rPr>
            </w:pPr>
            <w:r>
              <w:rPr>
                <w:sz w:val="24"/>
              </w:rPr>
              <w:t>1</w:t>
            </w:r>
          </w:p>
        </w:tc>
        <w:tc>
          <w:tcPr>
            <w:tcW w:w="1698" w:type="dxa"/>
            <w:vMerge/>
            <w:tcBorders>
              <w:top w:val="nil"/>
            </w:tcBorders>
          </w:tcPr>
          <w:p w14:paraId="213CF984" w14:textId="77777777" w:rsidR="005C5C17" w:rsidRDefault="005C5C17">
            <w:pPr>
              <w:rPr>
                <w:sz w:val="2"/>
                <w:szCs w:val="2"/>
              </w:rPr>
            </w:pPr>
          </w:p>
        </w:tc>
      </w:tr>
    </w:tbl>
    <w:p w14:paraId="3107E246" w14:textId="77777777" w:rsidR="005C5C17" w:rsidRDefault="005C5C17">
      <w:pPr>
        <w:pStyle w:val="a3"/>
        <w:spacing w:before="8"/>
        <w:ind w:left="0"/>
        <w:rPr>
          <w:b/>
          <w:sz w:val="7"/>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5399"/>
        <w:gridCol w:w="712"/>
        <w:gridCol w:w="710"/>
        <w:gridCol w:w="847"/>
        <w:gridCol w:w="1698"/>
      </w:tblGrid>
      <w:tr w:rsidR="005C5C17" w14:paraId="7E8716AB" w14:textId="77777777" w:rsidTr="001406DE">
        <w:trPr>
          <w:trHeight w:val="568"/>
        </w:trPr>
        <w:tc>
          <w:tcPr>
            <w:tcW w:w="638" w:type="dxa"/>
          </w:tcPr>
          <w:p w14:paraId="1680650F" w14:textId="77777777" w:rsidR="005C5C17" w:rsidRDefault="009466A0">
            <w:pPr>
              <w:pStyle w:val="TableParagraph"/>
              <w:spacing w:before="1"/>
              <w:ind w:left="107"/>
              <w:rPr>
                <w:b/>
                <w:sz w:val="24"/>
              </w:rPr>
            </w:pPr>
            <w:r>
              <w:rPr>
                <w:b/>
                <w:sz w:val="24"/>
              </w:rPr>
              <w:t>6.</w:t>
            </w:r>
          </w:p>
        </w:tc>
        <w:tc>
          <w:tcPr>
            <w:tcW w:w="5399" w:type="dxa"/>
          </w:tcPr>
          <w:p w14:paraId="56B1AAD1" w14:textId="77777777" w:rsidR="005C5C17" w:rsidRDefault="009466A0">
            <w:pPr>
              <w:pStyle w:val="TableParagraph"/>
              <w:spacing w:before="1" w:line="270" w:lineRule="atLeast"/>
              <w:ind w:left="108" w:right="536"/>
              <w:rPr>
                <w:b/>
                <w:sz w:val="24"/>
              </w:rPr>
            </w:pPr>
            <w:r>
              <w:rPr>
                <w:b/>
                <w:sz w:val="24"/>
              </w:rPr>
              <w:t>Окислительно-восстановительные реакции</w:t>
            </w:r>
          </w:p>
        </w:tc>
        <w:tc>
          <w:tcPr>
            <w:tcW w:w="712" w:type="dxa"/>
          </w:tcPr>
          <w:p w14:paraId="78F300DE" w14:textId="77777777" w:rsidR="005C5C17" w:rsidRDefault="00E51002" w:rsidP="009D2A45">
            <w:pPr>
              <w:pStyle w:val="TableParagraph"/>
              <w:spacing w:before="1"/>
              <w:ind w:left="9"/>
              <w:jc w:val="center"/>
              <w:rPr>
                <w:b/>
                <w:sz w:val="24"/>
              </w:rPr>
            </w:pPr>
            <w:r>
              <w:rPr>
                <w:b/>
                <w:sz w:val="24"/>
              </w:rPr>
              <w:t>4</w:t>
            </w:r>
          </w:p>
        </w:tc>
        <w:tc>
          <w:tcPr>
            <w:tcW w:w="710" w:type="dxa"/>
          </w:tcPr>
          <w:p w14:paraId="1D7548E6" w14:textId="77777777" w:rsidR="005C5C17" w:rsidRDefault="009466A0" w:rsidP="009D2A45">
            <w:pPr>
              <w:pStyle w:val="TableParagraph"/>
              <w:spacing w:before="1"/>
              <w:ind w:left="9"/>
              <w:jc w:val="center"/>
              <w:rPr>
                <w:b/>
                <w:sz w:val="24"/>
              </w:rPr>
            </w:pPr>
            <w:r>
              <w:rPr>
                <w:b/>
                <w:sz w:val="24"/>
              </w:rPr>
              <w:t>2</w:t>
            </w:r>
          </w:p>
        </w:tc>
        <w:tc>
          <w:tcPr>
            <w:tcW w:w="847" w:type="dxa"/>
          </w:tcPr>
          <w:p w14:paraId="377A69F6" w14:textId="77777777" w:rsidR="005C5C17" w:rsidRDefault="00E51002" w:rsidP="009D2A45">
            <w:pPr>
              <w:pStyle w:val="TableParagraph"/>
              <w:spacing w:before="1"/>
              <w:ind w:left="9"/>
              <w:jc w:val="center"/>
              <w:rPr>
                <w:b/>
                <w:sz w:val="24"/>
              </w:rPr>
            </w:pPr>
            <w:r>
              <w:rPr>
                <w:b/>
                <w:sz w:val="24"/>
              </w:rPr>
              <w:t>2</w:t>
            </w:r>
          </w:p>
        </w:tc>
        <w:tc>
          <w:tcPr>
            <w:tcW w:w="1698" w:type="dxa"/>
            <w:vMerge w:val="restart"/>
          </w:tcPr>
          <w:p w14:paraId="6E3FC400" w14:textId="77777777" w:rsidR="005C5C17" w:rsidRDefault="005C5C17">
            <w:pPr>
              <w:pStyle w:val="TableParagraph"/>
              <w:rPr>
                <w:b/>
                <w:sz w:val="26"/>
              </w:rPr>
            </w:pPr>
          </w:p>
          <w:p w14:paraId="1F4F38B3" w14:textId="77777777" w:rsidR="005C5C17" w:rsidRDefault="005C5C17">
            <w:pPr>
              <w:pStyle w:val="TableParagraph"/>
              <w:rPr>
                <w:b/>
                <w:sz w:val="26"/>
              </w:rPr>
            </w:pPr>
          </w:p>
          <w:p w14:paraId="3D3EF8E1" w14:textId="77777777" w:rsidR="005C5C17" w:rsidRDefault="005C5C17">
            <w:pPr>
              <w:pStyle w:val="TableParagraph"/>
              <w:rPr>
                <w:b/>
                <w:sz w:val="26"/>
              </w:rPr>
            </w:pPr>
          </w:p>
          <w:p w14:paraId="33DE9F03" w14:textId="77777777" w:rsidR="005C5C17" w:rsidRDefault="009466A0">
            <w:pPr>
              <w:pStyle w:val="TableParagraph"/>
              <w:spacing w:before="233"/>
              <w:ind w:left="110"/>
              <w:rPr>
                <w:sz w:val="24"/>
              </w:rPr>
            </w:pPr>
            <w:r>
              <w:rPr>
                <w:sz w:val="24"/>
              </w:rPr>
              <w:t>собеседование</w:t>
            </w:r>
          </w:p>
        </w:tc>
      </w:tr>
      <w:tr w:rsidR="005C5C17" w14:paraId="6171B902" w14:textId="77777777" w:rsidTr="001406DE">
        <w:trPr>
          <w:trHeight w:val="566"/>
        </w:trPr>
        <w:tc>
          <w:tcPr>
            <w:tcW w:w="638" w:type="dxa"/>
          </w:tcPr>
          <w:p w14:paraId="1F7DA37F" w14:textId="77777777" w:rsidR="005C5C17" w:rsidRDefault="009466A0">
            <w:pPr>
              <w:pStyle w:val="TableParagraph"/>
              <w:spacing w:line="275" w:lineRule="exact"/>
              <w:ind w:left="107"/>
              <w:rPr>
                <w:sz w:val="24"/>
              </w:rPr>
            </w:pPr>
            <w:r>
              <w:rPr>
                <w:sz w:val="24"/>
              </w:rPr>
              <w:t>6.1</w:t>
            </w:r>
          </w:p>
        </w:tc>
        <w:tc>
          <w:tcPr>
            <w:tcW w:w="5399" w:type="dxa"/>
          </w:tcPr>
          <w:p w14:paraId="31F5FEE7" w14:textId="77777777" w:rsidR="005C5C17" w:rsidRDefault="009466A0">
            <w:pPr>
              <w:pStyle w:val="TableParagraph"/>
              <w:spacing w:before="2" w:line="276" w:lineRule="exact"/>
              <w:ind w:left="108" w:right="1199"/>
              <w:rPr>
                <w:sz w:val="24"/>
              </w:rPr>
            </w:pPr>
            <w:r>
              <w:rPr>
                <w:sz w:val="24"/>
              </w:rPr>
              <w:t>Восстановление и окисление. Окислители и восстановители.</w:t>
            </w:r>
          </w:p>
        </w:tc>
        <w:tc>
          <w:tcPr>
            <w:tcW w:w="712" w:type="dxa"/>
          </w:tcPr>
          <w:p w14:paraId="4540AD7F" w14:textId="77777777" w:rsidR="005C5C17" w:rsidRDefault="00E51002" w:rsidP="009D2A45">
            <w:pPr>
              <w:pStyle w:val="TableParagraph"/>
              <w:spacing w:line="275" w:lineRule="exact"/>
              <w:ind w:left="9"/>
              <w:jc w:val="center"/>
              <w:rPr>
                <w:sz w:val="24"/>
              </w:rPr>
            </w:pPr>
            <w:r>
              <w:rPr>
                <w:sz w:val="24"/>
              </w:rPr>
              <w:t>2</w:t>
            </w:r>
          </w:p>
        </w:tc>
        <w:tc>
          <w:tcPr>
            <w:tcW w:w="710" w:type="dxa"/>
          </w:tcPr>
          <w:p w14:paraId="5D4CC936" w14:textId="77777777" w:rsidR="005C5C17" w:rsidRDefault="009466A0" w:rsidP="009D2A45">
            <w:pPr>
              <w:pStyle w:val="TableParagraph"/>
              <w:spacing w:line="275" w:lineRule="exact"/>
              <w:ind w:left="9"/>
              <w:jc w:val="center"/>
              <w:rPr>
                <w:sz w:val="24"/>
              </w:rPr>
            </w:pPr>
            <w:r>
              <w:rPr>
                <w:sz w:val="24"/>
              </w:rPr>
              <w:t>1</w:t>
            </w:r>
          </w:p>
        </w:tc>
        <w:tc>
          <w:tcPr>
            <w:tcW w:w="847" w:type="dxa"/>
          </w:tcPr>
          <w:p w14:paraId="65D001EB" w14:textId="77777777" w:rsidR="005C5C17" w:rsidRDefault="00E51002" w:rsidP="009D2A45">
            <w:pPr>
              <w:pStyle w:val="TableParagraph"/>
              <w:spacing w:line="275" w:lineRule="exact"/>
              <w:ind w:left="9"/>
              <w:jc w:val="center"/>
              <w:rPr>
                <w:sz w:val="24"/>
              </w:rPr>
            </w:pPr>
            <w:r>
              <w:rPr>
                <w:sz w:val="24"/>
              </w:rPr>
              <w:t>1</w:t>
            </w:r>
          </w:p>
        </w:tc>
        <w:tc>
          <w:tcPr>
            <w:tcW w:w="1698" w:type="dxa"/>
            <w:vMerge/>
            <w:tcBorders>
              <w:top w:val="nil"/>
            </w:tcBorders>
          </w:tcPr>
          <w:p w14:paraId="77E68463" w14:textId="77777777" w:rsidR="005C5C17" w:rsidRDefault="005C5C17">
            <w:pPr>
              <w:rPr>
                <w:sz w:val="2"/>
                <w:szCs w:val="2"/>
              </w:rPr>
            </w:pPr>
          </w:p>
        </w:tc>
      </w:tr>
      <w:tr w:rsidR="005C5C17" w14:paraId="3F4FB8B9" w14:textId="77777777" w:rsidTr="001406DE">
        <w:trPr>
          <w:trHeight w:val="1381"/>
        </w:trPr>
        <w:tc>
          <w:tcPr>
            <w:tcW w:w="638" w:type="dxa"/>
          </w:tcPr>
          <w:p w14:paraId="62D3630E" w14:textId="77777777" w:rsidR="005C5C17" w:rsidRDefault="009466A0">
            <w:pPr>
              <w:pStyle w:val="TableParagraph"/>
              <w:spacing w:line="275" w:lineRule="exact"/>
              <w:ind w:left="107"/>
              <w:rPr>
                <w:sz w:val="24"/>
              </w:rPr>
            </w:pPr>
            <w:r>
              <w:rPr>
                <w:sz w:val="24"/>
              </w:rPr>
              <w:t>6.2</w:t>
            </w:r>
          </w:p>
        </w:tc>
        <w:tc>
          <w:tcPr>
            <w:tcW w:w="5399" w:type="dxa"/>
          </w:tcPr>
          <w:p w14:paraId="628C0E6A" w14:textId="77777777" w:rsidR="005C5C17" w:rsidRDefault="009466A0">
            <w:pPr>
              <w:pStyle w:val="TableParagraph"/>
              <w:spacing w:before="2" w:line="276" w:lineRule="exact"/>
              <w:ind w:left="108" w:right="104"/>
              <w:rPr>
                <w:sz w:val="24"/>
              </w:rPr>
            </w:pPr>
            <w:r>
              <w:rPr>
                <w:sz w:val="24"/>
              </w:rPr>
              <w:t>Окислительно-восстановительные реакции в растворах</w:t>
            </w:r>
            <w:r>
              <w:rPr>
                <w:b/>
                <w:sz w:val="24"/>
              </w:rPr>
              <w:t xml:space="preserve">. </w:t>
            </w:r>
            <w:r>
              <w:rPr>
                <w:sz w:val="24"/>
              </w:rPr>
              <w:t xml:space="preserve">Реакции производных марганца и хрома в кислой, нейтральной и в щелочной среде. Метод </w:t>
            </w:r>
            <w:proofErr w:type="spellStart"/>
            <w:r>
              <w:rPr>
                <w:sz w:val="24"/>
              </w:rPr>
              <w:t>полуреакций</w:t>
            </w:r>
            <w:proofErr w:type="spellEnd"/>
            <w:r>
              <w:rPr>
                <w:sz w:val="24"/>
              </w:rPr>
              <w:t>.</w:t>
            </w:r>
          </w:p>
        </w:tc>
        <w:tc>
          <w:tcPr>
            <w:tcW w:w="712" w:type="dxa"/>
          </w:tcPr>
          <w:p w14:paraId="3211DBCA" w14:textId="77777777" w:rsidR="005C5C17" w:rsidRDefault="00E51002" w:rsidP="009D2A45">
            <w:pPr>
              <w:pStyle w:val="TableParagraph"/>
              <w:spacing w:line="275" w:lineRule="exact"/>
              <w:ind w:left="9"/>
              <w:jc w:val="center"/>
              <w:rPr>
                <w:sz w:val="24"/>
              </w:rPr>
            </w:pPr>
            <w:r>
              <w:rPr>
                <w:sz w:val="24"/>
              </w:rPr>
              <w:t>2</w:t>
            </w:r>
          </w:p>
        </w:tc>
        <w:tc>
          <w:tcPr>
            <w:tcW w:w="710" w:type="dxa"/>
          </w:tcPr>
          <w:p w14:paraId="7229A1B5" w14:textId="77777777" w:rsidR="005C5C17" w:rsidRDefault="009466A0" w:rsidP="009D2A45">
            <w:pPr>
              <w:pStyle w:val="TableParagraph"/>
              <w:spacing w:line="275" w:lineRule="exact"/>
              <w:ind w:left="9"/>
              <w:jc w:val="center"/>
              <w:rPr>
                <w:sz w:val="24"/>
              </w:rPr>
            </w:pPr>
            <w:r>
              <w:rPr>
                <w:sz w:val="24"/>
              </w:rPr>
              <w:t>1</w:t>
            </w:r>
          </w:p>
        </w:tc>
        <w:tc>
          <w:tcPr>
            <w:tcW w:w="847" w:type="dxa"/>
          </w:tcPr>
          <w:p w14:paraId="422D87FA" w14:textId="77777777" w:rsidR="005C5C17" w:rsidRDefault="00E51002" w:rsidP="009D2A45">
            <w:pPr>
              <w:pStyle w:val="TableParagraph"/>
              <w:spacing w:line="275" w:lineRule="exact"/>
              <w:ind w:left="9"/>
              <w:jc w:val="center"/>
              <w:rPr>
                <w:sz w:val="24"/>
              </w:rPr>
            </w:pPr>
            <w:r>
              <w:rPr>
                <w:sz w:val="24"/>
              </w:rPr>
              <w:t>1</w:t>
            </w:r>
          </w:p>
        </w:tc>
        <w:tc>
          <w:tcPr>
            <w:tcW w:w="1698" w:type="dxa"/>
            <w:vMerge/>
            <w:tcBorders>
              <w:top w:val="nil"/>
            </w:tcBorders>
          </w:tcPr>
          <w:p w14:paraId="67C658F6" w14:textId="77777777" w:rsidR="005C5C17" w:rsidRDefault="005C5C17">
            <w:pPr>
              <w:rPr>
                <w:sz w:val="2"/>
                <w:szCs w:val="2"/>
              </w:rPr>
            </w:pPr>
          </w:p>
        </w:tc>
      </w:tr>
      <w:tr w:rsidR="005C5C17" w14:paraId="769B899B" w14:textId="77777777" w:rsidTr="001406DE">
        <w:trPr>
          <w:trHeight w:val="275"/>
        </w:trPr>
        <w:tc>
          <w:tcPr>
            <w:tcW w:w="638" w:type="dxa"/>
          </w:tcPr>
          <w:p w14:paraId="706E6580" w14:textId="77777777" w:rsidR="005C5C17" w:rsidRDefault="009466A0">
            <w:pPr>
              <w:pStyle w:val="TableParagraph"/>
              <w:spacing w:line="256" w:lineRule="exact"/>
              <w:ind w:left="107"/>
              <w:rPr>
                <w:b/>
                <w:sz w:val="24"/>
              </w:rPr>
            </w:pPr>
            <w:r>
              <w:rPr>
                <w:b/>
                <w:sz w:val="24"/>
              </w:rPr>
              <w:t>7.</w:t>
            </w:r>
          </w:p>
        </w:tc>
        <w:tc>
          <w:tcPr>
            <w:tcW w:w="5399" w:type="dxa"/>
          </w:tcPr>
          <w:p w14:paraId="5638C69A" w14:textId="77777777" w:rsidR="005C5C17" w:rsidRDefault="009466A0">
            <w:pPr>
              <w:pStyle w:val="TableParagraph"/>
              <w:spacing w:line="256" w:lineRule="exact"/>
              <w:ind w:left="108"/>
              <w:rPr>
                <w:b/>
                <w:sz w:val="24"/>
              </w:rPr>
            </w:pPr>
            <w:r>
              <w:rPr>
                <w:b/>
                <w:sz w:val="24"/>
              </w:rPr>
              <w:t>Химия элементов.</w:t>
            </w:r>
          </w:p>
        </w:tc>
        <w:tc>
          <w:tcPr>
            <w:tcW w:w="712" w:type="dxa"/>
          </w:tcPr>
          <w:p w14:paraId="5B27D963" w14:textId="77777777" w:rsidR="005C5C17" w:rsidRDefault="009D2A45" w:rsidP="009D2A45">
            <w:pPr>
              <w:pStyle w:val="TableParagraph"/>
              <w:spacing w:line="256" w:lineRule="exact"/>
              <w:ind w:left="9"/>
              <w:jc w:val="center"/>
              <w:rPr>
                <w:b/>
                <w:sz w:val="24"/>
              </w:rPr>
            </w:pPr>
            <w:r>
              <w:rPr>
                <w:b/>
                <w:sz w:val="24"/>
              </w:rPr>
              <w:t>24</w:t>
            </w:r>
          </w:p>
        </w:tc>
        <w:tc>
          <w:tcPr>
            <w:tcW w:w="710" w:type="dxa"/>
          </w:tcPr>
          <w:p w14:paraId="22CB83D5" w14:textId="77777777" w:rsidR="005C5C17" w:rsidRDefault="009466A0" w:rsidP="009D2A45">
            <w:pPr>
              <w:pStyle w:val="TableParagraph"/>
              <w:spacing w:line="256" w:lineRule="exact"/>
              <w:ind w:left="9"/>
              <w:jc w:val="center"/>
              <w:rPr>
                <w:b/>
                <w:sz w:val="24"/>
              </w:rPr>
            </w:pPr>
            <w:r>
              <w:rPr>
                <w:b/>
                <w:sz w:val="24"/>
              </w:rPr>
              <w:t>12</w:t>
            </w:r>
          </w:p>
        </w:tc>
        <w:tc>
          <w:tcPr>
            <w:tcW w:w="847" w:type="dxa"/>
          </w:tcPr>
          <w:p w14:paraId="748D4630" w14:textId="77777777" w:rsidR="005C5C17" w:rsidRDefault="009D2A45" w:rsidP="009D2A45">
            <w:pPr>
              <w:pStyle w:val="TableParagraph"/>
              <w:spacing w:line="256" w:lineRule="exact"/>
              <w:ind w:left="9"/>
              <w:jc w:val="center"/>
              <w:rPr>
                <w:b/>
                <w:sz w:val="24"/>
              </w:rPr>
            </w:pPr>
            <w:r>
              <w:rPr>
                <w:b/>
                <w:sz w:val="24"/>
              </w:rPr>
              <w:t>12</w:t>
            </w:r>
          </w:p>
        </w:tc>
        <w:tc>
          <w:tcPr>
            <w:tcW w:w="1698" w:type="dxa"/>
            <w:vMerge w:val="restart"/>
          </w:tcPr>
          <w:p w14:paraId="6ACA8809" w14:textId="77777777" w:rsidR="005C5C17" w:rsidRDefault="005C5C17">
            <w:pPr>
              <w:pStyle w:val="TableParagraph"/>
              <w:rPr>
                <w:b/>
                <w:sz w:val="26"/>
              </w:rPr>
            </w:pPr>
          </w:p>
          <w:p w14:paraId="76D1B0FC" w14:textId="77777777" w:rsidR="005C5C17" w:rsidRDefault="005C5C17">
            <w:pPr>
              <w:pStyle w:val="TableParagraph"/>
              <w:rPr>
                <w:b/>
                <w:sz w:val="26"/>
              </w:rPr>
            </w:pPr>
          </w:p>
          <w:p w14:paraId="657FAD27" w14:textId="77777777" w:rsidR="005C5C17" w:rsidRDefault="005C5C17">
            <w:pPr>
              <w:pStyle w:val="TableParagraph"/>
              <w:rPr>
                <w:b/>
                <w:sz w:val="26"/>
              </w:rPr>
            </w:pPr>
          </w:p>
          <w:p w14:paraId="6E22A9E0" w14:textId="77777777" w:rsidR="005C5C17" w:rsidRDefault="005C5C17">
            <w:pPr>
              <w:pStyle w:val="TableParagraph"/>
              <w:rPr>
                <w:b/>
                <w:sz w:val="26"/>
              </w:rPr>
            </w:pPr>
          </w:p>
          <w:p w14:paraId="42DBE81E" w14:textId="77777777" w:rsidR="005C5C17" w:rsidRDefault="005C5C17">
            <w:pPr>
              <w:pStyle w:val="TableParagraph"/>
              <w:rPr>
                <w:b/>
                <w:sz w:val="26"/>
              </w:rPr>
            </w:pPr>
          </w:p>
          <w:p w14:paraId="0964968D" w14:textId="77777777" w:rsidR="005C5C17" w:rsidRDefault="005C5C17">
            <w:pPr>
              <w:pStyle w:val="TableParagraph"/>
              <w:rPr>
                <w:b/>
                <w:sz w:val="26"/>
              </w:rPr>
            </w:pPr>
          </w:p>
          <w:p w14:paraId="72F055EB" w14:textId="77777777" w:rsidR="005C5C17" w:rsidRDefault="005C5C17">
            <w:pPr>
              <w:pStyle w:val="TableParagraph"/>
              <w:rPr>
                <w:b/>
                <w:sz w:val="26"/>
              </w:rPr>
            </w:pPr>
          </w:p>
          <w:p w14:paraId="091D0924" w14:textId="77777777" w:rsidR="005C5C17" w:rsidRDefault="005C5C17">
            <w:pPr>
              <w:pStyle w:val="TableParagraph"/>
              <w:rPr>
                <w:b/>
                <w:sz w:val="26"/>
              </w:rPr>
            </w:pPr>
          </w:p>
          <w:p w14:paraId="39F46BCA" w14:textId="77777777" w:rsidR="005C5C17" w:rsidRDefault="005C5C17">
            <w:pPr>
              <w:pStyle w:val="TableParagraph"/>
              <w:rPr>
                <w:b/>
                <w:sz w:val="26"/>
              </w:rPr>
            </w:pPr>
          </w:p>
          <w:p w14:paraId="70D809AF" w14:textId="77777777" w:rsidR="005C5C17" w:rsidRDefault="005C5C17">
            <w:pPr>
              <w:pStyle w:val="TableParagraph"/>
              <w:rPr>
                <w:b/>
                <w:sz w:val="26"/>
              </w:rPr>
            </w:pPr>
          </w:p>
          <w:p w14:paraId="2AF86E98" w14:textId="77777777" w:rsidR="005C5C17" w:rsidRDefault="005C5C17">
            <w:pPr>
              <w:pStyle w:val="TableParagraph"/>
              <w:spacing w:before="5"/>
              <w:rPr>
                <w:b/>
                <w:sz w:val="35"/>
              </w:rPr>
            </w:pPr>
          </w:p>
          <w:p w14:paraId="17B785FA" w14:textId="77777777" w:rsidR="005C5C17" w:rsidRDefault="009466A0">
            <w:pPr>
              <w:pStyle w:val="TableParagraph"/>
              <w:ind w:left="110"/>
              <w:rPr>
                <w:sz w:val="24"/>
              </w:rPr>
            </w:pPr>
            <w:r>
              <w:rPr>
                <w:sz w:val="24"/>
              </w:rPr>
              <w:t>собеседование</w:t>
            </w:r>
          </w:p>
        </w:tc>
      </w:tr>
      <w:tr w:rsidR="005C5C17" w14:paraId="5FA570F1" w14:textId="77777777" w:rsidTr="001406DE">
        <w:trPr>
          <w:trHeight w:val="827"/>
        </w:trPr>
        <w:tc>
          <w:tcPr>
            <w:tcW w:w="638" w:type="dxa"/>
          </w:tcPr>
          <w:p w14:paraId="47FAEB94" w14:textId="77777777" w:rsidR="005C5C17" w:rsidRDefault="009466A0">
            <w:pPr>
              <w:pStyle w:val="TableParagraph"/>
              <w:spacing w:line="275" w:lineRule="exact"/>
              <w:ind w:left="107"/>
              <w:rPr>
                <w:sz w:val="24"/>
              </w:rPr>
            </w:pPr>
            <w:r>
              <w:rPr>
                <w:sz w:val="24"/>
              </w:rPr>
              <w:t>7.1</w:t>
            </w:r>
          </w:p>
        </w:tc>
        <w:tc>
          <w:tcPr>
            <w:tcW w:w="5399" w:type="dxa"/>
          </w:tcPr>
          <w:p w14:paraId="002C78BE" w14:textId="77777777" w:rsidR="005C5C17" w:rsidRDefault="009466A0">
            <w:pPr>
              <w:pStyle w:val="TableParagraph"/>
              <w:spacing w:before="2" w:line="276" w:lineRule="exact"/>
              <w:ind w:left="108" w:right="104"/>
              <w:rPr>
                <w:sz w:val="24"/>
              </w:rPr>
            </w:pPr>
            <w:r>
              <w:rPr>
                <w:sz w:val="24"/>
              </w:rPr>
              <w:t>Подгруппа галогенов. Общая характеристика и особые свойства фтора и иода.</w:t>
            </w:r>
          </w:p>
        </w:tc>
        <w:tc>
          <w:tcPr>
            <w:tcW w:w="712" w:type="dxa"/>
          </w:tcPr>
          <w:p w14:paraId="4520BAAF" w14:textId="77777777" w:rsidR="005C5C17" w:rsidRDefault="009D2A45" w:rsidP="009D2A45">
            <w:pPr>
              <w:pStyle w:val="TableParagraph"/>
              <w:spacing w:line="275" w:lineRule="exact"/>
              <w:ind w:left="9"/>
              <w:jc w:val="center"/>
              <w:rPr>
                <w:sz w:val="24"/>
              </w:rPr>
            </w:pPr>
            <w:r>
              <w:rPr>
                <w:sz w:val="24"/>
              </w:rPr>
              <w:t>2</w:t>
            </w:r>
          </w:p>
        </w:tc>
        <w:tc>
          <w:tcPr>
            <w:tcW w:w="710" w:type="dxa"/>
          </w:tcPr>
          <w:p w14:paraId="13A6A51E" w14:textId="77777777" w:rsidR="005C5C17" w:rsidRDefault="009466A0" w:rsidP="009D2A45">
            <w:pPr>
              <w:pStyle w:val="TableParagraph"/>
              <w:spacing w:line="275" w:lineRule="exact"/>
              <w:ind w:left="9"/>
              <w:jc w:val="center"/>
              <w:rPr>
                <w:sz w:val="24"/>
              </w:rPr>
            </w:pPr>
            <w:r>
              <w:rPr>
                <w:sz w:val="24"/>
              </w:rPr>
              <w:t>1</w:t>
            </w:r>
          </w:p>
        </w:tc>
        <w:tc>
          <w:tcPr>
            <w:tcW w:w="847" w:type="dxa"/>
          </w:tcPr>
          <w:p w14:paraId="7B193414" w14:textId="77777777" w:rsidR="005C5C17" w:rsidRDefault="009D2A45" w:rsidP="009D2A45">
            <w:pPr>
              <w:pStyle w:val="TableParagraph"/>
              <w:spacing w:line="275" w:lineRule="exact"/>
              <w:ind w:left="9"/>
              <w:jc w:val="center"/>
              <w:rPr>
                <w:sz w:val="24"/>
              </w:rPr>
            </w:pPr>
            <w:r>
              <w:rPr>
                <w:sz w:val="24"/>
              </w:rPr>
              <w:t>1</w:t>
            </w:r>
          </w:p>
        </w:tc>
        <w:tc>
          <w:tcPr>
            <w:tcW w:w="1698" w:type="dxa"/>
            <w:vMerge/>
            <w:tcBorders>
              <w:top w:val="nil"/>
            </w:tcBorders>
          </w:tcPr>
          <w:p w14:paraId="10EFEEB6" w14:textId="77777777" w:rsidR="005C5C17" w:rsidRDefault="005C5C17">
            <w:pPr>
              <w:rPr>
                <w:sz w:val="2"/>
                <w:szCs w:val="2"/>
              </w:rPr>
            </w:pPr>
          </w:p>
        </w:tc>
      </w:tr>
      <w:tr w:rsidR="005C5C17" w14:paraId="15A13B41" w14:textId="77777777" w:rsidTr="001406DE">
        <w:trPr>
          <w:trHeight w:val="826"/>
        </w:trPr>
        <w:tc>
          <w:tcPr>
            <w:tcW w:w="638" w:type="dxa"/>
          </w:tcPr>
          <w:p w14:paraId="68EAA990" w14:textId="77777777" w:rsidR="005C5C17" w:rsidRDefault="009466A0">
            <w:pPr>
              <w:pStyle w:val="TableParagraph"/>
              <w:spacing w:line="273" w:lineRule="exact"/>
              <w:ind w:left="107"/>
              <w:rPr>
                <w:sz w:val="24"/>
              </w:rPr>
            </w:pPr>
            <w:r>
              <w:rPr>
                <w:sz w:val="24"/>
              </w:rPr>
              <w:t>7.2</w:t>
            </w:r>
          </w:p>
        </w:tc>
        <w:tc>
          <w:tcPr>
            <w:tcW w:w="5399" w:type="dxa"/>
          </w:tcPr>
          <w:p w14:paraId="0D77D541" w14:textId="77777777" w:rsidR="005C5C17" w:rsidRDefault="009466A0">
            <w:pPr>
              <w:pStyle w:val="TableParagraph"/>
              <w:spacing w:line="273" w:lineRule="exact"/>
              <w:ind w:left="108"/>
              <w:rPr>
                <w:sz w:val="24"/>
              </w:rPr>
            </w:pPr>
            <w:r>
              <w:rPr>
                <w:sz w:val="24"/>
              </w:rPr>
              <w:t xml:space="preserve">Водород. </w:t>
            </w:r>
            <w:proofErr w:type="spellStart"/>
            <w:r>
              <w:rPr>
                <w:sz w:val="24"/>
              </w:rPr>
              <w:t>Галогеноводороды</w:t>
            </w:r>
            <w:proofErr w:type="spellEnd"/>
            <w:r>
              <w:rPr>
                <w:sz w:val="24"/>
              </w:rPr>
              <w:t>.</w:t>
            </w:r>
          </w:p>
          <w:p w14:paraId="493CCD38" w14:textId="77777777" w:rsidR="005C5C17" w:rsidRDefault="009466A0">
            <w:pPr>
              <w:pStyle w:val="TableParagraph"/>
              <w:spacing w:line="270" w:lineRule="atLeast"/>
              <w:ind w:left="108" w:right="761"/>
              <w:rPr>
                <w:sz w:val="24"/>
              </w:rPr>
            </w:pPr>
            <w:r>
              <w:rPr>
                <w:sz w:val="24"/>
              </w:rPr>
              <w:t>кислородосодержащие соединения галогенов</w:t>
            </w:r>
          </w:p>
        </w:tc>
        <w:tc>
          <w:tcPr>
            <w:tcW w:w="712" w:type="dxa"/>
          </w:tcPr>
          <w:p w14:paraId="3C99B66F" w14:textId="77777777" w:rsidR="005C5C17" w:rsidRDefault="009D2A45" w:rsidP="009D2A45">
            <w:pPr>
              <w:pStyle w:val="TableParagraph"/>
              <w:spacing w:line="273" w:lineRule="exact"/>
              <w:ind w:left="9"/>
              <w:jc w:val="center"/>
              <w:rPr>
                <w:sz w:val="24"/>
              </w:rPr>
            </w:pPr>
            <w:r>
              <w:rPr>
                <w:sz w:val="24"/>
              </w:rPr>
              <w:t>2</w:t>
            </w:r>
          </w:p>
        </w:tc>
        <w:tc>
          <w:tcPr>
            <w:tcW w:w="710" w:type="dxa"/>
          </w:tcPr>
          <w:p w14:paraId="6FF89909" w14:textId="77777777" w:rsidR="005C5C17" w:rsidRDefault="009466A0" w:rsidP="009D2A45">
            <w:pPr>
              <w:pStyle w:val="TableParagraph"/>
              <w:spacing w:line="273" w:lineRule="exact"/>
              <w:ind w:left="9"/>
              <w:jc w:val="center"/>
              <w:rPr>
                <w:sz w:val="24"/>
              </w:rPr>
            </w:pPr>
            <w:r>
              <w:rPr>
                <w:sz w:val="24"/>
              </w:rPr>
              <w:t>1</w:t>
            </w:r>
          </w:p>
        </w:tc>
        <w:tc>
          <w:tcPr>
            <w:tcW w:w="847" w:type="dxa"/>
          </w:tcPr>
          <w:p w14:paraId="2F13F0DF" w14:textId="77777777" w:rsidR="005C5C17" w:rsidRDefault="009D2A45" w:rsidP="009D2A45">
            <w:pPr>
              <w:pStyle w:val="TableParagraph"/>
              <w:spacing w:line="273" w:lineRule="exact"/>
              <w:ind w:left="9"/>
              <w:jc w:val="center"/>
              <w:rPr>
                <w:sz w:val="24"/>
              </w:rPr>
            </w:pPr>
            <w:r>
              <w:rPr>
                <w:sz w:val="24"/>
              </w:rPr>
              <w:t>1</w:t>
            </w:r>
          </w:p>
        </w:tc>
        <w:tc>
          <w:tcPr>
            <w:tcW w:w="1698" w:type="dxa"/>
            <w:vMerge/>
            <w:tcBorders>
              <w:top w:val="nil"/>
            </w:tcBorders>
          </w:tcPr>
          <w:p w14:paraId="2B0C6591" w14:textId="77777777" w:rsidR="005C5C17" w:rsidRDefault="005C5C17">
            <w:pPr>
              <w:rPr>
                <w:sz w:val="2"/>
                <w:szCs w:val="2"/>
              </w:rPr>
            </w:pPr>
          </w:p>
        </w:tc>
      </w:tr>
      <w:tr w:rsidR="005C5C17" w14:paraId="7BCAC66B" w14:textId="77777777" w:rsidTr="001406DE">
        <w:trPr>
          <w:trHeight w:val="827"/>
        </w:trPr>
        <w:tc>
          <w:tcPr>
            <w:tcW w:w="638" w:type="dxa"/>
          </w:tcPr>
          <w:p w14:paraId="656ADC57" w14:textId="77777777" w:rsidR="005C5C17" w:rsidRDefault="009466A0">
            <w:pPr>
              <w:pStyle w:val="TableParagraph"/>
              <w:spacing w:line="275" w:lineRule="exact"/>
              <w:ind w:left="107"/>
              <w:rPr>
                <w:sz w:val="24"/>
              </w:rPr>
            </w:pPr>
            <w:r>
              <w:rPr>
                <w:sz w:val="24"/>
              </w:rPr>
              <w:t>7.3</w:t>
            </w:r>
          </w:p>
        </w:tc>
        <w:tc>
          <w:tcPr>
            <w:tcW w:w="5399" w:type="dxa"/>
          </w:tcPr>
          <w:p w14:paraId="4F93EA7E" w14:textId="77777777" w:rsidR="005C5C17" w:rsidRDefault="009466A0">
            <w:pPr>
              <w:pStyle w:val="TableParagraph"/>
              <w:spacing w:before="2" w:line="276" w:lineRule="exact"/>
              <w:ind w:left="108"/>
              <w:rPr>
                <w:sz w:val="24"/>
              </w:rPr>
            </w:pPr>
            <w:r>
              <w:rPr>
                <w:sz w:val="24"/>
              </w:rPr>
              <w:t xml:space="preserve">Подгруппа </w:t>
            </w:r>
            <w:proofErr w:type="spellStart"/>
            <w:r>
              <w:rPr>
                <w:sz w:val="24"/>
              </w:rPr>
              <w:t>халькогенов</w:t>
            </w:r>
            <w:proofErr w:type="spellEnd"/>
            <w:r>
              <w:rPr>
                <w:sz w:val="24"/>
              </w:rPr>
              <w:t>. Общая характеристика, особые свойства сероводорода и диоксида серы.</w:t>
            </w:r>
          </w:p>
        </w:tc>
        <w:tc>
          <w:tcPr>
            <w:tcW w:w="712" w:type="dxa"/>
          </w:tcPr>
          <w:p w14:paraId="7897CB65" w14:textId="77777777" w:rsidR="005C5C17" w:rsidRDefault="009D2A45" w:rsidP="009D2A45">
            <w:pPr>
              <w:pStyle w:val="TableParagraph"/>
              <w:spacing w:line="275" w:lineRule="exact"/>
              <w:ind w:left="9"/>
              <w:jc w:val="center"/>
              <w:rPr>
                <w:sz w:val="24"/>
              </w:rPr>
            </w:pPr>
            <w:r>
              <w:rPr>
                <w:sz w:val="24"/>
              </w:rPr>
              <w:t>2</w:t>
            </w:r>
          </w:p>
        </w:tc>
        <w:tc>
          <w:tcPr>
            <w:tcW w:w="710" w:type="dxa"/>
          </w:tcPr>
          <w:p w14:paraId="7262E9E9" w14:textId="77777777" w:rsidR="005C5C17" w:rsidRDefault="009466A0" w:rsidP="009D2A45">
            <w:pPr>
              <w:pStyle w:val="TableParagraph"/>
              <w:spacing w:line="275" w:lineRule="exact"/>
              <w:ind w:left="9"/>
              <w:jc w:val="center"/>
              <w:rPr>
                <w:sz w:val="24"/>
              </w:rPr>
            </w:pPr>
            <w:r>
              <w:rPr>
                <w:sz w:val="24"/>
              </w:rPr>
              <w:t>1</w:t>
            </w:r>
          </w:p>
        </w:tc>
        <w:tc>
          <w:tcPr>
            <w:tcW w:w="847" w:type="dxa"/>
          </w:tcPr>
          <w:p w14:paraId="57B4722D" w14:textId="77777777" w:rsidR="005C5C17" w:rsidRDefault="009D2A45" w:rsidP="009D2A45">
            <w:pPr>
              <w:pStyle w:val="TableParagraph"/>
              <w:spacing w:line="275" w:lineRule="exact"/>
              <w:ind w:left="9"/>
              <w:jc w:val="center"/>
              <w:rPr>
                <w:sz w:val="24"/>
              </w:rPr>
            </w:pPr>
            <w:r>
              <w:rPr>
                <w:sz w:val="24"/>
              </w:rPr>
              <w:t>1</w:t>
            </w:r>
          </w:p>
        </w:tc>
        <w:tc>
          <w:tcPr>
            <w:tcW w:w="1698" w:type="dxa"/>
            <w:vMerge/>
            <w:tcBorders>
              <w:top w:val="nil"/>
            </w:tcBorders>
          </w:tcPr>
          <w:p w14:paraId="408CFCCB" w14:textId="77777777" w:rsidR="005C5C17" w:rsidRDefault="005C5C17">
            <w:pPr>
              <w:rPr>
                <w:sz w:val="2"/>
                <w:szCs w:val="2"/>
              </w:rPr>
            </w:pPr>
          </w:p>
        </w:tc>
      </w:tr>
      <w:tr w:rsidR="005C5C17" w14:paraId="018D05D2" w14:textId="77777777" w:rsidTr="001406DE">
        <w:trPr>
          <w:trHeight w:val="273"/>
        </w:trPr>
        <w:tc>
          <w:tcPr>
            <w:tcW w:w="638" w:type="dxa"/>
          </w:tcPr>
          <w:p w14:paraId="2D2AEC6F" w14:textId="77777777" w:rsidR="005C5C17" w:rsidRDefault="009466A0">
            <w:pPr>
              <w:pStyle w:val="TableParagraph"/>
              <w:spacing w:line="253" w:lineRule="exact"/>
              <w:ind w:left="107"/>
              <w:rPr>
                <w:sz w:val="24"/>
              </w:rPr>
            </w:pPr>
            <w:r>
              <w:rPr>
                <w:sz w:val="24"/>
              </w:rPr>
              <w:t>7.4</w:t>
            </w:r>
          </w:p>
        </w:tc>
        <w:tc>
          <w:tcPr>
            <w:tcW w:w="5399" w:type="dxa"/>
          </w:tcPr>
          <w:p w14:paraId="62BD3803" w14:textId="77777777" w:rsidR="005C5C17" w:rsidRDefault="009466A0">
            <w:pPr>
              <w:pStyle w:val="TableParagraph"/>
              <w:spacing w:line="253" w:lineRule="exact"/>
              <w:ind w:left="108"/>
              <w:rPr>
                <w:sz w:val="24"/>
              </w:rPr>
            </w:pPr>
            <w:r>
              <w:rPr>
                <w:sz w:val="24"/>
              </w:rPr>
              <w:t>Серная кислота. Сульфаты и сульфиты.</w:t>
            </w:r>
          </w:p>
        </w:tc>
        <w:tc>
          <w:tcPr>
            <w:tcW w:w="712" w:type="dxa"/>
          </w:tcPr>
          <w:p w14:paraId="101AB531" w14:textId="77777777" w:rsidR="005C5C17" w:rsidRDefault="009D2A45" w:rsidP="009D2A45">
            <w:pPr>
              <w:pStyle w:val="TableParagraph"/>
              <w:spacing w:line="253" w:lineRule="exact"/>
              <w:ind w:left="9"/>
              <w:jc w:val="center"/>
              <w:rPr>
                <w:sz w:val="24"/>
              </w:rPr>
            </w:pPr>
            <w:r>
              <w:rPr>
                <w:sz w:val="24"/>
              </w:rPr>
              <w:t>2</w:t>
            </w:r>
          </w:p>
        </w:tc>
        <w:tc>
          <w:tcPr>
            <w:tcW w:w="710" w:type="dxa"/>
          </w:tcPr>
          <w:p w14:paraId="6BA5D411" w14:textId="77777777" w:rsidR="005C5C17" w:rsidRDefault="009466A0" w:rsidP="009D2A45">
            <w:pPr>
              <w:pStyle w:val="TableParagraph"/>
              <w:spacing w:line="253" w:lineRule="exact"/>
              <w:ind w:left="9"/>
              <w:jc w:val="center"/>
              <w:rPr>
                <w:sz w:val="24"/>
              </w:rPr>
            </w:pPr>
            <w:r>
              <w:rPr>
                <w:sz w:val="24"/>
              </w:rPr>
              <w:t>1</w:t>
            </w:r>
          </w:p>
        </w:tc>
        <w:tc>
          <w:tcPr>
            <w:tcW w:w="847" w:type="dxa"/>
          </w:tcPr>
          <w:p w14:paraId="53C58404" w14:textId="77777777" w:rsidR="005C5C17" w:rsidRDefault="009D2A45" w:rsidP="009D2A45">
            <w:pPr>
              <w:pStyle w:val="TableParagraph"/>
              <w:spacing w:line="253" w:lineRule="exact"/>
              <w:ind w:left="9"/>
              <w:jc w:val="center"/>
              <w:rPr>
                <w:sz w:val="24"/>
              </w:rPr>
            </w:pPr>
            <w:r>
              <w:rPr>
                <w:sz w:val="24"/>
              </w:rPr>
              <w:t>1</w:t>
            </w:r>
          </w:p>
        </w:tc>
        <w:tc>
          <w:tcPr>
            <w:tcW w:w="1698" w:type="dxa"/>
            <w:vMerge/>
            <w:tcBorders>
              <w:top w:val="nil"/>
            </w:tcBorders>
          </w:tcPr>
          <w:p w14:paraId="5B666066" w14:textId="77777777" w:rsidR="005C5C17" w:rsidRDefault="005C5C17">
            <w:pPr>
              <w:rPr>
                <w:sz w:val="2"/>
                <w:szCs w:val="2"/>
              </w:rPr>
            </w:pPr>
          </w:p>
        </w:tc>
      </w:tr>
      <w:tr w:rsidR="005C5C17" w14:paraId="06BEE025" w14:textId="77777777" w:rsidTr="001406DE">
        <w:trPr>
          <w:trHeight w:val="287"/>
        </w:trPr>
        <w:tc>
          <w:tcPr>
            <w:tcW w:w="638" w:type="dxa"/>
          </w:tcPr>
          <w:p w14:paraId="1A24F7D2" w14:textId="77777777" w:rsidR="005C5C17" w:rsidRDefault="009466A0">
            <w:pPr>
              <w:pStyle w:val="TableParagraph"/>
              <w:spacing w:line="268" w:lineRule="exact"/>
              <w:ind w:left="107"/>
              <w:rPr>
                <w:sz w:val="24"/>
              </w:rPr>
            </w:pPr>
            <w:r>
              <w:rPr>
                <w:sz w:val="24"/>
              </w:rPr>
              <w:t>7.5</w:t>
            </w:r>
          </w:p>
        </w:tc>
        <w:tc>
          <w:tcPr>
            <w:tcW w:w="5399" w:type="dxa"/>
          </w:tcPr>
          <w:p w14:paraId="1744056A" w14:textId="77777777" w:rsidR="005C5C17" w:rsidRDefault="009466A0">
            <w:pPr>
              <w:pStyle w:val="TableParagraph"/>
              <w:spacing w:line="268" w:lineRule="exact"/>
              <w:ind w:left="108"/>
              <w:rPr>
                <w:sz w:val="24"/>
              </w:rPr>
            </w:pPr>
            <w:r>
              <w:rPr>
                <w:sz w:val="24"/>
              </w:rPr>
              <w:t xml:space="preserve">Подгруппа азота. Аммиак и </w:t>
            </w:r>
            <w:proofErr w:type="spellStart"/>
            <w:r>
              <w:rPr>
                <w:sz w:val="24"/>
              </w:rPr>
              <w:t>фосфин</w:t>
            </w:r>
            <w:proofErr w:type="spellEnd"/>
            <w:r>
              <w:rPr>
                <w:sz w:val="24"/>
              </w:rPr>
              <w:t>.</w:t>
            </w:r>
          </w:p>
        </w:tc>
        <w:tc>
          <w:tcPr>
            <w:tcW w:w="712" w:type="dxa"/>
          </w:tcPr>
          <w:p w14:paraId="2790757C" w14:textId="77777777" w:rsidR="005C5C17" w:rsidRDefault="009D2A45" w:rsidP="009D2A45">
            <w:pPr>
              <w:pStyle w:val="TableParagraph"/>
              <w:spacing w:line="268" w:lineRule="exact"/>
              <w:ind w:left="9"/>
              <w:jc w:val="center"/>
              <w:rPr>
                <w:sz w:val="24"/>
              </w:rPr>
            </w:pPr>
            <w:r>
              <w:rPr>
                <w:sz w:val="24"/>
              </w:rPr>
              <w:t>2</w:t>
            </w:r>
          </w:p>
        </w:tc>
        <w:tc>
          <w:tcPr>
            <w:tcW w:w="710" w:type="dxa"/>
          </w:tcPr>
          <w:p w14:paraId="6BF7DA31" w14:textId="77777777" w:rsidR="005C5C17" w:rsidRDefault="009466A0" w:rsidP="009D2A45">
            <w:pPr>
              <w:pStyle w:val="TableParagraph"/>
              <w:spacing w:line="268" w:lineRule="exact"/>
              <w:ind w:left="9"/>
              <w:jc w:val="center"/>
              <w:rPr>
                <w:sz w:val="24"/>
              </w:rPr>
            </w:pPr>
            <w:r>
              <w:rPr>
                <w:sz w:val="24"/>
              </w:rPr>
              <w:t>1</w:t>
            </w:r>
          </w:p>
        </w:tc>
        <w:tc>
          <w:tcPr>
            <w:tcW w:w="847" w:type="dxa"/>
          </w:tcPr>
          <w:p w14:paraId="1E7A7E94" w14:textId="77777777" w:rsidR="005C5C17" w:rsidRDefault="009D2A45" w:rsidP="009D2A45">
            <w:pPr>
              <w:pStyle w:val="TableParagraph"/>
              <w:spacing w:line="268" w:lineRule="exact"/>
              <w:ind w:left="9"/>
              <w:jc w:val="center"/>
              <w:rPr>
                <w:sz w:val="24"/>
              </w:rPr>
            </w:pPr>
            <w:r>
              <w:rPr>
                <w:sz w:val="24"/>
              </w:rPr>
              <w:t>1</w:t>
            </w:r>
          </w:p>
        </w:tc>
        <w:tc>
          <w:tcPr>
            <w:tcW w:w="1698" w:type="dxa"/>
            <w:vMerge/>
            <w:tcBorders>
              <w:top w:val="nil"/>
            </w:tcBorders>
          </w:tcPr>
          <w:p w14:paraId="5C56BDDE" w14:textId="77777777" w:rsidR="005C5C17" w:rsidRDefault="005C5C17">
            <w:pPr>
              <w:rPr>
                <w:sz w:val="2"/>
                <w:szCs w:val="2"/>
              </w:rPr>
            </w:pPr>
          </w:p>
        </w:tc>
      </w:tr>
      <w:tr w:rsidR="005C5C17" w14:paraId="0517A991" w14:textId="77777777" w:rsidTr="001406DE">
        <w:trPr>
          <w:trHeight w:val="275"/>
        </w:trPr>
        <w:tc>
          <w:tcPr>
            <w:tcW w:w="638" w:type="dxa"/>
          </w:tcPr>
          <w:p w14:paraId="63A98D88" w14:textId="77777777" w:rsidR="005C5C17" w:rsidRDefault="009466A0">
            <w:pPr>
              <w:pStyle w:val="TableParagraph"/>
              <w:spacing w:line="256" w:lineRule="exact"/>
              <w:ind w:left="107"/>
              <w:rPr>
                <w:sz w:val="24"/>
              </w:rPr>
            </w:pPr>
            <w:r>
              <w:rPr>
                <w:sz w:val="24"/>
              </w:rPr>
              <w:t>7.6</w:t>
            </w:r>
          </w:p>
        </w:tc>
        <w:tc>
          <w:tcPr>
            <w:tcW w:w="5399" w:type="dxa"/>
          </w:tcPr>
          <w:p w14:paraId="7AA78D0B" w14:textId="77777777" w:rsidR="005C5C17" w:rsidRDefault="009466A0">
            <w:pPr>
              <w:pStyle w:val="TableParagraph"/>
              <w:spacing w:line="256" w:lineRule="exact"/>
              <w:ind w:left="108"/>
              <w:rPr>
                <w:sz w:val="24"/>
              </w:rPr>
            </w:pPr>
            <w:r>
              <w:rPr>
                <w:sz w:val="24"/>
              </w:rPr>
              <w:t>Азотная и фосфорная кислоты и их соли</w:t>
            </w:r>
          </w:p>
        </w:tc>
        <w:tc>
          <w:tcPr>
            <w:tcW w:w="712" w:type="dxa"/>
          </w:tcPr>
          <w:p w14:paraId="08DADBC1" w14:textId="77777777" w:rsidR="005C5C17" w:rsidRDefault="009D2A45" w:rsidP="009D2A45">
            <w:pPr>
              <w:pStyle w:val="TableParagraph"/>
              <w:spacing w:line="256" w:lineRule="exact"/>
              <w:ind w:left="9"/>
              <w:jc w:val="center"/>
              <w:rPr>
                <w:sz w:val="24"/>
              </w:rPr>
            </w:pPr>
            <w:r>
              <w:rPr>
                <w:sz w:val="24"/>
              </w:rPr>
              <w:t>2</w:t>
            </w:r>
          </w:p>
        </w:tc>
        <w:tc>
          <w:tcPr>
            <w:tcW w:w="710" w:type="dxa"/>
          </w:tcPr>
          <w:p w14:paraId="4F2D3F39" w14:textId="77777777" w:rsidR="005C5C17" w:rsidRDefault="009466A0" w:rsidP="009D2A45">
            <w:pPr>
              <w:pStyle w:val="TableParagraph"/>
              <w:spacing w:line="256" w:lineRule="exact"/>
              <w:ind w:left="9"/>
              <w:jc w:val="center"/>
              <w:rPr>
                <w:sz w:val="24"/>
              </w:rPr>
            </w:pPr>
            <w:r>
              <w:rPr>
                <w:sz w:val="24"/>
              </w:rPr>
              <w:t>1</w:t>
            </w:r>
          </w:p>
        </w:tc>
        <w:tc>
          <w:tcPr>
            <w:tcW w:w="847" w:type="dxa"/>
          </w:tcPr>
          <w:p w14:paraId="15DF4BD2" w14:textId="77777777" w:rsidR="005C5C17" w:rsidRDefault="009D2A45" w:rsidP="009D2A45">
            <w:pPr>
              <w:pStyle w:val="TableParagraph"/>
              <w:spacing w:line="256" w:lineRule="exact"/>
              <w:ind w:left="9"/>
              <w:jc w:val="center"/>
              <w:rPr>
                <w:sz w:val="24"/>
              </w:rPr>
            </w:pPr>
            <w:r>
              <w:rPr>
                <w:sz w:val="24"/>
              </w:rPr>
              <w:t>1</w:t>
            </w:r>
          </w:p>
        </w:tc>
        <w:tc>
          <w:tcPr>
            <w:tcW w:w="1698" w:type="dxa"/>
            <w:vMerge/>
            <w:tcBorders>
              <w:top w:val="nil"/>
            </w:tcBorders>
          </w:tcPr>
          <w:p w14:paraId="326C7029" w14:textId="77777777" w:rsidR="005C5C17" w:rsidRDefault="005C5C17">
            <w:pPr>
              <w:rPr>
                <w:sz w:val="2"/>
                <w:szCs w:val="2"/>
              </w:rPr>
            </w:pPr>
          </w:p>
        </w:tc>
      </w:tr>
      <w:tr w:rsidR="005C5C17" w14:paraId="5293EB22" w14:textId="77777777" w:rsidTr="001406DE">
        <w:trPr>
          <w:trHeight w:val="275"/>
        </w:trPr>
        <w:tc>
          <w:tcPr>
            <w:tcW w:w="638" w:type="dxa"/>
          </w:tcPr>
          <w:p w14:paraId="77D0DCE4" w14:textId="77777777" w:rsidR="005C5C17" w:rsidRDefault="009466A0">
            <w:pPr>
              <w:pStyle w:val="TableParagraph"/>
              <w:spacing w:line="256" w:lineRule="exact"/>
              <w:ind w:left="107"/>
              <w:rPr>
                <w:sz w:val="24"/>
              </w:rPr>
            </w:pPr>
            <w:r>
              <w:rPr>
                <w:sz w:val="24"/>
              </w:rPr>
              <w:t>7.7</w:t>
            </w:r>
          </w:p>
        </w:tc>
        <w:tc>
          <w:tcPr>
            <w:tcW w:w="5399" w:type="dxa"/>
          </w:tcPr>
          <w:p w14:paraId="22B70008" w14:textId="77777777" w:rsidR="005C5C17" w:rsidRDefault="009466A0">
            <w:pPr>
              <w:pStyle w:val="TableParagraph"/>
              <w:spacing w:line="256" w:lineRule="exact"/>
              <w:ind w:left="108"/>
              <w:rPr>
                <w:sz w:val="24"/>
              </w:rPr>
            </w:pPr>
            <w:r>
              <w:rPr>
                <w:sz w:val="24"/>
              </w:rPr>
              <w:t>Углерод и кремний – непохожие соседи.</w:t>
            </w:r>
          </w:p>
        </w:tc>
        <w:tc>
          <w:tcPr>
            <w:tcW w:w="712" w:type="dxa"/>
          </w:tcPr>
          <w:p w14:paraId="6188E748" w14:textId="77777777" w:rsidR="005C5C17" w:rsidRDefault="009D2A45" w:rsidP="009D2A45">
            <w:pPr>
              <w:pStyle w:val="TableParagraph"/>
              <w:spacing w:line="256" w:lineRule="exact"/>
              <w:ind w:left="9"/>
              <w:jc w:val="center"/>
              <w:rPr>
                <w:sz w:val="24"/>
              </w:rPr>
            </w:pPr>
            <w:r>
              <w:rPr>
                <w:sz w:val="24"/>
              </w:rPr>
              <w:t>2</w:t>
            </w:r>
          </w:p>
        </w:tc>
        <w:tc>
          <w:tcPr>
            <w:tcW w:w="710" w:type="dxa"/>
          </w:tcPr>
          <w:p w14:paraId="5C1D8DB8" w14:textId="77777777" w:rsidR="005C5C17" w:rsidRDefault="009466A0" w:rsidP="009D2A45">
            <w:pPr>
              <w:pStyle w:val="TableParagraph"/>
              <w:spacing w:line="256" w:lineRule="exact"/>
              <w:ind w:left="9"/>
              <w:jc w:val="center"/>
              <w:rPr>
                <w:sz w:val="24"/>
              </w:rPr>
            </w:pPr>
            <w:r>
              <w:rPr>
                <w:sz w:val="24"/>
              </w:rPr>
              <w:t>1</w:t>
            </w:r>
          </w:p>
        </w:tc>
        <w:tc>
          <w:tcPr>
            <w:tcW w:w="847" w:type="dxa"/>
          </w:tcPr>
          <w:p w14:paraId="74D2C081" w14:textId="77777777" w:rsidR="005C5C17" w:rsidRDefault="009D2A45" w:rsidP="009D2A45">
            <w:pPr>
              <w:pStyle w:val="TableParagraph"/>
              <w:spacing w:line="256" w:lineRule="exact"/>
              <w:ind w:left="9"/>
              <w:jc w:val="center"/>
              <w:rPr>
                <w:sz w:val="24"/>
              </w:rPr>
            </w:pPr>
            <w:r>
              <w:rPr>
                <w:sz w:val="24"/>
              </w:rPr>
              <w:t>1</w:t>
            </w:r>
          </w:p>
        </w:tc>
        <w:tc>
          <w:tcPr>
            <w:tcW w:w="1698" w:type="dxa"/>
            <w:vMerge/>
            <w:tcBorders>
              <w:top w:val="nil"/>
            </w:tcBorders>
          </w:tcPr>
          <w:p w14:paraId="54300DF2" w14:textId="77777777" w:rsidR="005C5C17" w:rsidRDefault="005C5C17">
            <w:pPr>
              <w:rPr>
                <w:sz w:val="2"/>
                <w:szCs w:val="2"/>
              </w:rPr>
            </w:pPr>
          </w:p>
        </w:tc>
      </w:tr>
      <w:tr w:rsidR="005C5C17" w14:paraId="4B35E189" w14:textId="77777777" w:rsidTr="001406DE">
        <w:trPr>
          <w:trHeight w:val="827"/>
        </w:trPr>
        <w:tc>
          <w:tcPr>
            <w:tcW w:w="638" w:type="dxa"/>
          </w:tcPr>
          <w:p w14:paraId="0FB0589D" w14:textId="77777777" w:rsidR="005C5C17" w:rsidRDefault="009466A0">
            <w:pPr>
              <w:pStyle w:val="TableParagraph"/>
              <w:spacing w:line="275" w:lineRule="exact"/>
              <w:ind w:left="107"/>
              <w:rPr>
                <w:sz w:val="24"/>
              </w:rPr>
            </w:pPr>
            <w:r>
              <w:rPr>
                <w:sz w:val="24"/>
              </w:rPr>
              <w:t>7.8</w:t>
            </w:r>
          </w:p>
        </w:tc>
        <w:tc>
          <w:tcPr>
            <w:tcW w:w="5399" w:type="dxa"/>
          </w:tcPr>
          <w:p w14:paraId="7B4429AB" w14:textId="77777777" w:rsidR="005C5C17" w:rsidRDefault="009466A0">
            <w:pPr>
              <w:pStyle w:val="TableParagraph"/>
              <w:spacing w:before="2" w:line="276" w:lineRule="exact"/>
              <w:ind w:left="91" w:right="370"/>
              <w:rPr>
                <w:sz w:val="24"/>
              </w:rPr>
            </w:pPr>
            <w:r>
              <w:rPr>
                <w:sz w:val="24"/>
              </w:rPr>
              <w:t>Общие свойства металлов. Электрохимический ряд напряжений и гальванические элементы.</w:t>
            </w:r>
          </w:p>
        </w:tc>
        <w:tc>
          <w:tcPr>
            <w:tcW w:w="712" w:type="dxa"/>
          </w:tcPr>
          <w:p w14:paraId="00FF6C87" w14:textId="77777777" w:rsidR="005C5C17" w:rsidRDefault="009D2A45" w:rsidP="009D2A45">
            <w:pPr>
              <w:pStyle w:val="TableParagraph"/>
              <w:spacing w:line="275" w:lineRule="exact"/>
              <w:ind w:left="9"/>
              <w:jc w:val="center"/>
              <w:rPr>
                <w:sz w:val="24"/>
              </w:rPr>
            </w:pPr>
            <w:r>
              <w:rPr>
                <w:sz w:val="24"/>
              </w:rPr>
              <w:t>2</w:t>
            </w:r>
          </w:p>
        </w:tc>
        <w:tc>
          <w:tcPr>
            <w:tcW w:w="710" w:type="dxa"/>
          </w:tcPr>
          <w:p w14:paraId="61F31DA1" w14:textId="77777777" w:rsidR="005C5C17" w:rsidRDefault="009466A0" w:rsidP="009D2A45">
            <w:pPr>
              <w:pStyle w:val="TableParagraph"/>
              <w:spacing w:line="275" w:lineRule="exact"/>
              <w:ind w:left="9"/>
              <w:jc w:val="center"/>
              <w:rPr>
                <w:sz w:val="24"/>
              </w:rPr>
            </w:pPr>
            <w:r>
              <w:rPr>
                <w:sz w:val="24"/>
              </w:rPr>
              <w:t>1</w:t>
            </w:r>
          </w:p>
        </w:tc>
        <w:tc>
          <w:tcPr>
            <w:tcW w:w="847" w:type="dxa"/>
          </w:tcPr>
          <w:p w14:paraId="46C4983C" w14:textId="77777777" w:rsidR="005C5C17" w:rsidRDefault="009D2A45" w:rsidP="009D2A45">
            <w:pPr>
              <w:pStyle w:val="TableParagraph"/>
              <w:spacing w:line="275" w:lineRule="exact"/>
              <w:ind w:left="9"/>
              <w:jc w:val="center"/>
              <w:rPr>
                <w:sz w:val="24"/>
              </w:rPr>
            </w:pPr>
            <w:r>
              <w:rPr>
                <w:sz w:val="24"/>
              </w:rPr>
              <w:t>1</w:t>
            </w:r>
          </w:p>
        </w:tc>
        <w:tc>
          <w:tcPr>
            <w:tcW w:w="1698" w:type="dxa"/>
            <w:vMerge/>
            <w:tcBorders>
              <w:top w:val="nil"/>
            </w:tcBorders>
          </w:tcPr>
          <w:p w14:paraId="7F110691" w14:textId="77777777" w:rsidR="005C5C17" w:rsidRDefault="005C5C17">
            <w:pPr>
              <w:rPr>
                <w:sz w:val="2"/>
                <w:szCs w:val="2"/>
              </w:rPr>
            </w:pPr>
          </w:p>
        </w:tc>
      </w:tr>
      <w:tr w:rsidR="005C5C17" w14:paraId="6428C6AA" w14:textId="77777777" w:rsidTr="001406DE">
        <w:trPr>
          <w:trHeight w:val="564"/>
        </w:trPr>
        <w:tc>
          <w:tcPr>
            <w:tcW w:w="638" w:type="dxa"/>
          </w:tcPr>
          <w:p w14:paraId="6D1A1E28" w14:textId="77777777" w:rsidR="005C5C17" w:rsidRDefault="009466A0">
            <w:pPr>
              <w:pStyle w:val="TableParagraph"/>
              <w:spacing w:line="273" w:lineRule="exact"/>
              <w:ind w:left="107"/>
              <w:rPr>
                <w:sz w:val="24"/>
              </w:rPr>
            </w:pPr>
            <w:r>
              <w:rPr>
                <w:sz w:val="24"/>
              </w:rPr>
              <w:t>7.9</w:t>
            </w:r>
          </w:p>
        </w:tc>
        <w:tc>
          <w:tcPr>
            <w:tcW w:w="5399" w:type="dxa"/>
          </w:tcPr>
          <w:p w14:paraId="1E03D91F" w14:textId="77777777" w:rsidR="005C5C17" w:rsidRDefault="009466A0">
            <w:pPr>
              <w:pStyle w:val="TableParagraph"/>
              <w:spacing w:line="273" w:lineRule="exact"/>
              <w:ind w:left="108"/>
              <w:rPr>
                <w:sz w:val="24"/>
              </w:rPr>
            </w:pPr>
            <w:r>
              <w:rPr>
                <w:sz w:val="24"/>
              </w:rPr>
              <w:t>Щелочные и щелочноземельные</w:t>
            </w:r>
          </w:p>
          <w:p w14:paraId="14AD4604" w14:textId="77777777" w:rsidR="005C5C17" w:rsidRDefault="009466A0">
            <w:pPr>
              <w:pStyle w:val="TableParagraph"/>
              <w:spacing w:line="271" w:lineRule="exact"/>
              <w:ind w:left="108"/>
              <w:rPr>
                <w:sz w:val="24"/>
              </w:rPr>
            </w:pPr>
            <w:r>
              <w:rPr>
                <w:sz w:val="24"/>
              </w:rPr>
              <w:t>металлы. Титрование жесткой воды.</w:t>
            </w:r>
          </w:p>
        </w:tc>
        <w:tc>
          <w:tcPr>
            <w:tcW w:w="712" w:type="dxa"/>
          </w:tcPr>
          <w:p w14:paraId="5663D36E" w14:textId="77777777" w:rsidR="005C5C17" w:rsidRDefault="009D2A45" w:rsidP="009D2A45">
            <w:pPr>
              <w:pStyle w:val="TableParagraph"/>
              <w:spacing w:line="273" w:lineRule="exact"/>
              <w:ind w:left="9"/>
              <w:jc w:val="center"/>
              <w:rPr>
                <w:sz w:val="24"/>
              </w:rPr>
            </w:pPr>
            <w:r>
              <w:rPr>
                <w:sz w:val="24"/>
              </w:rPr>
              <w:t>2</w:t>
            </w:r>
          </w:p>
        </w:tc>
        <w:tc>
          <w:tcPr>
            <w:tcW w:w="710" w:type="dxa"/>
          </w:tcPr>
          <w:p w14:paraId="4EB303D8" w14:textId="77777777" w:rsidR="005C5C17" w:rsidRDefault="009466A0" w:rsidP="009D2A45">
            <w:pPr>
              <w:pStyle w:val="TableParagraph"/>
              <w:spacing w:line="273" w:lineRule="exact"/>
              <w:ind w:left="9"/>
              <w:jc w:val="center"/>
              <w:rPr>
                <w:sz w:val="24"/>
              </w:rPr>
            </w:pPr>
            <w:r>
              <w:rPr>
                <w:sz w:val="24"/>
              </w:rPr>
              <w:t>1</w:t>
            </w:r>
          </w:p>
        </w:tc>
        <w:tc>
          <w:tcPr>
            <w:tcW w:w="847" w:type="dxa"/>
          </w:tcPr>
          <w:p w14:paraId="44A749FD" w14:textId="77777777" w:rsidR="005C5C17" w:rsidRDefault="009D2A45" w:rsidP="009D2A45">
            <w:pPr>
              <w:pStyle w:val="TableParagraph"/>
              <w:spacing w:line="273" w:lineRule="exact"/>
              <w:ind w:left="9"/>
              <w:jc w:val="center"/>
              <w:rPr>
                <w:sz w:val="24"/>
              </w:rPr>
            </w:pPr>
            <w:r>
              <w:rPr>
                <w:sz w:val="24"/>
              </w:rPr>
              <w:t>1</w:t>
            </w:r>
          </w:p>
        </w:tc>
        <w:tc>
          <w:tcPr>
            <w:tcW w:w="1698" w:type="dxa"/>
            <w:vMerge/>
            <w:tcBorders>
              <w:top w:val="nil"/>
            </w:tcBorders>
          </w:tcPr>
          <w:p w14:paraId="60CE448D" w14:textId="77777777" w:rsidR="005C5C17" w:rsidRDefault="005C5C17">
            <w:pPr>
              <w:rPr>
                <w:sz w:val="2"/>
                <w:szCs w:val="2"/>
              </w:rPr>
            </w:pPr>
          </w:p>
        </w:tc>
      </w:tr>
      <w:tr w:rsidR="005C5C17" w14:paraId="13964080" w14:textId="77777777" w:rsidTr="001406DE">
        <w:trPr>
          <w:trHeight w:val="553"/>
        </w:trPr>
        <w:tc>
          <w:tcPr>
            <w:tcW w:w="638" w:type="dxa"/>
          </w:tcPr>
          <w:p w14:paraId="0B5A41C0" w14:textId="77777777" w:rsidR="005C5C17" w:rsidRDefault="009466A0">
            <w:pPr>
              <w:pStyle w:val="TableParagraph"/>
              <w:spacing w:before="1"/>
              <w:ind w:left="107"/>
              <w:rPr>
                <w:sz w:val="24"/>
              </w:rPr>
            </w:pPr>
            <w:r>
              <w:rPr>
                <w:sz w:val="24"/>
              </w:rPr>
              <w:t>7.10</w:t>
            </w:r>
          </w:p>
        </w:tc>
        <w:tc>
          <w:tcPr>
            <w:tcW w:w="5399" w:type="dxa"/>
          </w:tcPr>
          <w:p w14:paraId="20991BFF" w14:textId="77777777" w:rsidR="005C5C17" w:rsidRDefault="009466A0">
            <w:pPr>
              <w:pStyle w:val="TableParagraph"/>
              <w:spacing w:before="1" w:line="270" w:lineRule="atLeast"/>
              <w:ind w:left="108"/>
              <w:rPr>
                <w:sz w:val="24"/>
              </w:rPr>
            </w:pPr>
            <w:r>
              <w:rPr>
                <w:sz w:val="24"/>
              </w:rPr>
              <w:t>Серебро из глины и металл эльфов=алюминий.</w:t>
            </w:r>
          </w:p>
        </w:tc>
        <w:tc>
          <w:tcPr>
            <w:tcW w:w="712" w:type="dxa"/>
          </w:tcPr>
          <w:p w14:paraId="2CD3D6C9" w14:textId="77777777" w:rsidR="005C5C17" w:rsidRDefault="009D2A45" w:rsidP="009D2A45">
            <w:pPr>
              <w:pStyle w:val="TableParagraph"/>
              <w:spacing w:before="1"/>
              <w:ind w:left="9"/>
              <w:jc w:val="center"/>
              <w:rPr>
                <w:sz w:val="24"/>
              </w:rPr>
            </w:pPr>
            <w:r>
              <w:rPr>
                <w:sz w:val="24"/>
              </w:rPr>
              <w:t>2</w:t>
            </w:r>
          </w:p>
        </w:tc>
        <w:tc>
          <w:tcPr>
            <w:tcW w:w="710" w:type="dxa"/>
          </w:tcPr>
          <w:p w14:paraId="55E3ABFE" w14:textId="77777777" w:rsidR="005C5C17" w:rsidRDefault="009466A0" w:rsidP="009D2A45">
            <w:pPr>
              <w:pStyle w:val="TableParagraph"/>
              <w:spacing w:before="1"/>
              <w:ind w:left="9"/>
              <w:jc w:val="center"/>
              <w:rPr>
                <w:sz w:val="24"/>
              </w:rPr>
            </w:pPr>
            <w:r>
              <w:rPr>
                <w:sz w:val="24"/>
              </w:rPr>
              <w:t>1</w:t>
            </w:r>
          </w:p>
        </w:tc>
        <w:tc>
          <w:tcPr>
            <w:tcW w:w="847" w:type="dxa"/>
          </w:tcPr>
          <w:p w14:paraId="1A4A1A59" w14:textId="77777777" w:rsidR="005C5C17" w:rsidRDefault="009D2A45" w:rsidP="009D2A45">
            <w:pPr>
              <w:pStyle w:val="TableParagraph"/>
              <w:spacing w:before="1"/>
              <w:ind w:left="9"/>
              <w:jc w:val="center"/>
              <w:rPr>
                <w:sz w:val="24"/>
              </w:rPr>
            </w:pPr>
            <w:r>
              <w:rPr>
                <w:sz w:val="24"/>
              </w:rPr>
              <w:t>1</w:t>
            </w:r>
          </w:p>
        </w:tc>
        <w:tc>
          <w:tcPr>
            <w:tcW w:w="1698" w:type="dxa"/>
            <w:vMerge/>
            <w:tcBorders>
              <w:top w:val="nil"/>
            </w:tcBorders>
          </w:tcPr>
          <w:p w14:paraId="27E19177" w14:textId="77777777" w:rsidR="005C5C17" w:rsidRDefault="005C5C17">
            <w:pPr>
              <w:rPr>
                <w:sz w:val="2"/>
                <w:szCs w:val="2"/>
              </w:rPr>
            </w:pPr>
          </w:p>
        </w:tc>
      </w:tr>
      <w:tr w:rsidR="005C5C17" w14:paraId="6026B541" w14:textId="77777777" w:rsidTr="001406DE">
        <w:trPr>
          <w:trHeight w:val="566"/>
        </w:trPr>
        <w:tc>
          <w:tcPr>
            <w:tcW w:w="638" w:type="dxa"/>
          </w:tcPr>
          <w:p w14:paraId="06351FCF" w14:textId="77777777" w:rsidR="005C5C17" w:rsidRDefault="009466A0">
            <w:pPr>
              <w:pStyle w:val="TableParagraph"/>
              <w:spacing w:line="275" w:lineRule="exact"/>
              <w:ind w:left="107"/>
              <w:rPr>
                <w:sz w:val="24"/>
              </w:rPr>
            </w:pPr>
            <w:r>
              <w:rPr>
                <w:sz w:val="24"/>
              </w:rPr>
              <w:t>7.11</w:t>
            </w:r>
          </w:p>
        </w:tc>
        <w:tc>
          <w:tcPr>
            <w:tcW w:w="5399" w:type="dxa"/>
          </w:tcPr>
          <w:p w14:paraId="3F11E93E" w14:textId="77777777" w:rsidR="005C5C17" w:rsidRDefault="009466A0">
            <w:pPr>
              <w:pStyle w:val="TableParagraph"/>
              <w:spacing w:before="2" w:line="276" w:lineRule="exact"/>
              <w:ind w:left="108" w:right="1201"/>
              <w:rPr>
                <w:sz w:val="24"/>
              </w:rPr>
            </w:pPr>
            <w:r>
              <w:rPr>
                <w:sz w:val="24"/>
              </w:rPr>
              <w:t>Железо и его сплавы. Цветные соединения железа.</w:t>
            </w:r>
          </w:p>
        </w:tc>
        <w:tc>
          <w:tcPr>
            <w:tcW w:w="712" w:type="dxa"/>
          </w:tcPr>
          <w:p w14:paraId="2D2DCD56" w14:textId="77777777" w:rsidR="005C5C17" w:rsidRDefault="009D2A45" w:rsidP="009D2A45">
            <w:pPr>
              <w:pStyle w:val="TableParagraph"/>
              <w:spacing w:line="275" w:lineRule="exact"/>
              <w:ind w:left="9"/>
              <w:jc w:val="center"/>
              <w:rPr>
                <w:sz w:val="24"/>
              </w:rPr>
            </w:pPr>
            <w:r>
              <w:rPr>
                <w:sz w:val="24"/>
              </w:rPr>
              <w:t>2</w:t>
            </w:r>
          </w:p>
        </w:tc>
        <w:tc>
          <w:tcPr>
            <w:tcW w:w="710" w:type="dxa"/>
          </w:tcPr>
          <w:p w14:paraId="512B1F9A" w14:textId="77777777" w:rsidR="005C5C17" w:rsidRDefault="009466A0" w:rsidP="009D2A45">
            <w:pPr>
              <w:pStyle w:val="TableParagraph"/>
              <w:spacing w:line="275" w:lineRule="exact"/>
              <w:ind w:left="9"/>
              <w:jc w:val="center"/>
              <w:rPr>
                <w:sz w:val="24"/>
              </w:rPr>
            </w:pPr>
            <w:r>
              <w:rPr>
                <w:sz w:val="24"/>
              </w:rPr>
              <w:t>1</w:t>
            </w:r>
          </w:p>
        </w:tc>
        <w:tc>
          <w:tcPr>
            <w:tcW w:w="847" w:type="dxa"/>
          </w:tcPr>
          <w:p w14:paraId="7E683C18" w14:textId="77777777" w:rsidR="005C5C17" w:rsidRDefault="009D2A45" w:rsidP="009D2A45">
            <w:pPr>
              <w:pStyle w:val="TableParagraph"/>
              <w:spacing w:line="275" w:lineRule="exact"/>
              <w:ind w:left="9"/>
              <w:jc w:val="center"/>
              <w:rPr>
                <w:sz w:val="24"/>
              </w:rPr>
            </w:pPr>
            <w:r>
              <w:rPr>
                <w:sz w:val="24"/>
              </w:rPr>
              <w:t>1</w:t>
            </w:r>
          </w:p>
        </w:tc>
        <w:tc>
          <w:tcPr>
            <w:tcW w:w="1698" w:type="dxa"/>
            <w:vMerge/>
            <w:tcBorders>
              <w:top w:val="nil"/>
            </w:tcBorders>
          </w:tcPr>
          <w:p w14:paraId="7FD66D29" w14:textId="77777777" w:rsidR="005C5C17" w:rsidRDefault="005C5C17">
            <w:pPr>
              <w:rPr>
                <w:sz w:val="2"/>
                <w:szCs w:val="2"/>
              </w:rPr>
            </w:pPr>
          </w:p>
        </w:tc>
      </w:tr>
      <w:tr w:rsidR="005C5C17" w14:paraId="246ED7E4" w14:textId="77777777" w:rsidTr="001406DE">
        <w:trPr>
          <w:trHeight w:val="565"/>
        </w:trPr>
        <w:tc>
          <w:tcPr>
            <w:tcW w:w="638" w:type="dxa"/>
          </w:tcPr>
          <w:p w14:paraId="48046617" w14:textId="77777777" w:rsidR="005C5C17" w:rsidRDefault="009466A0">
            <w:pPr>
              <w:pStyle w:val="TableParagraph"/>
              <w:spacing w:line="275" w:lineRule="exact"/>
              <w:ind w:left="107"/>
              <w:rPr>
                <w:sz w:val="24"/>
              </w:rPr>
            </w:pPr>
            <w:r>
              <w:rPr>
                <w:sz w:val="24"/>
              </w:rPr>
              <w:t>7.12</w:t>
            </w:r>
          </w:p>
        </w:tc>
        <w:tc>
          <w:tcPr>
            <w:tcW w:w="5399" w:type="dxa"/>
          </w:tcPr>
          <w:p w14:paraId="6BCD5446" w14:textId="77777777" w:rsidR="005C5C17" w:rsidRDefault="009466A0">
            <w:pPr>
              <w:pStyle w:val="TableParagraph"/>
              <w:spacing w:before="2" w:line="276" w:lineRule="exact"/>
              <w:ind w:left="108" w:right="654"/>
              <w:rPr>
                <w:sz w:val="24"/>
              </w:rPr>
            </w:pPr>
            <w:r>
              <w:rPr>
                <w:sz w:val="24"/>
              </w:rPr>
              <w:t>Медь и серебро- металлы побочных подгрупп</w:t>
            </w:r>
          </w:p>
        </w:tc>
        <w:tc>
          <w:tcPr>
            <w:tcW w:w="712" w:type="dxa"/>
          </w:tcPr>
          <w:p w14:paraId="3F26EC0E" w14:textId="77777777" w:rsidR="005C5C17" w:rsidRDefault="009D2A45" w:rsidP="009D2A45">
            <w:pPr>
              <w:pStyle w:val="TableParagraph"/>
              <w:spacing w:line="275" w:lineRule="exact"/>
              <w:ind w:left="9"/>
              <w:jc w:val="center"/>
              <w:rPr>
                <w:sz w:val="24"/>
              </w:rPr>
            </w:pPr>
            <w:r>
              <w:rPr>
                <w:sz w:val="24"/>
              </w:rPr>
              <w:t>2</w:t>
            </w:r>
          </w:p>
        </w:tc>
        <w:tc>
          <w:tcPr>
            <w:tcW w:w="710" w:type="dxa"/>
          </w:tcPr>
          <w:p w14:paraId="533A9AD8" w14:textId="77777777" w:rsidR="005C5C17" w:rsidRDefault="009466A0" w:rsidP="009D2A45">
            <w:pPr>
              <w:pStyle w:val="TableParagraph"/>
              <w:spacing w:line="275" w:lineRule="exact"/>
              <w:ind w:left="9"/>
              <w:jc w:val="center"/>
              <w:rPr>
                <w:sz w:val="24"/>
              </w:rPr>
            </w:pPr>
            <w:r>
              <w:rPr>
                <w:sz w:val="24"/>
              </w:rPr>
              <w:t>1</w:t>
            </w:r>
          </w:p>
        </w:tc>
        <w:tc>
          <w:tcPr>
            <w:tcW w:w="847" w:type="dxa"/>
          </w:tcPr>
          <w:p w14:paraId="0A532E6F" w14:textId="77777777" w:rsidR="005C5C17" w:rsidRDefault="009D2A45" w:rsidP="009D2A45">
            <w:pPr>
              <w:pStyle w:val="TableParagraph"/>
              <w:spacing w:line="275" w:lineRule="exact"/>
              <w:ind w:left="9"/>
              <w:jc w:val="center"/>
              <w:rPr>
                <w:sz w:val="24"/>
              </w:rPr>
            </w:pPr>
            <w:r>
              <w:rPr>
                <w:sz w:val="24"/>
              </w:rPr>
              <w:t>1</w:t>
            </w:r>
          </w:p>
        </w:tc>
        <w:tc>
          <w:tcPr>
            <w:tcW w:w="1698" w:type="dxa"/>
            <w:vMerge/>
            <w:tcBorders>
              <w:top w:val="nil"/>
            </w:tcBorders>
          </w:tcPr>
          <w:p w14:paraId="34290342" w14:textId="77777777" w:rsidR="005C5C17" w:rsidRDefault="005C5C17">
            <w:pPr>
              <w:rPr>
                <w:sz w:val="2"/>
                <w:szCs w:val="2"/>
              </w:rPr>
            </w:pPr>
          </w:p>
        </w:tc>
      </w:tr>
      <w:tr w:rsidR="005C5C17" w14:paraId="4F871638" w14:textId="77777777" w:rsidTr="001406DE">
        <w:trPr>
          <w:trHeight w:val="568"/>
        </w:trPr>
        <w:tc>
          <w:tcPr>
            <w:tcW w:w="638" w:type="dxa"/>
          </w:tcPr>
          <w:p w14:paraId="4B5D024B" w14:textId="77777777" w:rsidR="005C5C17" w:rsidRDefault="009466A0">
            <w:pPr>
              <w:pStyle w:val="TableParagraph"/>
              <w:spacing w:before="1"/>
              <w:ind w:left="107"/>
              <w:rPr>
                <w:b/>
                <w:sz w:val="24"/>
              </w:rPr>
            </w:pPr>
            <w:r>
              <w:rPr>
                <w:b/>
                <w:sz w:val="24"/>
              </w:rPr>
              <w:t>8</w:t>
            </w:r>
          </w:p>
        </w:tc>
        <w:tc>
          <w:tcPr>
            <w:tcW w:w="5399" w:type="dxa"/>
          </w:tcPr>
          <w:p w14:paraId="4A2DE77D" w14:textId="77777777" w:rsidR="005C5C17" w:rsidRDefault="009466A0">
            <w:pPr>
              <w:pStyle w:val="TableParagraph"/>
              <w:spacing w:before="1" w:line="270" w:lineRule="atLeast"/>
              <w:ind w:left="108"/>
              <w:rPr>
                <w:b/>
                <w:sz w:val="24"/>
              </w:rPr>
            </w:pPr>
            <w:r>
              <w:rPr>
                <w:b/>
                <w:sz w:val="24"/>
              </w:rPr>
              <w:t>Мир углерода. Введение в органическую химию.</w:t>
            </w:r>
          </w:p>
        </w:tc>
        <w:tc>
          <w:tcPr>
            <w:tcW w:w="712" w:type="dxa"/>
          </w:tcPr>
          <w:p w14:paraId="5E1683FE" w14:textId="77777777" w:rsidR="005C5C17" w:rsidRDefault="009D2A45" w:rsidP="009D2A45">
            <w:pPr>
              <w:pStyle w:val="TableParagraph"/>
              <w:spacing w:before="1"/>
              <w:ind w:left="9"/>
              <w:jc w:val="center"/>
              <w:rPr>
                <w:b/>
                <w:sz w:val="24"/>
              </w:rPr>
            </w:pPr>
            <w:r>
              <w:rPr>
                <w:b/>
                <w:sz w:val="24"/>
              </w:rPr>
              <w:t>10</w:t>
            </w:r>
          </w:p>
        </w:tc>
        <w:tc>
          <w:tcPr>
            <w:tcW w:w="710" w:type="dxa"/>
          </w:tcPr>
          <w:p w14:paraId="20D2A275" w14:textId="77777777" w:rsidR="005C5C17" w:rsidRDefault="009D2A45" w:rsidP="009D2A45">
            <w:pPr>
              <w:pStyle w:val="TableParagraph"/>
              <w:spacing w:before="1"/>
              <w:ind w:left="9"/>
              <w:jc w:val="center"/>
              <w:rPr>
                <w:b/>
                <w:sz w:val="24"/>
              </w:rPr>
            </w:pPr>
            <w:r>
              <w:rPr>
                <w:b/>
                <w:sz w:val="24"/>
              </w:rPr>
              <w:t>5</w:t>
            </w:r>
          </w:p>
        </w:tc>
        <w:tc>
          <w:tcPr>
            <w:tcW w:w="847" w:type="dxa"/>
          </w:tcPr>
          <w:p w14:paraId="4BAF2DA8" w14:textId="77777777" w:rsidR="005C5C17" w:rsidRDefault="009D2A45" w:rsidP="009D2A45">
            <w:pPr>
              <w:pStyle w:val="TableParagraph"/>
              <w:spacing w:before="1"/>
              <w:ind w:left="9"/>
              <w:jc w:val="center"/>
              <w:rPr>
                <w:b/>
                <w:sz w:val="24"/>
              </w:rPr>
            </w:pPr>
            <w:r>
              <w:rPr>
                <w:b/>
                <w:sz w:val="24"/>
              </w:rPr>
              <w:t>5</w:t>
            </w:r>
          </w:p>
        </w:tc>
        <w:tc>
          <w:tcPr>
            <w:tcW w:w="1698" w:type="dxa"/>
            <w:vMerge w:val="restart"/>
          </w:tcPr>
          <w:p w14:paraId="1A7766FE" w14:textId="77777777" w:rsidR="005C5C17" w:rsidRDefault="005C5C17">
            <w:pPr>
              <w:pStyle w:val="TableParagraph"/>
              <w:rPr>
                <w:b/>
                <w:sz w:val="26"/>
              </w:rPr>
            </w:pPr>
          </w:p>
          <w:p w14:paraId="71B6D365" w14:textId="77777777" w:rsidR="005C5C17" w:rsidRDefault="005C5C17">
            <w:pPr>
              <w:pStyle w:val="TableParagraph"/>
              <w:spacing w:before="1"/>
              <w:rPr>
                <w:b/>
                <w:sz w:val="23"/>
              </w:rPr>
            </w:pPr>
          </w:p>
          <w:p w14:paraId="0DD8C194" w14:textId="77777777" w:rsidR="005C5C17" w:rsidRDefault="009466A0">
            <w:pPr>
              <w:pStyle w:val="TableParagraph"/>
              <w:spacing w:before="1"/>
              <w:ind w:left="110"/>
              <w:rPr>
                <w:sz w:val="24"/>
              </w:rPr>
            </w:pPr>
            <w:r>
              <w:rPr>
                <w:sz w:val="24"/>
              </w:rPr>
              <w:t>собеседование</w:t>
            </w:r>
          </w:p>
        </w:tc>
      </w:tr>
      <w:tr w:rsidR="005C5C17" w14:paraId="5756BBC6" w14:textId="77777777" w:rsidTr="001406DE">
        <w:trPr>
          <w:trHeight w:val="827"/>
        </w:trPr>
        <w:tc>
          <w:tcPr>
            <w:tcW w:w="638" w:type="dxa"/>
          </w:tcPr>
          <w:p w14:paraId="0C6C38D1" w14:textId="77777777" w:rsidR="005C5C17" w:rsidRDefault="009466A0">
            <w:pPr>
              <w:pStyle w:val="TableParagraph"/>
              <w:spacing w:line="275" w:lineRule="exact"/>
              <w:ind w:left="107"/>
              <w:rPr>
                <w:sz w:val="24"/>
              </w:rPr>
            </w:pPr>
            <w:r>
              <w:rPr>
                <w:sz w:val="24"/>
              </w:rPr>
              <w:t>8.1.</w:t>
            </w:r>
          </w:p>
        </w:tc>
        <w:tc>
          <w:tcPr>
            <w:tcW w:w="5399" w:type="dxa"/>
          </w:tcPr>
          <w:p w14:paraId="2ECC4E91" w14:textId="77777777" w:rsidR="005C5C17" w:rsidRDefault="009466A0">
            <w:pPr>
              <w:pStyle w:val="TableParagraph"/>
              <w:spacing w:before="2" w:line="276" w:lineRule="exact"/>
              <w:ind w:left="108" w:right="157"/>
              <w:jc w:val="both"/>
              <w:rPr>
                <w:sz w:val="24"/>
              </w:rPr>
            </w:pPr>
            <w:r>
              <w:rPr>
                <w:sz w:val="24"/>
              </w:rPr>
              <w:t>Предмет органической химии. Изомеры. Структура и номенклатура</w:t>
            </w:r>
            <w:r>
              <w:rPr>
                <w:spacing w:val="-15"/>
                <w:sz w:val="24"/>
              </w:rPr>
              <w:t xml:space="preserve"> </w:t>
            </w:r>
            <w:r>
              <w:rPr>
                <w:sz w:val="24"/>
              </w:rPr>
              <w:t>органических соединений.</w:t>
            </w:r>
            <w:r>
              <w:rPr>
                <w:spacing w:val="-2"/>
                <w:sz w:val="24"/>
              </w:rPr>
              <w:t xml:space="preserve"> </w:t>
            </w:r>
            <w:r>
              <w:rPr>
                <w:sz w:val="24"/>
              </w:rPr>
              <w:t>Горение.</w:t>
            </w:r>
          </w:p>
        </w:tc>
        <w:tc>
          <w:tcPr>
            <w:tcW w:w="712" w:type="dxa"/>
          </w:tcPr>
          <w:p w14:paraId="6EEEE3B2" w14:textId="77777777" w:rsidR="005C5C17" w:rsidRDefault="009D2A45" w:rsidP="009D2A45">
            <w:pPr>
              <w:pStyle w:val="TableParagraph"/>
              <w:spacing w:line="275" w:lineRule="exact"/>
              <w:ind w:left="9"/>
              <w:jc w:val="center"/>
              <w:rPr>
                <w:sz w:val="24"/>
              </w:rPr>
            </w:pPr>
            <w:r>
              <w:rPr>
                <w:sz w:val="24"/>
              </w:rPr>
              <w:t>2</w:t>
            </w:r>
          </w:p>
        </w:tc>
        <w:tc>
          <w:tcPr>
            <w:tcW w:w="710" w:type="dxa"/>
          </w:tcPr>
          <w:p w14:paraId="5DA20764" w14:textId="77777777" w:rsidR="005C5C17" w:rsidRDefault="009466A0" w:rsidP="009D2A45">
            <w:pPr>
              <w:pStyle w:val="TableParagraph"/>
              <w:spacing w:line="275" w:lineRule="exact"/>
              <w:ind w:left="9"/>
              <w:jc w:val="center"/>
              <w:rPr>
                <w:sz w:val="24"/>
              </w:rPr>
            </w:pPr>
            <w:r>
              <w:rPr>
                <w:sz w:val="24"/>
              </w:rPr>
              <w:t>1</w:t>
            </w:r>
          </w:p>
        </w:tc>
        <w:tc>
          <w:tcPr>
            <w:tcW w:w="847" w:type="dxa"/>
          </w:tcPr>
          <w:p w14:paraId="2C027E8A" w14:textId="77777777" w:rsidR="005C5C17" w:rsidRDefault="009D2A45" w:rsidP="009D2A45">
            <w:pPr>
              <w:pStyle w:val="TableParagraph"/>
              <w:spacing w:line="275" w:lineRule="exact"/>
              <w:ind w:left="9"/>
              <w:jc w:val="center"/>
              <w:rPr>
                <w:sz w:val="24"/>
              </w:rPr>
            </w:pPr>
            <w:r>
              <w:rPr>
                <w:sz w:val="24"/>
              </w:rPr>
              <w:t>1</w:t>
            </w:r>
          </w:p>
        </w:tc>
        <w:tc>
          <w:tcPr>
            <w:tcW w:w="1698" w:type="dxa"/>
            <w:vMerge/>
            <w:tcBorders>
              <w:top w:val="nil"/>
            </w:tcBorders>
          </w:tcPr>
          <w:p w14:paraId="76BD4D98" w14:textId="77777777" w:rsidR="005C5C17" w:rsidRDefault="005C5C17">
            <w:pPr>
              <w:rPr>
                <w:sz w:val="2"/>
                <w:szCs w:val="2"/>
              </w:rPr>
            </w:pPr>
          </w:p>
        </w:tc>
      </w:tr>
      <w:tr w:rsidR="005C5C17" w14:paraId="1C047964" w14:textId="77777777" w:rsidTr="001406DE">
        <w:trPr>
          <w:trHeight w:val="564"/>
        </w:trPr>
        <w:tc>
          <w:tcPr>
            <w:tcW w:w="638" w:type="dxa"/>
          </w:tcPr>
          <w:p w14:paraId="356E8900" w14:textId="77777777" w:rsidR="005C5C17" w:rsidRDefault="009466A0">
            <w:pPr>
              <w:pStyle w:val="TableParagraph"/>
              <w:spacing w:line="273" w:lineRule="exact"/>
              <w:ind w:left="107"/>
              <w:rPr>
                <w:sz w:val="24"/>
              </w:rPr>
            </w:pPr>
            <w:r>
              <w:rPr>
                <w:sz w:val="24"/>
              </w:rPr>
              <w:t>8.2.</w:t>
            </w:r>
          </w:p>
        </w:tc>
        <w:tc>
          <w:tcPr>
            <w:tcW w:w="5399" w:type="dxa"/>
          </w:tcPr>
          <w:p w14:paraId="6C8A9851" w14:textId="77777777" w:rsidR="005C5C17" w:rsidRDefault="009466A0">
            <w:pPr>
              <w:pStyle w:val="TableParagraph"/>
              <w:spacing w:line="276" w:lineRule="exact"/>
              <w:ind w:left="108" w:right="431"/>
              <w:rPr>
                <w:sz w:val="24"/>
              </w:rPr>
            </w:pPr>
            <w:r>
              <w:rPr>
                <w:sz w:val="24"/>
              </w:rPr>
              <w:t>Нефть и природный газ. Разнообразие углеводородов.</w:t>
            </w:r>
          </w:p>
        </w:tc>
        <w:tc>
          <w:tcPr>
            <w:tcW w:w="712" w:type="dxa"/>
          </w:tcPr>
          <w:p w14:paraId="1C025B08" w14:textId="77777777" w:rsidR="005C5C17" w:rsidRDefault="009D2A45" w:rsidP="009D2A45">
            <w:pPr>
              <w:pStyle w:val="TableParagraph"/>
              <w:spacing w:line="273" w:lineRule="exact"/>
              <w:ind w:left="9"/>
              <w:jc w:val="center"/>
              <w:rPr>
                <w:sz w:val="24"/>
              </w:rPr>
            </w:pPr>
            <w:r>
              <w:rPr>
                <w:sz w:val="24"/>
              </w:rPr>
              <w:t>2</w:t>
            </w:r>
          </w:p>
        </w:tc>
        <w:tc>
          <w:tcPr>
            <w:tcW w:w="710" w:type="dxa"/>
          </w:tcPr>
          <w:p w14:paraId="216B0246" w14:textId="77777777" w:rsidR="005C5C17" w:rsidRDefault="009D2A45" w:rsidP="009D2A45">
            <w:pPr>
              <w:pStyle w:val="TableParagraph"/>
              <w:spacing w:line="273" w:lineRule="exact"/>
              <w:ind w:left="9"/>
              <w:jc w:val="center"/>
              <w:rPr>
                <w:sz w:val="24"/>
              </w:rPr>
            </w:pPr>
            <w:r>
              <w:rPr>
                <w:sz w:val="24"/>
              </w:rPr>
              <w:t>1</w:t>
            </w:r>
          </w:p>
        </w:tc>
        <w:tc>
          <w:tcPr>
            <w:tcW w:w="847" w:type="dxa"/>
          </w:tcPr>
          <w:p w14:paraId="2142EC08" w14:textId="77777777" w:rsidR="005C5C17" w:rsidRDefault="009D2A45" w:rsidP="009D2A45">
            <w:pPr>
              <w:pStyle w:val="TableParagraph"/>
              <w:spacing w:line="273" w:lineRule="exact"/>
              <w:ind w:left="9"/>
              <w:jc w:val="center"/>
              <w:rPr>
                <w:sz w:val="24"/>
              </w:rPr>
            </w:pPr>
            <w:r>
              <w:rPr>
                <w:sz w:val="24"/>
              </w:rPr>
              <w:t>1</w:t>
            </w:r>
          </w:p>
        </w:tc>
        <w:tc>
          <w:tcPr>
            <w:tcW w:w="1698" w:type="dxa"/>
            <w:vMerge w:val="restart"/>
          </w:tcPr>
          <w:p w14:paraId="1F65B604" w14:textId="77777777" w:rsidR="005C5C17" w:rsidRDefault="005C5C17">
            <w:pPr>
              <w:pStyle w:val="TableParagraph"/>
              <w:rPr>
                <w:sz w:val="24"/>
              </w:rPr>
            </w:pPr>
          </w:p>
        </w:tc>
      </w:tr>
      <w:tr w:rsidR="005C5C17" w14:paraId="3C6251B3" w14:textId="77777777" w:rsidTr="001406DE">
        <w:trPr>
          <w:trHeight w:val="278"/>
        </w:trPr>
        <w:tc>
          <w:tcPr>
            <w:tcW w:w="638" w:type="dxa"/>
          </w:tcPr>
          <w:p w14:paraId="72B1C52C" w14:textId="77777777" w:rsidR="005C5C17" w:rsidRDefault="009466A0">
            <w:pPr>
              <w:pStyle w:val="TableParagraph"/>
              <w:spacing w:before="1" w:line="257" w:lineRule="exact"/>
              <w:ind w:left="107"/>
              <w:rPr>
                <w:sz w:val="24"/>
              </w:rPr>
            </w:pPr>
            <w:r>
              <w:rPr>
                <w:sz w:val="24"/>
              </w:rPr>
              <w:t>8.3</w:t>
            </w:r>
          </w:p>
        </w:tc>
        <w:tc>
          <w:tcPr>
            <w:tcW w:w="5399" w:type="dxa"/>
          </w:tcPr>
          <w:p w14:paraId="28E60CA4" w14:textId="77777777" w:rsidR="005C5C17" w:rsidRDefault="009466A0">
            <w:pPr>
              <w:pStyle w:val="TableParagraph"/>
              <w:spacing w:before="1" w:line="257" w:lineRule="exact"/>
              <w:ind w:left="108"/>
              <w:rPr>
                <w:sz w:val="24"/>
              </w:rPr>
            </w:pPr>
            <w:r>
              <w:rPr>
                <w:sz w:val="24"/>
              </w:rPr>
              <w:t>От спирта до мыла.</w:t>
            </w:r>
          </w:p>
        </w:tc>
        <w:tc>
          <w:tcPr>
            <w:tcW w:w="712" w:type="dxa"/>
          </w:tcPr>
          <w:p w14:paraId="1C7FB989" w14:textId="77777777" w:rsidR="005C5C17" w:rsidRDefault="009D2A45" w:rsidP="009D2A45">
            <w:pPr>
              <w:pStyle w:val="TableParagraph"/>
              <w:spacing w:before="1" w:line="257" w:lineRule="exact"/>
              <w:ind w:left="9"/>
              <w:jc w:val="center"/>
              <w:rPr>
                <w:sz w:val="24"/>
              </w:rPr>
            </w:pPr>
            <w:r>
              <w:rPr>
                <w:sz w:val="24"/>
              </w:rPr>
              <w:t>2</w:t>
            </w:r>
          </w:p>
        </w:tc>
        <w:tc>
          <w:tcPr>
            <w:tcW w:w="710" w:type="dxa"/>
          </w:tcPr>
          <w:p w14:paraId="6AFD7AF5" w14:textId="77777777" w:rsidR="005C5C17" w:rsidRDefault="009D2A45" w:rsidP="009D2A45">
            <w:pPr>
              <w:pStyle w:val="TableParagraph"/>
              <w:spacing w:before="1" w:line="257" w:lineRule="exact"/>
              <w:ind w:left="9"/>
              <w:jc w:val="center"/>
              <w:rPr>
                <w:sz w:val="24"/>
              </w:rPr>
            </w:pPr>
            <w:r>
              <w:rPr>
                <w:sz w:val="24"/>
              </w:rPr>
              <w:t>1</w:t>
            </w:r>
          </w:p>
        </w:tc>
        <w:tc>
          <w:tcPr>
            <w:tcW w:w="847" w:type="dxa"/>
          </w:tcPr>
          <w:p w14:paraId="19630011" w14:textId="77777777" w:rsidR="005C5C17" w:rsidRDefault="009D2A45" w:rsidP="009D2A45">
            <w:pPr>
              <w:pStyle w:val="TableParagraph"/>
              <w:spacing w:before="1" w:line="257" w:lineRule="exact"/>
              <w:ind w:left="9"/>
              <w:jc w:val="center"/>
              <w:rPr>
                <w:sz w:val="24"/>
              </w:rPr>
            </w:pPr>
            <w:r>
              <w:rPr>
                <w:sz w:val="24"/>
              </w:rPr>
              <w:t>1</w:t>
            </w:r>
          </w:p>
        </w:tc>
        <w:tc>
          <w:tcPr>
            <w:tcW w:w="1698" w:type="dxa"/>
            <w:vMerge/>
            <w:tcBorders>
              <w:top w:val="nil"/>
            </w:tcBorders>
          </w:tcPr>
          <w:p w14:paraId="060657C8" w14:textId="77777777" w:rsidR="005C5C17" w:rsidRDefault="005C5C17">
            <w:pPr>
              <w:rPr>
                <w:sz w:val="2"/>
                <w:szCs w:val="2"/>
              </w:rPr>
            </w:pPr>
          </w:p>
        </w:tc>
      </w:tr>
      <w:tr w:rsidR="005C5C17" w14:paraId="7C95BF59" w14:textId="77777777" w:rsidTr="001406DE">
        <w:trPr>
          <w:trHeight w:val="565"/>
        </w:trPr>
        <w:tc>
          <w:tcPr>
            <w:tcW w:w="638" w:type="dxa"/>
          </w:tcPr>
          <w:p w14:paraId="22E502CA" w14:textId="77777777" w:rsidR="005C5C17" w:rsidRDefault="009466A0">
            <w:pPr>
              <w:pStyle w:val="TableParagraph"/>
              <w:spacing w:line="275" w:lineRule="exact"/>
              <w:ind w:left="107"/>
              <w:rPr>
                <w:sz w:val="24"/>
              </w:rPr>
            </w:pPr>
            <w:r>
              <w:rPr>
                <w:sz w:val="24"/>
              </w:rPr>
              <w:t>8.4</w:t>
            </w:r>
          </w:p>
        </w:tc>
        <w:tc>
          <w:tcPr>
            <w:tcW w:w="5399" w:type="dxa"/>
          </w:tcPr>
          <w:p w14:paraId="46A8D327" w14:textId="77777777" w:rsidR="005C5C17" w:rsidRDefault="009466A0">
            <w:pPr>
              <w:pStyle w:val="TableParagraph"/>
              <w:spacing w:before="2" w:line="276" w:lineRule="exact"/>
              <w:ind w:left="108" w:right="856"/>
              <w:rPr>
                <w:sz w:val="24"/>
              </w:rPr>
            </w:pPr>
            <w:r>
              <w:rPr>
                <w:sz w:val="24"/>
              </w:rPr>
              <w:t>Органические кислоты. Свойства, получение и применение.</w:t>
            </w:r>
          </w:p>
        </w:tc>
        <w:tc>
          <w:tcPr>
            <w:tcW w:w="712" w:type="dxa"/>
          </w:tcPr>
          <w:p w14:paraId="55B95BDA" w14:textId="77777777" w:rsidR="005C5C17" w:rsidRDefault="009D2A45" w:rsidP="009D2A45">
            <w:pPr>
              <w:pStyle w:val="TableParagraph"/>
              <w:spacing w:line="275" w:lineRule="exact"/>
              <w:ind w:left="9"/>
              <w:jc w:val="center"/>
              <w:rPr>
                <w:sz w:val="24"/>
              </w:rPr>
            </w:pPr>
            <w:r>
              <w:rPr>
                <w:sz w:val="24"/>
              </w:rPr>
              <w:t>2</w:t>
            </w:r>
          </w:p>
        </w:tc>
        <w:tc>
          <w:tcPr>
            <w:tcW w:w="710" w:type="dxa"/>
          </w:tcPr>
          <w:p w14:paraId="4305AE7C" w14:textId="77777777" w:rsidR="005C5C17" w:rsidRDefault="009D2A45" w:rsidP="009D2A45">
            <w:pPr>
              <w:pStyle w:val="TableParagraph"/>
              <w:spacing w:line="275" w:lineRule="exact"/>
              <w:ind w:left="9"/>
              <w:jc w:val="center"/>
              <w:rPr>
                <w:sz w:val="24"/>
              </w:rPr>
            </w:pPr>
            <w:r>
              <w:rPr>
                <w:sz w:val="24"/>
              </w:rPr>
              <w:t>1</w:t>
            </w:r>
          </w:p>
        </w:tc>
        <w:tc>
          <w:tcPr>
            <w:tcW w:w="847" w:type="dxa"/>
          </w:tcPr>
          <w:p w14:paraId="4C03A14A" w14:textId="77777777" w:rsidR="005C5C17" w:rsidRDefault="009D2A45" w:rsidP="009D2A45">
            <w:pPr>
              <w:pStyle w:val="TableParagraph"/>
              <w:spacing w:line="275" w:lineRule="exact"/>
              <w:ind w:left="9"/>
              <w:jc w:val="center"/>
              <w:rPr>
                <w:sz w:val="24"/>
              </w:rPr>
            </w:pPr>
            <w:r>
              <w:rPr>
                <w:sz w:val="24"/>
              </w:rPr>
              <w:t>1</w:t>
            </w:r>
          </w:p>
        </w:tc>
        <w:tc>
          <w:tcPr>
            <w:tcW w:w="1698" w:type="dxa"/>
            <w:vMerge/>
            <w:tcBorders>
              <w:top w:val="nil"/>
            </w:tcBorders>
          </w:tcPr>
          <w:p w14:paraId="424F7058" w14:textId="77777777" w:rsidR="005C5C17" w:rsidRDefault="005C5C17">
            <w:pPr>
              <w:rPr>
                <w:sz w:val="2"/>
                <w:szCs w:val="2"/>
              </w:rPr>
            </w:pPr>
          </w:p>
        </w:tc>
      </w:tr>
      <w:tr w:rsidR="005C5C17" w14:paraId="079748C6" w14:textId="77777777" w:rsidTr="001406DE">
        <w:trPr>
          <w:trHeight w:val="275"/>
        </w:trPr>
        <w:tc>
          <w:tcPr>
            <w:tcW w:w="638" w:type="dxa"/>
          </w:tcPr>
          <w:p w14:paraId="17DAC24E" w14:textId="77777777" w:rsidR="005C5C17" w:rsidRDefault="009466A0">
            <w:pPr>
              <w:pStyle w:val="TableParagraph"/>
              <w:spacing w:line="256" w:lineRule="exact"/>
              <w:ind w:left="107"/>
              <w:rPr>
                <w:sz w:val="24"/>
              </w:rPr>
            </w:pPr>
            <w:r>
              <w:rPr>
                <w:sz w:val="24"/>
              </w:rPr>
              <w:t>8.5</w:t>
            </w:r>
          </w:p>
        </w:tc>
        <w:tc>
          <w:tcPr>
            <w:tcW w:w="5399" w:type="dxa"/>
          </w:tcPr>
          <w:p w14:paraId="3E5CDF50" w14:textId="77777777" w:rsidR="005C5C17" w:rsidRDefault="009466A0">
            <w:pPr>
              <w:pStyle w:val="TableParagraph"/>
              <w:spacing w:line="256" w:lineRule="exact"/>
              <w:ind w:left="108"/>
              <w:rPr>
                <w:sz w:val="24"/>
              </w:rPr>
            </w:pPr>
            <w:r>
              <w:rPr>
                <w:sz w:val="24"/>
              </w:rPr>
              <w:t>Белки и сахара.</w:t>
            </w:r>
          </w:p>
        </w:tc>
        <w:tc>
          <w:tcPr>
            <w:tcW w:w="712" w:type="dxa"/>
          </w:tcPr>
          <w:p w14:paraId="0BEFC3A7" w14:textId="77777777" w:rsidR="005C5C17" w:rsidRDefault="009D2A45" w:rsidP="009D2A45">
            <w:pPr>
              <w:pStyle w:val="TableParagraph"/>
              <w:spacing w:line="256" w:lineRule="exact"/>
              <w:ind w:left="9"/>
              <w:jc w:val="center"/>
              <w:rPr>
                <w:sz w:val="24"/>
              </w:rPr>
            </w:pPr>
            <w:r>
              <w:rPr>
                <w:sz w:val="24"/>
              </w:rPr>
              <w:t>2</w:t>
            </w:r>
          </w:p>
        </w:tc>
        <w:tc>
          <w:tcPr>
            <w:tcW w:w="710" w:type="dxa"/>
          </w:tcPr>
          <w:p w14:paraId="08318B01" w14:textId="77777777" w:rsidR="005C5C17" w:rsidRDefault="009D2A45" w:rsidP="009D2A45">
            <w:pPr>
              <w:pStyle w:val="TableParagraph"/>
              <w:spacing w:line="256" w:lineRule="exact"/>
              <w:ind w:left="9"/>
              <w:jc w:val="center"/>
              <w:rPr>
                <w:sz w:val="24"/>
              </w:rPr>
            </w:pPr>
            <w:r>
              <w:rPr>
                <w:sz w:val="24"/>
              </w:rPr>
              <w:t>1</w:t>
            </w:r>
          </w:p>
        </w:tc>
        <w:tc>
          <w:tcPr>
            <w:tcW w:w="847" w:type="dxa"/>
          </w:tcPr>
          <w:p w14:paraId="6FAE54B7" w14:textId="77777777" w:rsidR="005C5C17" w:rsidRDefault="009D2A45" w:rsidP="009D2A45">
            <w:pPr>
              <w:pStyle w:val="TableParagraph"/>
              <w:spacing w:line="256" w:lineRule="exact"/>
              <w:ind w:left="9"/>
              <w:jc w:val="center"/>
              <w:rPr>
                <w:sz w:val="24"/>
              </w:rPr>
            </w:pPr>
            <w:r>
              <w:rPr>
                <w:sz w:val="24"/>
              </w:rPr>
              <w:t>1</w:t>
            </w:r>
          </w:p>
        </w:tc>
        <w:tc>
          <w:tcPr>
            <w:tcW w:w="1698" w:type="dxa"/>
            <w:vMerge/>
            <w:tcBorders>
              <w:top w:val="nil"/>
            </w:tcBorders>
          </w:tcPr>
          <w:p w14:paraId="0DF4E8E5" w14:textId="77777777" w:rsidR="005C5C17" w:rsidRDefault="005C5C17">
            <w:pPr>
              <w:rPr>
                <w:sz w:val="2"/>
                <w:szCs w:val="2"/>
              </w:rPr>
            </w:pPr>
          </w:p>
        </w:tc>
      </w:tr>
      <w:tr w:rsidR="005C5C17" w14:paraId="23531C6F" w14:textId="77777777" w:rsidTr="001406DE">
        <w:trPr>
          <w:trHeight w:val="275"/>
        </w:trPr>
        <w:tc>
          <w:tcPr>
            <w:tcW w:w="638" w:type="dxa"/>
          </w:tcPr>
          <w:p w14:paraId="51CF9484" w14:textId="77777777" w:rsidR="005C5C17" w:rsidRDefault="009466A0">
            <w:pPr>
              <w:pStyle w:val="TableParagraph"/>
              <w:spacing w:line="256" w:lineRule="exact"/>
              <w:ind w:left="107"/>
              <w:rPr>
                <w:sz w:val="24"/>
              </w:rPr>
            </w:pPr>
            <w:r>
              <w:rPr>
                <w:sz w:val="24"/>
              </w:rPr>
              <w:t>9.</w:t>
            </w:r>
          </w:p>
        </w:tc>
        <w:tc>
          <w:tcPr>
            <w:tcW w:w="5399" w:type="dxa"/>
          </w:tcPr>
          <w:p w14:paraId="23817BD3" w14:textId="77777777" w:rsidR="005C5C17" w:rsidRDefault="009466A0">
            <w:pPr>
              <w:pStyle w:val="TableParagraph"/>
              <w:spacing w:line="256" w:lineRule="exact"/>
              <w:ind w:left="468"/>
              <w:rPr>
                <w:b/>
                <w:sz w:val="24"/>
              </w:rPr>
            </w:pPr>
            <w:r>
              <w:rPr>
                <w:b/>
                <w:sz w:val="24"/>
              </w:rPr>
              <w:t>Итоговое занятие.</w:t>
            </w:r>
          </w:p>
        </w:tc>
        <w:tc>
          <w:tcPr>
            <w:tcW w:w="712" w:type="dxa"/>
          </w:tcPr>
          <w:p w14:paraId="39780866" w14:textId="77777777" w:rsidR="005C5C17" w:rsidRDefault="009D2A45" w:rsidP="009D2A45">
            <w:pPr>
              <w:pStyle w:val="TableParagraph"/>
              <w:spacing w:line="256" w:lineRule="exact"/>
              <w:ind w:left="9"/>
              <w:jc w:val="center"/>
              <w:rPr>
                <w:b/>
                <w:sz w:val="24"/>
              </w:rPr>
            </w:pPr>
            <w:r>
              <w:rPr>
                <w:b/>
                <w:sz w:val="24"/>
              </w:rPr>
              <w:t>2</w:t>
            </w:r>
          </w:p>
        </w:tc>
        <w:tc>
          <w:tcPr>
            <w:tcW w:w="710" w:type="dxa"/>
          </w:tcPr>
          <w:p w14:paraId="4CE6F41D" w14:textId="77777777" w:rsidR="005C5C17" w:rsidRDefault="009466A0" w:rsidP="009D2A45">
            <w:pPr>
              <w:pStyle w:val="TableParagraph"/>
              <w:spacing w:line="256" w:lineRule="exact"/>
              <w:ind w:left="9"/>
              <w:jc w:val="center"/>
              <w:rPr>
                <w:b/>
                <w:sz w:val="24"/>
              </w:rPr>
            </w:pPr>
            <w:r>
              <w:rPr>
                <w:b/>
                <w:sz w:val="24"/>
              </w:rPr>
              <w:t>1</w:t>
            </w:r>
          </w:p>
        </w:tc>
        <w:tc>
          <w:tcPr>
            <w:tcW w:w="847" w:type="dxa"/>
          </w:tcPr>
          <w:p w14:paraId="532FEC2D" w14:textId="77777777" w:rsidR="005C5C17" w:rsidRDefault="009D2A45" w:rsidP="009D2A45">
            <w:pPr>
              <w:pStyle w:val="TableParagraph"/>
              <w:spacing w:line="256" w:lineRule="exact"/>
              <w:ind w:left="9"/>
              <w:jc w:val="center"/>
              <w:rPr>
                <w:b/>
                <w:sz w:val="24"/>
              </w:rPr>
            </w:pPr>
            <w:r>
              <w:rPr>
                <w:b/>
                <w:sz w:val="24"/>
              </w:rPr>
              <w:t>1</w:t>
            </w:r>
          </w:p>
        </w:tc>
        <w:tc>
          <w:tcPr>
            <w:tcW w:w="1698" w:type="dxa"/>
          </w:tcPr>
          <w:p w14:paraId="70846CE9" w14:textId="77777777" w:rsidR="005C5C17" w:rsidRDefault="005C5C17">
            <w:pPr>
              <w:pStyle w:val="TableParagraph"/>
              <w:rPr>
                <w:sz w:val="20"/>
              </w:rPr>
            </w:pPr>
          </w:p>
        </w:tc>
      </w:tr>
      <w:tr w:rsidR="005C5C17" w14:paraId="54BF4FC4" w14:textId="77777777" w:rsidTr="001406DE">
        <w:trPr>
          <w:trHeight w:val="278"/>
        </w:trPr>
        <w:tc>
          <w:tcPr>
            <w:tcW w:w="638" w:type="dxa"/>
          </w:tcPr>
          <w:p w14:paraId="4676967B" w14:textId="77777777" w:rsidR="005C5C17" w:rsidRDefault="005C5C17">
            <w:pPr>
              <w:pStyle w:val="TableParagraph"/>
              <w:rPr>
                <w:sz w:val="20"/>
              </w:rPr>
            </w:pPr>
          </w:p>
        </w:tc>
        <w:tc>
          <w:tcPr>
            <w:tcW w:w="5399" w:type="dxa"/>
          </w:tcPr>
          <w:p w14:paraId="4E77C373" w14:textId="77777777" w:rsidR="005C5C17" w:rsidRDefault="009466A0">
            <w:pPr>
              <w:pStyle w:val="TableParagraph"/>
              <w:spacing w:line="258" w:lineRule="exact"/>
              <w:ind w:left="468"/>
              <w:rPr>
                <w:b/>
                <w:sz w:val="24"/>
              </w:rPr>
            </w:pPr>
            <w:r>
              <w:rPr>
                <w:b/>
                <w:sz w:val="24"/>
              </w:rPr>
              <w:t>ИТОГО</w:t>
            </w:r>
          </w:p>
        </w:tc>
        <w:tc>
          <w:tcPr>
            <w:tcW w:w="712" w:type="dxa"/>
          </w:tcPr>
          <w:p w14:paraId="6391F9A7" w14:textId="77777777" w:rsidR="005C5C17" w:rsidRPr="004310FE" w:rsidRDefault="004310FE" w:rsidP="004310FE">
            <w:pPr>
              <w:pStyle w:val="TableParagraph"/>
              <w:spacing w:line="258" w:lineRule="exact"/>
              <w:jc w:val="center"/>
              <w:rPr>
                <w:b/>
                <w:sz w:val="28"/>
              </w:rPr>
            </w:pPr>
            <w:r w:rsidRPr="004310FE">
              <w:rPr>
                <w:b/>
                <w:sz w:val="28"/>
              </w:rPr>
              <w:t>72</w:t>
            </w:r>
          </w:p>
        </w:tc>
        <w:tc>
          <w:tcPr>
            <w:tcW w:w="710" w:type="dxa"/>
          </w:tcPr>
          <w:p w14:paraId="72236491" w14:textId="77777777" w:rsidR="005C5C17" w:rsidRPr="004310FE" w:rsidRDefault="004310FE" w:rsidP="004310FE">
            <w:pPr>
              <w:pStyle w:val="TableParagraph"/>
              <w:spacing w:line="258" w:lineRule="exact"/>
              <w:jc w:val="center"/>
              <w:rPr>
                <w:b/>
                <w:sz w:val="28"/>
              </w:rPr>
            </w:pPr>
            <w:r w:rsidRPr="004310FE">
              <w:rPr>
                <w:b/>
                <w:sz w:val="28"/>
              </w:rPr>
              <w:t>37</w:t>
            </w:r>
          </w:p>
        </w:tc>
        <w:tc>
          <w:tcPr>
            <w:tcW w:w="847" w:type="dxa"/>
          </w:tcPr>
          <w:p w14:paraId="52D5F3E7" w14:textId="77777777" w:rsidR="005C5C17" w:rsidRPr="004310FE" w:rsidRDefault="004310FE" w:rsidP="004310FE">
            <w:pPr>
              <w:pStyle w:val="TableParagraph"/>
              <w:spacing w:line="258" w:lineRule="exact"/>
              <w:jc w:val="center"/>
              <w:rPr>
                <w:b/>
                <w:sz w:val="28"/>
              </w:rPr>
            </w:pPr>
            <w:r w:rsidRPr="004310FE">
              <w:rPr>
                <w:b/>
                <w:sz w:val="28"/>
              </w:rPr>
              <w:t>35</w:t>
            </w:r>
          </w:p>
        </w:tc>
        <w:tc>
          <w:tcPr>
            <w:tcW w:w="1698" w:type="dxa"/>
          </w:tcPr>
          <w:p w14:paraId="74FACE0A" w14:textId="77777777" w:rsidR="005C5C17" w:rsidRDefault="005C5C17">
            <w:pPr>
              <w:pStyle w:val="TableParagraph"/>
              <w:rPr>
                <w:sz w:val="20"/>
              </w:rPr>
            </w:pPr>
          </w:p>
        </w:tc>
      </w:tr>
    </w:tbl>
    <w:p w14:paraId="4A63EF0A" w14:textId="77777777" w:rsidR="005C5C17" w:rsidRDefault="005C5C17">
      <w:pPr>
        <w:pStyle w:val="a3"/>
        <w:spacing w:before="1"/>
        <w:ind w:left="0"/>
        <w:rPr>
          <w:b/>
          <w:sz w:val="12"/>
        </w:rPr>
      </w:pPr>
    </w:p>
    <w:p w14:paraId="76D62E7E" w14:textId="77777777" w:rsidR="001406DE" w:rsidRDefault="001406DE">
      <w:pPr>
        <w:spacing w:before="89" w:line="242" w:lineRule="auto"/>
        <w:ind w:left="1354" w:right="2254" w:firstLine="905"/>
        <w:rPr>
          <w:b/>
          <w:sz w:val="28"/>
        </w:rPr>
      </w:pPr>
    </w:p>
    <w:p w14:paraId="11C28C24" w14:textId="77777777" w:rsidR="001406DE" w:rsidRDefault="001406DE">
      <w:pPr>
        <w:spacing w:before="89" w:line="242" w:lineRule="auto"/>
        <w:ind w:left="1354" w:right="2254" w:firstLine="905"/>
        <w:rPr>
          <w:b/>
          <w:sz w:val="28"/>
        </w:rPr>
      </w:pPr>
    </w:p>
    <w:p w14:paraId="6F86F7FF" w14:textId="77777777" w:rsidR="004310FE" w:rsidRDefault="004310FE" w:rsidP="001406DE">
      <w:pPr>
        <w:spacing w:before="89" w:line="242" w:lineRule="auto"/>
        <w:ind w:right="3"/>
        <w:jc w:val="center"/>
        <w:rPr>
          <w:b/>
          <w:sz w:val="28"/>
        </w:rPr>
      </w:pPr>
    </w:p>
    <w:p w14:paraId="27E4F750" w14:textId="77777777" w:rsidR="001406DE" w:rsidRDefault="001406DE" w:rsidP="001406DE">
      <w:pPr>
        <w:spacing w:before="89" w:line="242" w:lineRule="auto"/>
        <w:ind w:right="3"/>
        <w:jc w:val="center"/>
        <w:rPr>
          <w:b/>
          <w:sz w:val="28"/>
        </w:rPr>
      </w:pPr>
      <w:r>
        <w:rPr>
          <w:b/>
          <w:sz w:val="28"/>
        </w:rPr>
        <w:lastRenderedPageBreak/>
        <w:t>СОДЕРЖАНИЕ ПРОГРАММЫ</w:t>
      </w:r>
    </w:p>
    <w:p w14:paraId="15F06D57" w14:textId="77777777" w:rsidR="001406DE" w:rsidRDefault="001406DE" w:rsidP="001406DE">
      <w:pPr>
        <w:spacing w:before="89" w:line="242" w:lineRule="auto"/>
        <w:ind w:right="3"/>
        <w:jc w:val="center"/>
        <w:rPr>
          <w:b/>
          <w:sz w:val="28"/>
        </w:rPr>
      </w:pPr>
    </w:p>
    <w:p w14:paraId="439F5BB3" w14:textId="77777777" w:rsidR="005C5C17" w:rsidRPr="001406DE" w:rsidRDefault="009466A0" w:rsidP="001406DE">
      <w:pPr>
        <w:ind w:right="3" w:firstLine="567"/>
        <w:jc w:val="both"/>
        <w:rPr>
          <w:b/>
          <w:sz w:val="28"/>
          <w:szCs w:val="28"/>
        </w:rPr>
      </w:pPr>
      <w:r w:rsidRPr="001406DE">
        <w:rPr>
          <w:b/>
          <w:sz w:val="28"/>
          <w:szCs w:val="28"/>
        </w:rPr>
        <w:t>1.Вводное занятие.</w:t>
      </w:r>
    </w:p>
    <w:p w14:paraId="538DCB9A" w14:textId="77777777" w:rsidR="005C5C17" w:rsidRPr="001406DE" w:rsidRDefault="009466A0" w:rsidP="001406DE">
      <w:pPr>
        <w:pStyle w:val="a3"/>
        <w:ind w:left="0" w:right="3" w:firstLine="567"/>
        <w:jc w:val="both"/>
      </w:pPr>
      <w:r w:rsidRPr="001406DE">
        <w:rPr>
          <w:i/>
        </w:rPr>
        <w:t xml:space="preserve">Теоретическая часть. </w:t>
      </w:r>
      <w:r w:rsidRPr="001406DE">
        <w:t>Предмет и задачи химии. Инструктаж по технике безопасности при выполнении химических экспериментов. Правила поведения в химической лаборатории и при проведении экспериментальных работ. Виды и типы оборудования химической лаборатории.</w:t>
      </w:r>
    </w:p>
    <w:p w14:paraId="01C8AA2A" w14:textId="77777777" w:rsidR="005C5C17" w:rsidRPr="001406DE" w:rsidRDefault="009466A0" w:rsidP="001406DE">
      <w:pPr>
        <w:pStyle w:val="a3"/>
        <w:ind w:left="0" w:right="3" w:firstLine="567"/>
        <w:jc w:val="both"/>
      </w:pPr>
      <w:r w:rsidRPr="001406DE">
        <w:t>Органолептические свойства простых и сложных веществ.</w:t>
      </w:r>
    </w:p>
    <w:p w14:paraId="0A34D139" w14:textId="77777777" w:rsidR="005C5C17" w:rsidRPr="001406DE" w:rsidRDefault="009466A0" w:rsidP="001406DE">
      <w:pPr>
        <w:pStyle w:val="a3"/>
        <w:ind w:left="0" w:right="3" w:firstLine="567"/>
        <w:jc w:val="both"/>
      </w:pPr>
      <w:r w:rsidRPr="001406DE">
        <w:rPr>
          <w:i/>
        </w:rPr>
        <w:t xml:space="preserve">Практическая часть. </w:t>
      </w:r>
      <w:proofErr w:type="gramStart"/>
      <w:r w:rsidRPr="001406DE">
        <w:t>Зарисовка простого оборудования (пробирка, штатив, весы, воронка, колба, стакан и т.д.).</w:t>
      </w:r>
      <w:proofErr w:type="gramEnd"/>
      <w:r w:rsidRPr="001406DE">
        <w:t xml:space="preserve"> </w:t>
      </w:r>
      <w:proofErr w:type="gramStart"/>
      <w:r w:rsidRPr="001406DE">
        <w:t>Изучение физических свойств простых и сложных веществ (угль, сера, графит, медь, алюминий, сульфаты кобальта, никеля, кальция и т.д.): цвет, запах, растворимость.</w:t>
      </w:r>
      <w:proofErr w:type="gramEnd"/>
      <w:r w:rsidRPr="001406DE">
        <w:t xml:space="preserve"> Разделение смеси веществ. Фильтрование.</w:t>
      </w:r>
    </w:p>
    <w:p w14:paraId="274B2185" w14:textId="77777777" w:rsidR="005C5C17" w:rsidRPr="001406DE" w:rsidRDefault="009466A0" w:rsidP="001406DE">
      <w:pPr>
        <w:pStyle w:val="1"/>
        <w:numPr>
          <w:ilvl w:val="0"/>
          <w:numId w:val="10"/>
        </w:numPr>
        <w:tabs>
          <w:tab w:val="left" w:pos="1211"/>
        </w:tabs>
        <w:ind w:left="0" w:right="3" w:firstLine="567"/>
        <w:jc w:val="both"/>
      </w:pPr>
      <w:r w:rsidRPr="001406DE">
        <w:t>Основные понятия и законы стехиометрии</w:t>
      </w:r>
      <w:r w:rsidRPr="001406DE">
        <w:rPr>
          <w:spacing w:val="-7"/>
        </w:rPr>
        <w:t xml:space="preserve"> </w:t>
      </w:r>
      <w:r w:rsidRPr="001406DE">
        <w:t>химии.</w:t>
      </w:r>
    </w:p>
    <w:p w14:paraId="0851C36D" w14:textId="77777777" w:rsidR="005C5C17" w:rsidRPr="001406DE" w:rsidRDefault="009466A0" w:rsidP="001406DE">
      <w:pPr>
        <w:ind w:right="3" w:firstLine="567"/>
        <w:jc w:val="both"/>
        <w:rPr>
          <w:b/>
          <w:sz w:val="28"/>
          <w:szCs w:val="28"/>
        </w:rPr>
      </w:pPr>
      <w:r w:rsidRPr="001406DE">
        <w:rPr>
          <w:b/>
          <w:sz w:val="28"/>
          <w:szCs w:val="28"/>
        </w:rPr>
        <w:t>2.1 Законы постоянства состава, кратных отношений, эквивалентов и сохранения массы. Вывод формул соединений.</w:t>
      </w:r>
    </w:p>
    <w:p w14:paraId="43C2E834" w14:textId="77777777" w:rsidR="005C5C17" w:rsidRPr="001406DE" w:rsidRDefault="009466A0" w:rsidP="001406DE">
      <w:pPr>
        <w:pStyle w:val="a3"/>
        <w:ind w:left="0" w:right="3" w:firstLine="567"/>
        <w:jc w:val="both"/>
      </w:pPr>
      <w:r w:rsidRPr="001406DE">
        <w:rPr>
          <w:i/>
        </w:rPr>
        <w:t xml:space="preserve">Теоретическая часть. </w:t>
      </w:r>
      <w:r w:rsidRPr="001406DE">
        <w:t>Стехиометрические законы. Состав сложного вещества. Строение молекул кислот и водородных соединений.</w:t>
      </w:r>
    </w:p>
    <w:p w14:paraId="2752EC8B" w14:textId="77777777" w:rsidR="005C5C17" w:rsidRPr="001406DE" w:rsidRDefault="009466A0" w:rsidP="001406DE">
      <w:pPr>
        <w:pStyle w:val="a3"/>
        <w:ind w:left="0" w:right="3" w:firstLine="567"/>
        <w:jc w:val="both"/>
      </w:pPr>
      <w:r w:rsidRPr="001406DE">
        <w:rPr>
          <w:i/>
        </w:rPr>
        <w:t>Практическая часть</w:t>
      </w:r>
      <w:r w:rsidRPr="001406DE">
        <w:rPr>
          <w:b/>
          <w:i/>
        </w:rPr>
        <w:t xml:space="preserve">. </w:t>
      </w:r>
      <w:proofErr w:type="spellStart"/>
      <w:r w:rsidRPr="001406DE">
        <w:t>Шаростержневые</w:t>
      </w:r>
      <w:proofErr w:type="spellEnd"/>
      <w:r w:rsidRPr="001406DE">
        <w:t xml:space="preserve"> модели и работа с ними. Решение задач на расчет состава органических и неорганических веществ. Получение простого вещества – металла (олово, медь). Определение плотности различных простых веществ (сера, цинк, медь, железо)</w:t>
      </w:r>
    </w:p>
    <w:p w14:paraId="334963F8" w14:textId="77777777" w:rsidR="005C5C17" w:rsidRPr="001406DE" w:rsidRDefault="009466A0" w:rsidP="001406DE">
      <w:pPr>
        <w:pStyle w:val="1"/>
        <w:numPr>
          <w:ilvl w:val="1"/>
          <w:numId w:val="9"/>
        </w:numPr>
        <w:tabs>
          <w:tab w:val="left" w:pos="715"/>
        </w:tabs>
        <w:ind w:left="0" w:right="3" w:firstLine="567"/>
        <w:jc w:val="both"/>
      </w:pPr>
      <w:r w:rsidRPr="001406DE">
        <w:t>Закон Авогадро. Моль. Молярная масса. Молярный объем. Законы идеальных газов.</w:t>
      </w:r>
    </w:p>
    <w:p w14:paraId="218CE1E9" w14:textId="77777777" w:rsidR="005C5C17" w:rsidRPr="001406DE" w:rsidRDefault="009466A0" w:rsidP="001406DE">
      <w:pPr>
        <w:ind w:right="3" w:firstLine="567"/>
        <w:jc w:val="both"/>
        <w:rPr>
          <w:sz w:val="28"/>
          <w:szCs w:val="28"/>
        </w:rPr>
      </w:pPr>
      <w:r w:rsidRPr="001406DE">
        <w:rPr>
          <w:i/>
          <w:sz w:val="28"/>
          <w:szCs w:val="28"/>
        </w:rPr>
        <w:t>Теоретическая часть</w:t>
      </w:r>
      <w:r w:rsidRPr="001406DE">
        <w:rPr>
          <w:b/>
          <w:i/>
          <w:sz w:val="28"/>
          <w:szCs w:val="28"/>
        </w:rPr>
        <w:t xml:space="preserve">. </w:t>
      </w:r>
      <w:r w:rsidRPr="001406DE">
        <w:rPr>
          <w:sz w:val="28"/>
          <w:szCs w:val="28"/>
        </w:rPr>
        <w:t>Закон Авогадро. Число Авогадро. Количество вещества. Моль-единица измерения.</w:t>
      </w:r>
    </w:p>
    <w:p w14:paraId="34C35FB1" w14:textId="77777777" w:rsidR="005C5C17" w:rsidRPr="001406DE" w:rsidRDefault="009466A0" w:rsidP="001406DE">
      <w:pPr>
        <w:pStyle w:val="a3"/>
        <w:ind w:left="0" w:right="3" w:firstLine="567"/>
        <w:jc w:val="both"/>
      </w:pPr>
      <w:r w:rsidRPr="001406DE">
        <w:rPr>
          <w:i/>
        </w:rPr>
        <w:t>Практическая часть</w:t>
      </w:r>
      <w:r w:rsidRPr="001406DE">
        <w:rPr>
          <w:b/>
          <w:i/>
        </w:rPr>
        <w:t xml:space="preserve">. </w:t>
      </w:r>
      <w:r w:rsidRPr="001406DE">
        <w:t>Правила работы с весами. Взвешивание заданного количества вещества, Решение задач на расчет количества вещества по уравнениям реакций с участием газообразных веществ. Решение задач на определение формул и относительной плотности газов.</w:t>
      </w:r>
    </w:p>
    <w:p w14:paraId="463ADE0B" w14:textId="77777777" w:rsidR="005C5C17" w:rsidRPr="001406DE" w:rsidRDefault="009466A0" w:rsidP="001406DE">
      <w:pPr>
        <w:pStyle w:val="1"/>
        <w:numPr>
          <w:ilvl w:val="1"/>
          <w:numId w:val="9"/>
        </w:numPr>
        <w:tabs>
          <w:tab w:val="left" w:pos="715"/>
        </w:tabs>
        <w:ind w:left="0" w:right="3" w:firstLine="567"/>
        <w:jc w:val="both"/>
      </w:pPr>
      <w:r w:rsidRPr="001406DE">
        <w:t>Расчеты по химическим</w:t>
      </w:r>
      <w:r w:rsidRPr="001406DE">
        <w:rPr>
          <w:spacing w:val="-1"/>
        </w:rPr>
        <w:t xml:space="preserve"> </w:t>
      </w:r>
      <w:r w:rsidRPr="001406DE">
        <w:t>уравнениям.</w:t>
      </w:r>
    </w:p>
    <w:p w14:paraId="5B65368B"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Химическая реакция как отражение закона сохранения массы. Расчеты по химическим уравнениям химической реакции. Понятие об избытке и недостатке вещества.</w:t>
      </w:r>
    </w:p>
    <w:p w14:paraId="54EA5793" w14:textId="77777777" w:rsidR="005C5C17" w:rsidRPr="001406DE" w:rsidRDefault="009466A0" w:rsidP="001406DE">
      <w:pPr>
        <w:pStyle w:val="a3"/>
        <w:ind w:left="0" w:right="3" w:firstLine="567"/>
        <w:jc w:val="both"/>
      </w:pPr>
      <w:r w:rsidRPr="001406DE">
        <w:rPr>
          <w:i/>
        </w:rPr>
        <w:t>Практическая часть</w:t>
      </w:r>
      <w:r w:rsidRPr="001406DE">
        <w:rPr>
          <w:b/>
          <w:i/>
        </w:rPr>
        <w:t xml:space="preserve">. </w:t>
      </w:r>
      <w:r w:rsidRPr="001406DE">
        <w:t>Приготовление смесей металла и неметалла и осуществление реакции. Определение вещества в избытке. Решение задач по теме.</w:t>
      </w:r>
    </w:p>
    <w:p w14:paraId="3D2E7D84" w14:textId="77777777" w:rsidR="005C5C17" w:rsidRPr="001406DE" w:rsidRDefault="009466A0" w:rsidP="001406DE">
      <w:pPr>
        <w:pStyle w:val="1"/>
        <w:numPr>
          <w:ilvl w:val="0"/>
          <w:numId w:val="10"/>
        </w:numPr>
        <w:tabs>
          <w:tab w:val="left" w:pos="1355"/>
        </w:tabs>
        <w:ind w:left="0" w:right="3" w:firstLine="567"/>
        <w:jc w:val="both"/>
      </w:pPr>
      <w:r w:rsidRPr="001406DE">
        <w:t>Периодическая система и Периодический закон, его значение. Строение</w:t>
      </w:r>
      <w:r w:rsidRPr="001406DE">
        <w:rPr>
          <w:spacing w:val="-4"/>
        </w:rPr>
        <w:t xml:space="preserve"> </w:t>
      </w:r>
      <w:r w:rsidRPr="001406DE">
        <w:t>атома.</w:t>
      </w:r>
    </w:p>
    <w:p w14:paraId="3B9205FF" w14:textId="77777777" w:rsidR="005C5C17" w:rsidRPr="001406DE" w:rsidRDefault="009466A0" w:rsidP="001406DE">
      <w:pPr>
        <w:pStyle w:val="a5"/>
        <w:numPr>
          <w:ilvl w:val="1"/>
          <w:numId w:val="8"/>
        </w:numPr>
        <w:tabs>
          <w:tab w:val="left" w:pos="715"/>
        </w:tabs>
        <w:ind w:left="0" w:right="3" w:firstLine="567"/>
        <w:jc w:val="both"/>
        <w:rPr>
          <w:b/>
          <w:sz w:val="28"/>
          <w:szCs w:val="28"/>
        </w:rPr>
      </w:pPr>
      <w:r w:rsidRPr="001406DE">
        <w:rPr>
          <w:b/>
          <w:sz w:val="28"/>
          <w:szCs w:val="28"/>
        </w:rPr>
        <w:t>Периодический закон, его предсказательная</w:t>
      </w:r>
      <w:r w:rsidRPr="001406DE">
        <w:rPr>
          <w:b/>
          <w:spacing w:val="-5"/>
          <w:sz w:val="28"/>
          <w:szCs w:val="28"/>
        </w:rPr>
        <w:t xml:space="preserve"> </w:t>
      </w:r>
      <w:r w:rsidRPr="001406DE">
        <w:rPr>
          <w:b/>
          <w:sz w:val="28"/>
          <w:szCs w:val="28"/>
        </w:rPr>
        <w:t>функция.</w:t>
      </w:r>
    </w:p>
    <w:p w14:paraId="6BFCE7B1"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 xml:space="preserve">История открытия Периодического закона и его формулировка. Периодическая система элементов и математические принципы, лежащие в ее основе. Элементы, предсказанные Менделеевым, и история их открытия. Химический этап разработки периодической системы. </w:t>
      </w:r>
      <w:r w:rsidRPr="001406DE">
        <w:rPr>
          <w:i/>
        </w:rPr>
        <w:t>Практическая часть</w:t>
      </w:r>
      <w:r w:rsidRPr="001406DE">
        <w:rPr>
          <w:b/>
          <w:i/>
        </w:rPr>
        <w:t xml:space="preserve">. </w:t>
      </w:r>
      <w:r w:rsidRPr="001406DE">
        <w:t>Работа с карточками по методу Менделеева. Просмотр фрагмента учебного фильма. Решение задач. Изучение коллекции элементов.</w:t>
      </w:r>
    </w:p>
    <w:p w14:paraId="60516C42" w14:textId="77777777" w:rsidR="005C5C17" w:rsidRPr="001406DE" w:rsidRDefault="009466A0" w:rsidP="001406DE">
      <w:pPr>
        <w:pStyle w:val="1"/>
        <w:numPr>
          <w:ilvl w:val="1"/>
          <w:numId w:val="8"/>
        </w:numPr>
        <w:tabs>
          <w:tab w:val="left" w:pos="715"/>
        </w:tabs>
        <w:ind w:left="0" w:right="3" w:firstLine="567"/>
        <w:jc w:val="both"/>
      </w:pPr>
      <w:r w:rsidRPr="001406DE">
        <w:t>История развития теорий о строении атома.</w:t>
      </w:r>
      <w:r w:rsidRPr="001406DE">
        <w:rPr>
          <w:spacing w:val="-11"/>
        </w:rPr>
        <w:t xml:space="preserve"> </w:t>
      </w:r>
      <w:r w:rsidRPr="001406DE">
        <w:t>Изотопы.</w:t>
      </w:r>
    </w:p>
    <w:p w14:paraId="2EB2FCAA" w14:textId="77777777" w:rsidR="005C5C17" w:rsidRPr="001406DE" w:rsidRDefault="009466A0" w:rsidP="001406DE">
      <w:pPr>
        <w:pStyle w:val="a3"/>
        <w:ind w:left="0" w:right="3" w:firstLine="567"/>
        <w:jc w:val="both"/>
      </w:pPr>
      <w:r w:rsidRPr="001406DE">
        <w:rPr>
          <w:i/>
        </w:rPr>
        <w:t xml:space="preserve">Теоретическая часть. </w:t>
      </w:r>
      <w:r w:rsidRPr="001406DE">
        <w:t xml:space="preserve">Основные этапы развития представлений о строении </w:t>
      </w:r>
      <w:r w:rsidRPr="001406DE">
        <w:lastRenderedPageBreak/>
        <w:t xml:space="preserve">атома. Строение электронных оболочек атомов. Двойственная природа частиц микромира. Волновая природа электрона и атомные </w:t>
      </w:r>
      <w:proofErr w:type="spellStart"/>
      <w:r w:rsidRPr="001406DE">
        <w:t>орбитали</w:t>
      </w:r>
      <w:proofErr w:type="spellEnd"/>
      <w:r w:rsidRPr="001406DE">
        <w:t>.</w:t>
      </w:r>
    </w:p>
    <w:p w14:paraId="2393D3AF" w14:textId="77777777" w:rsidR="005C5C17" w:rsidRPr="001406DE" w:rsidRDefault="009466A0" w:rsidP="001406DE">
      <w:pPr>
        <w:pStyle w:val="a3"/>
        <w:ind w:left="0" w:right="3" w:firstLine="567"/>
        <w:jc w:val="both"/>
      </w:pPr>
      <w:r w:rsidRPr="001406DE">
        <w:t xml:space="preserve">Энергетические уровни, подуровни, атомные s-, р- и d </w:t>
      </w:r>
      <w:proofErr w:type="spellStart"/>
      <w:r w:rsidRPr="001406DE">
        <w:t>орбитали</w:t>
      </w:r>
      <w:proofErr w:type="spellEnd"/>
      <w:r w:rsidRPr="001406DE">
        <w:t xml:space="preserve">. Число атомных </w:t>
      </w:r>
      <w:proofErr w:type="spellStart"/>
      <w:r w:rsidRPr="001406DE">
        <w:t>орбиталей</w:t>
      </w:r>
      <w:proofErr w:type="spellEnd"/>
      <w:r w:rsidRPr="001406DE">
        <w:t xml:space="preserve"> на -s, р- и d-подуровнях. Распределение электронов по энергетическим уровням и подуровням; принцип минимума энергии, принцип Паули и правило </w:t>
      </w:r>
      <w:proofErr w:type="spellStart"/>
      <w:r w:rsidRPr="001406DE">
        <w:t>Хунда</w:t>
      </w:r>
      <w:proofErr w:type="spellEnd"/>
      <w:r w:rsidRPr="001406DE">
        <w:t>. Неспаренные электроны, электронные пары. Валентные электроны. Определение изотопного состава.</w:t>
      </w:r>
    </w:p>
    <w:p w14:paraId="792CB6D0" w14:textId="77777777" w:rsidR="005C5C17" w:rsidRPr="001406DE" w:rsidRDefault="009466A0" w:rsidP="001406DE">
      <w:pPr>
        <w:pStyle w:val="a3"/>
        <w:ind w:left="0" w:right="3" w:firstLine="567"/>
        <w:jc w:val="both"/>
      </w:pPr>
      <w:r w:rsidRPr="001406DE">
        <w:rPr>
          <w:i/>
        </w:rPr>
        <w:t>Практическая часть</w:t>
      </w:r>
      <w:r w:rsidRPr="001406DE">
        <w:rPr>
          <w:b/>
          <w:i/>
        </w:rPr>
        <w:t xml:space="preserve">. </w:t>
      </w:r>
      <w:r w:rsidRPr="001406DE">
        <w:t>Запись электронной формулы атома по номеру атома. Решение задач на определение квантовых чисел валентных электронов.</w:t>
      </w:r>
    </w:p>
    <w:p w14:paraId="436E4C63" w14:textId="77777777" w:rsidR="005C5C17" w:rsidRPr="001406DE" w:rsidRDefault="009466A0" w:rsidP="001406DE">
      <w:pPr>
        <w:pStyle w:val="a3"/>
        <w:ind w:left="0" w:right="3" w:firstLine="567"/>
        <w:jc w:val="both"/>
      </w:pPr>
      <w:r w:rsidRPr="001406DE">
        <w:t>Проведение фотометрических реакций. Яркие линии в спектрах щелочных и щелочноземельных металлов.</w:t>
      </w:r>
    </w:p>
    <w:p w14:paraId="7975517F" w14:textId="77777777" w:rsidR="005C5C17" w:rsidRPr="001406DE" w:rsidRDefault="009466A0" w:rsidP="001406DE">
      <w:pPr>
        <w:pStyle w:val="1"/>
        <w:numPr>
          <w:ilvl w:val="1"/>
          <w:numId w:val="8"/>
        </w:numPr>
        <w:tabs>
          <w:tab w:val="left" w:pos="715"/>
        </w:tabs>
        <w:ind w:left="0" w:right="3" w:firstLine="567"/>
        <w:jc w:val="both"/>
      </w:pPr>
      <w:r w:rsidRPr="001406DE">
        <w:t>Характеристика элемента по его положению в Периодической таблице</w:t>
      </w:r>
      <w:r w:rsidRPr="001406DE">
        <w:rPr>
          <w:spacing w:val="-2"/>
        </w:rPr>
        <w:t xml:space="preserve"> </w:t>
      </w:r>
      <w:r w:rsidRPr="001406DE">
        <w:t>Менделеева.</w:t>
      </w:r>
    </w:p>
    <w:p w14:paraId="24C465AE"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Периодическая система элементов – адрес элемента. Положение элементов в Периодической системе. Характеристика свойств элементов 1-4 периодов по положению в Периодической системе и строению атома.</w:t>
      </w:r>
    </w:p>
    <w:p w14:paraId="1D7D9775" w14:textId="77777777" w:rsidR="005C5C17" w:rsidRPr="001406DE" w:rsidRDefault="009466A0" w:rsidP="001406DE">
      <w:pPr>
        <w:pStyle w:val="a3"/>
        <w:ind w:left="0" w:right="3" w:firstLine="567"/>
        <w:jc w:val="both"/>
      </w:pPr>
      <w:r w:rsidRPr="001406DE">
        <w:rPr>
          <w:i/>
        </w:rPr>
        <w:t>Практическая часть</w:t>
      </w:r>
      <w:r w:rsidRPr="001406DE">
        <w:rPr>
          <w:b/>
          <w:i/>
        </w:rPr>
        <w:t xml:space="preserve">. </w:t>
      </w:r>
      <w:r w:rsidRPr="001406DE">
        <w:t>Составление характеристик элементов. Работа с коллекциями. Изучение графиков периодической зависимости свойств веществ, предсказание свойств веществ. Решение задач на расчет свойства по заданному графику функции. Горение простых веществ.</w:t>
      </w:r>
    </w:p>
    <w:p w14:paraId="762835C6" w14:textId="77777777" w:rsidR="005C5C17" w:rsidRPr="001406DE" w:rsidRDefault="009466A0" w:rsidP="001406DE">
      <w:pPr>
        <w:pStyle w:val="1"/>
        <w:numPr>
          <w:ilvl w:val="1"/>
          <w:numId w:val="8"/>
        </w:numPr>
        <w:tabs>
          <w:tab w:val="left" w:pos="715"/>
        </w:tabs>
        <w:ind w:left="0" w:right="3" w:firstLine="567"/>
        <w:jc w:val="both"/>
      </w:pPr>
      <w:r w:rsidRPr="001406DE">
        <w:t>Общее представление о химической связи. Типы химической связи. Металлическая связь. Валентность и степень</w:t>
      </w:r>
      <w:r w:rsidRPr="001406DE">
        <w:rPr>
          <w:spacing w:val="-7"/>
        </w:rPr>
        <w:t xml:space="preserve"> </w:t>
      </w:r>
      <w:r w:rsidRPr="001406DE">
        <w:t>окисления.</w:t>
      </w:r>
    </w:p>
    <w:p w14:paraId="7FA3D7B3" w14:textId="77777777" w:rsidR="005C5C17" w:rsidRPr="001406DE" w:rsidRDefault="009466A0" w:rsidP="001406DE">
      <w:pPr>
        <w:pStyle w:val="a3"/>
        <w:ind w:left="0" w:right="3" w:firstLine="567"/>
        <w:jc w:val="both"/>
      </w:pPr>
      <w:r w:rsidRPr="001406DE">
        <w:rPr>
          <w:i/>
        </w:rPr>
        <w:t xml:space="preserve">Теоретическая часть. </w:t>
      </w:r>
      <w:r w:rsidRPr="001406DE">
        <w:t xml:space="preserve">Частицы, участвующие в образовании химической связи. </w:t>
      </w:r>
      <w:proofErr w:type="spellStart"/>
      <w:r w:rsidRPr="001406DE">
        <w:t>Электротрицательность</w:t>
      </w:r>
      <w:proofErr w:type="spellEnd"/>
      <w:r w:rsidRPr="001406DE">
        <w:t xml:space="preserve"> элементов в соединениях. Химическая связь как важнейшее универсальное понятие теоретической химии, единая природа всех типов химической связи. Механизм образования химической связи.</w:t>
      </w:r>
    </w:p>
    <w:p w14:paraId="4B96E816" w14:textId="77777777" w:rsidR="005C5C17" w:rsidRPr="001406DE" w:rsidRDefault="009466A0" w:rsidP="001406DE">
      <w:pPr>
        <w:pStyle w:val="a3"/>
        <w:ind w:left="0" w:right="3" w:firstLine="567"/>
        <w:jc w:val="both"/>
      </w:pPr>
      <w:r w:rsidRPr="001406DE">
        <w:t>Ковалентная связь, ее образование. Полярность ковалентной связи. Степень окисления. Расчет степеней окисления.</w:t>
      </w:r>
    </w:p>
    <w:p w14:paraId="775269C8" w14:textId="77777777" w:rsidR="005C5C17" w:rsidRPr="001406DE" w:rsidRDefault="009466A0" w:rsidP="001406DE">
      <w:pPr>
        <w:pStyle w:val="a3"/>
        <w:ind w:left="0" w:right="3" w:firstLine="567"/>
        <w:jc w:val="both"/>
      </w:pPr>
      <w:r w:rsidRPr="001406DE">
        <w:rPr>
          <w:i/>
        </w:rPr>
        <w:t>Практическая часть</w:t>
      </w:r>
      <w:r w:rsidRPr="001406DE">
        <w:t>. Выполнение заданий по теме. Составление структурных и электронных формул молекул знакомых веществ и моделей этих молекул. Определение степеней окисления в различных соединениях, том числе органических. Работа с коллекциями металлов.</w:t>
      </w:r>
    </w:p>
    <w:p w14:paraId="2FB11D09" w14:textId="77777777" w:rsidR="005C5C17" w:rsidRPr="001406DE" w:rsidRDefault="009466A0" w:rsidP="001406DE">
      <w:pPr>
        <w:pStyle w:val="a5"/>
        <w:numPr>
          <w:ilvl w:val="1"/>
          <w:numId w:val="8"/>
        </w:numPr>
        <w:tabs>
          <w:tab w:val="left" w:pos="715"/>
        </w:tabs>
        <w:ind w:left="0" w:right="3" w:firstLine="567"/>
        <w:jc w:val="both"/>
        <w:rPr>
          <w:sz w:val="28"/>
          <w:szCs w:val="28"/>
        </w:rPr>
      </w:pPr>
      <w:r w:rsidRPr="001406DE">
        <w:rPr>
          <w:b/>
          <w:sz w:val="28"/>
          <w:szCs w:val="28"/>
        </w:rPr>
        <w:t xml:space="preserve">Строение вещества. Кристаллические решетки. Водородные связи. </w:t>
      </w:r>
      <w:r w:rsidRPr="001406DE">
        <w:rPr>
          <w:i/>
          <w:sz w:val="28"/>
          <w:szCs w:val="28"/>
        </w:rPr>
        <w:t>Теоретическая часть</w:t>
      </w:r>
      <w:r w:rsidRPr="001406DE">
        <w:rPr>
          <w:b/>
          <w:i/>
          <w:sz w:val="28"/>
          <w:szCs w:val="28"/>
        </w:rPr>
        <w:t xml:space="preserve">. </w:t>
      </w:r>
      <w:r w:rsidRPr="001406DE">
        <w:rPr>
          <w:sz w:val="28"/>
          <w:szCs w:val="28"/>
        </w:rPr>
        <w:t>Кристаллические и аморфные вещества. Состояние веществ. Связь строения вещества и его свойств. Зависимость физических свойств веществ от наличия водородных</w:t>
      </w:r>
      <w:r w:rsidRPr="001406DE">
        <w:rPr>
          <w:spacing w:val="-8"/>
          <w:sz w:val="28"/>
          <w:szCs w:val="28"/>
        </w:rPr>
        <w:t xml:space="preserve"> </w:t>
      </w:r>
      <w:r w:rsidRPr="001406DE">
        <w:rPr>
          <w:sz w:val="28"/>
          <w:szCs w:val="28"/>
        </w:rPr>
        <w:t>связей.</w:t>
      </w:r>
    </w:p>
    <w:p w14:paraId="38B3B404" w14:textId="77777777" w:rsidR="005C5C17" w:rsidRPr="001406DE" w:rsidRDefault="009466A0" w:rsidP="001406DE">
      <w:pPr>
        <w:pStyle w:val="a3"/>
        <w:ind w:left="0" w:right="3" w:firstLine="567"/>
        <w:jc w:val="both"/>
      </w:pPr>
      <w:r w:rsidRPr="001406DE">
        <w:rPr>
          <w:i/>
        </w:rPr>
        <w:t>Практическая часть</w:t>
      </w:r>
      <w:r w:rsidRPr="001406DE">
        <w:t>. Выполнение заданий по теме. Определение типа кристаллической решетки вещества, описание его свойств. Работа с коллекциями кристаллических веществ. Перекристаллизация солей из растворов.</w:t>
      </w:r>
    </w:p>
    <w:p w14:paraId="610DDDCF" w14:textId="77777777" w:rsidR="005C5C17" w:rsidRPr="001406DE" w:rsidRDefault="009466A0" w:rsidP="001406DE">
      <w:pPr>
        <w:pStyle w:val="1"/>
        <w:numPr>
          <w:ilvl w:val="0"/>
          <w:numId w:val="10"/>
        </w:numPr>
        <w:tabs>
          <w:tab w:val="left" w:pos="1497"/>
        </w:tabs>
        <w:ind w:left="0" w:right="3" w:firstLine="567"/>
        <w:jc w:val="both"/>
      </w:pPr>
      <w:r w:rsidRPr="001406DE">
        <w:t>Растворы. Химические реакции в</w:t>
      </w:r>
      <w:r w:rsidRPr="001406DE">
        <w:rPr>
          <w:spacing w:val="-5"/>
        </w:rPr>
        <w:t xml:space="preserve"> </w:t>
      </w:r>
      <w:r w:rsidRPr="001406DE">
        <w:t>растворах.</w:t>
      </w:r>
    </w:p>
    <w:p w14:paraId="6C033EAA" w14:textId="77777777" w:rsidR="005C5C17" w:rsidRPr="001406DE" w:rsidRDefault="009466A0" w:rsidP="001406DE">
      <w:pPr>
        <w:pStyle w:val="a5"/>
        <w:numPr>
          <w:ilvl w:val="1"/>
          <w:numId w:val="7"/>
        </w:numPr>
        <w:tabs>
          <w:tab w:val="left" w:pos="715"/>
        </w:tabs>
        <w:ind w:left="0" w:right="3" w:firstLine="567"/>
        <w:jc w:val="both"/>
        <w:rPr>
          <w:b/>
          <w:sz w:val="28"/>
          <w:szCs w:val="28"/>
        </w:rPr>
      </w:pPr>
      <w:r w:rsidRPr="001406DE">
        <w:rPr>
          <w:b/>
          <w:sz w:val="28"/>
          <w:szCs w:val="28"/>
        </w:rPr>
        <w:t>Общая теория растворов. Методы разделения смесей в органической и неорганической химии. Перегонка и</w:t>
      </w:r>
      <w:r w:rsidRPr="001406DE">
        <w:rPr>
          <w:b/>
          <w:spacing w:val="-9"/>
          <w:sz w:val="28"/>
          <w:szCs w:val="28"/>
        </w:rPr>
        <w:t xml:space="preserve"> </w:t>
      </w:r>
      <w:r w:rsidRPr="001406DE">
        <w:rPr>
          <w:b/>
          <w:sz w:val="28"/>
          <w:szCs w:val="28"/>
        </w:rPr>
        <w:t>перекристаллизация.</w:t>
      </w:r>
    </w:p>
    <w:p w14:paraId="5387F23F" w14:textId="77777777" w:rsidR="005C5C17" w:rsidRPr="001406DE" w:rsidRDefault="009466A0" w:rsidP="001406DE">
      <w:pPr>
        <w:pStyle w:val="a3"/>
        <w:ind w:left="0" w:right="3" w:firstLine="567"/>
        <w:jc w:val="both"/>
      </w:pPr>
      <w:r w:rsidRPr="001406DE">
        <w:rPr>
          <w:i/>
        </w:rPr>
        <w:t>Теоретическая часть</w:t>
      </w:r>
      <w:r w:rsidRPr="001406DE">
        <w:t>. Понятие о дисперсных системах их классификация. История и предпосылки возникновения теории растворов Менделеева.</w:t>
      </w:r>
    </w:p>
    <w:p w14:paraId="216549B5" w14:textId="77777777" w:rsidR="005C5C17" w:rsidRPr="001406DE" w:rsidRDefault="009466A0" w:rsidP="001406DE">
      <w:pPr>
        <w:pStyle w:val="a3"/>
        <w:ind w:left="0" w:right="3" w:firstLine="567"/>
        <w:jc w:val="both"/>
      </w:pPr>
      <w:r w:rsidRPr="001406DE">
        <w:t>Хорошо растворимые, малорастворимые и практически нерастворимые вещества. Отличие от других теорий. Коллоидные растворы. Истинные растворы. Растворители и растворенные вещества. Состав растворов.</w:t>
      </w:r>
    </w:p>
    <w:p w14:paraId="45C97108" w14:textId="77777777" w:rsidR="005C5C17" w:rsidRPr="001406DE" w:rsidRDefault="009466A0" w:rsidP="001406DE">
      <w:pPr>
        <w:pStyle w:val="a3"/>
        <w:ind w:left="0" w:right="3" w:firstLine="567"/>
        <w:jc w:val="both"/>
      </w:pPr>
      <w:r w:rsidRPr="001406DE">
        <w:t xml:space="preserve">Массовая доля и молярная концентрация растворенного вещества. Разделение </w:t>
      </w:r>
      <w:r w:rsidRPr="001406DE">
        <w:lastRenderedPageBreak/>
        <w:t>смеси веществ с различными температурами кипения, разделение твердых веществ с различной растворимостью.</w:t>
      </w:r>
    </w:p>
    <w:p w14:paraId="5C02164C" w14:textId="77777777" w:rsidR="005C5C17" w:rsidRPr="001406DE" w:rsidRDefault="009466A0" w:rsidP="001406DE">
      <w:pPr>
        <w:pStyle w:val="a3"/>
        <w:ind w:left="0" w:right="3" w:firstLine="567"/>
        <w:jc w:val="both"/>
      </w:pPr>
      <w:r w:rsidRPr="001406DE">
        <w:rPr>
          <w:i/>
        </w:rPr>
        <w:t xml:space="preserve">Практическая часть. </w:t>
      </w:r>
      <w:r w:rsidRPr="001406DE">
        <w:t>Составление таблицы "Растворы вокруг нас" (Какие растворители наиболее "популярны", какие вещества мы встречаем только в форме растворов.) Приготовление коллоидного раствора. Выполнение перегонки водного раствора чая. Разделение смесей жидкостей с различной плотностью. Разделение смеси продуктов фильтрованием, флотацией.</w:t>
      </w:r>
    </w:p>
    <w:p w14:paraId="571E4C02" w14:textId="77777777" w:rsidR="005C5C17" w:rsidRPr="001406DE" w:rsidRDefault="009466A0" w:rsidP="001406DE">
      <w:pPr>
        <w:pStyle w:val="a3"/>
        <w:ind w:left="0" w:right="3" w:firstLine="567"/>
        <w:jc w:val="both"/>
      </w:pPr>
      <w:r w:rsidRPr="001406DE">
        <w:t>Разделение фильтрата на составляющие смеси выпариванием.</w:t>
      </w:r>
    </w:p>
    <w:p w14:paraId="4056BFDE" w14:textId="77777777" w:rsidR="005C5C17" w:rsidRPr="001406DE" w:rsidRDefault="009466A0" w:rsidP="001406DE">
      <w:pPr>
        <w:pStyle w:val="1"/>
        <w:numPr>
          <w:ilvl w:val="1"/>
          <w:numId w:val="7"/>
        </w:numPr>
        <w:tabs>
          <w:tab w:val="left" w:pos="715"/>
        </w:tabs>
        <w:ind w:left="0" w:right="3" w:firstLine="567"/>
        <w:jc w:val="both"/>
      </w:pPr>
      <w:r w:rsidRPr="001406DE">
        <w:t>Растворимость веществ. Выращивание кристаллов солей. Кристаллогидраты.</w:t>
      </w:r>
    </w:p>
    <w:p w14:paraId="5B0B8B01" w14:textId="77777777" w:rsidR="005C5C17" w:rsidRPr="001406DE" w:rsidRDefault="009466A0" w:rsidP="001406DE">
      <w:pPr>
        <w:pStyle w:val="a3"/>
        <w:ind w:left="0" w:right="3" w:firstLine="567"/>
        <w:jc w:val="both"/>
      </w:pPr>
      <w:r w:rsidRPr="001406DE">
        <w:rPr>
          <w:i/>
        </w:rPr>
        <w:t xml:space="preserve">Теоретическая часть. </w:t>
      </w:r>
      <w:r w:rsidRPr="001406DE">
        <w:t>Взаимосвязь природы вещества и растворимости. Твердые, жидкие, газообразные растворы Насыщенный и ненасыщенный раствор. Пересыщенный раствор. Растворимость.</w:t>
      </w:r>
    </w:p>
    <w:p w14:paraId="64E079A8" w14:textId="77777777" w:rsidR="005C5C17" w:rsidRPr="001406DE" w:rsidRDefault="009466A0" w:rsidP="001406DE">
      <w:pPr>
        <w:pStyle w:val="a3"/>
        <w:ind w:left="0" w:right="3" w:firstLine="567"/>
        <w:jc w:val="both"/>
      </w:pPr>
      <w:r w:rsidRPr="001406DE">
        <w:rPr>
          <w:i/>
        </w:rPr>
        <w:t>Практическая часть</w:t>
      </w:r>
      <w:r w:rsidRPr="00673416">
        <w:rPr>
          <w:i/>
        </w:rPr>
        <w:t>.</w:t>
      </w:r>
      <w:r w:rsidRPr="001406DE">
        <w:rPr>
          <w:b/>
          <w:i/>
        </w:rPr>
        <w:t xml:space="preserve"> </w:t>
      </w:r>
      <w:r w:rsidRPr="001406DE">
        <w:t>Решение задач по теме «Растворимость веществ». Работа с графиками. Решение задач по теме «Концентрации растворов». Измерение температуры при растворении веществ, наблюдение за изменение окраски при растворении веществ. Расчет массовой доли кристаллизационной воды. Выполнение перекристаллизации соли Мора.</w:t>
      </w:r>
    </w:p>
    <w:p w14:paraId="12A80923" w14:textId="77777777" w:rsidR="005C5C17" w:rsidRPr="001406DE" w:rsidRDefault="009466A0" w:rsidP="001406DE">
      <w:pPr>
        <w:pStyle w:val="1"/>
        <w:numPr>
          <w:ilvl w:val="1"/>
          <w:numId w:val="7"/>
        </w:numPr>
        <w:tabs>
          <w:tab w:val="left" w:pos="715"/>
        </w:tabs>
        <w:ind w:left="0" w:right="3" w:firstLine="567"/>
        <w:jc w:val="both"/>
      </w:pPr>
      <w:r w:rsidRPr="001406DE">
        <w:t>Электролитическая диссоциация кислот, оснований и солей в водном растворе. Сильные и слабые электролиты. Кислотная, нейтральная и щелочная</w:t>
      </w:r>
      <w:r w:rsidRPr="001406DE">
        <w:rPr>
          <w:spacing w:val="-6"/>
        </w:rPr>
        <w:t xml:space="preserve"> </w:t>
      </w:r>
      <w:r w:rsidRPr="001406DE">
        <w:t>среда.</w:t>
      </w:r>
    </w:p>
    <w:p w14:paraId="537334CB"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Неравновесные явления в растворах электролитов: диффузия и миграция ионов в растворе. Электропроводность растворов электролитов. Классификация электролитов. Растворы сильных и слабых электролитов. Степень диссоциации. Расчет степени диссоциации.</w:t>
      </w:r>
    </w:p>
    <w:p w14:paraId="05BD289D" w14:textId="77777777" w:rsidR="005C5C17" w:rsidRPr="001406DE" w:rsidRDefault="009466A0" w:rsidP="001406DE">
      <w:pPr>
        <w:pStyle w:val="a3"/>
        <w:ind w:left="0" w:right="3" w:firstLine="567"/>
        <w:jc w:val="both"/>
      </w:pPr>
      <w:r w:rsidRPr="001406DE">
        <w:t>Ступенчатая диссоциация. Кислотно-основные индикаторы.</w:t>
      </w:r>
    </w:p>
    <w:p w14:paraId="44CBD2D8" w14:textId="77777777" w:rsidR="005C5C17" w:rsidRPr="001406DE" w:rsidRDefault="009466A0" w:rsidP="001406DE">
      <w:pPr>
        <w:pStyle w:val="a3"/>
        <w:ind w:left="0" w:right="3" w:firstLine="567"/>
        <w:jc w:val="both"/>
      </w:pPr>
      <w:r w:rsidRPr="001406DE">
        <w:rPr>
          <w:i/>
        </w:rPr>
        <w:t>Практическая часть</w:t>
      </w:r>
      <w:r w:rsidRPr="001406DE">
        <w:rPr>
          <w:b/>
          <w:i/>
        </w:rPr>
        <w:t xml:space="preserve">. </w:t>
      </w:r>
      <w:r w:rsidRPr="001406DE">
        <w:t>Решение задач на тему «Расчет степени диссоциации». Составление уравнений электролитической диссоциации сильных и слабых электролитов. Работа с индикаторами.</w:t>
      </w:r>
    </w:p>
    <w:p w14:paraId="5A649111" w14:textId="77777777" w:rsidR="005C5C17" w:rsidRPr="001406DE" w:rsidRDefault="009466A0" w:rsidP="001406DE">
      <w:pPr>
        <w:pStyle w:val="1"/>
        <w:numPr>
          <w:ilvl w:val="1"/>
          <w:numId w:val="7"/>
        </w:numPr>
        <w:tabs>
          <w:tab w:val="left" w:pos="715"/>
        </w:tabs>
        <w:ind w:left="0" w:right="3" w:firstLine="567"/>
        <w:jc w:val="both"/>
      </w:pPr>
      <w:r w:rsidRPr="001406DE">
        <w:t>Реакции обмена в водном растворе с участием электролитов. Ионные уравнения реакций. Качественные реакции на катионы и анионы.</w:t>
      </w:r>
    </w:p>
    <w:p w14:paraId="5F1E28E4"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Условия необратимости реакций обмена в растворах. Ионные реакции в растворах. Условия смещения ионных равновесий.</w:t>
      </w:r>
    </w:p>
    <w:p w14:paraId="2313AC5D" w14:textId="77777777" w:rsidR="005C5C17" w:rsidRPr="001406DE" w:rsidRDefault="009466A0" w:rsidP="001406DE">
      <w:pPr>
        <w:pStyle w:val="a3"/>
        <w:ind w:left="0" w:right="3" w:firstLine="567"/>
        <w:jc w:val="both"/>
      </w:pPr>
      <w:r w:rsidRPr="001406DE">
        <w:t>Правило Бертолле. Полное и сокращенное ионное уравнение. Краткое ионное уравнение – отражение смысла качественной реакции обмена.</w:t>
      </w:r>
    </w:p>
    <w:p w14:paraId="44C83717" w14:textId="77777777" w:rsidR="005C5C17" w:rsidRPr="001406DE" w:rsidRDefault="009466A0" w:rsidP="001406DE">
      <w:pPr>
        <w:pStyle w:val="a3"/>
        <w:ind w:left="0" w:right="3" w:firstLine="567"/>
        <w:jc w:val="both"/>
      </w:pPr>
      <w:r w:rsidRPr="001406DE">
        <w:rPr>
          <w:i/>
        </w:rPr>
        <w:t>Практическая часть</w:t>
      </w:r>
      <w:r w:rsidRPr="001406DE">
        <w:rPr>
          <w:b/>
          <w:i/>
        </w:rPr>
        <w:t xml:space="preserve">. </w:t>
      </w:r>
      <w:r w:rsidRPr="001406DE">
        <w:t>Решение задач по теме «Реакции обмена в водном растворе с участием электролитов». Выполнение качественных реакций на катионы и анионы.</w:t>
      </w:r>
    </w:p>
    <w:p w14:paraId="4FF635E3" w14:textId="77777777" w:rsidR="005C5C17" w:rsidRPr="001406DE" w:rsidRDefault="009466A0" w:rsidP="001406DE">
      <w:pPr>
        <w:pStyle w:val="1"/>
        <w:numPr>
          <w:ilvl w:val="0"/>
          <w:numId w:val="10"/>
        </w:numPr>
        <w:tabs>
          <w:tab w:val="left" w:pos="503"/>
        </w:tabs>
        <w:ind w:left="0" w:right="3" w:firstLine="567"/>
        <w:jc w:val="both"/>
      </w:pPr>
      <w:r w:rsidRPr="001406DE">
        <w:t>Мир веществ. Важнейшие классы неорганических</w:t>
      </w:r>
      <w:r w:rsidRPr="001406DE">
        <w:rPr>
          <w:spacing w:val="-4"/>
        </w:rPr>
        <w:t xml:space="preserve"> </w:t>
      </w:r>
      <w:r w:rsidRPr="001406DE">
        <w:t>соединений.</w:t>
      </w:r>
    </w:p>
    <w:p w14:paraId="337E18B6" w14:textId="77777777" w:rsidR="005C5C17" w:rsidRPr="001406DE" w:rsidRDefault="009466A0" w:rsidP="001406DE">
      <w:pPr>
        <w:pStyle w:val="a5"/>
        <w:numPr>
          <w:ilvl w:val="1"/>
          <w:numId w:val="10"/>
        </w:numPr>
        <w:tabs>
          <w:tab w:val="left" w:pos="715"/>
        </w:tabs>
        <w:ind w:left="0" w:right="3" w:firstLine="567"/>
        <w:jc w:val="both"/>
        <w:rPr>
          <w:b/>
          <w:sz w:val="28"/>
          <w:szCs w:val="28"/>
        </w:rPr>
      </w:pPr>
      <w:r w:rsidRPr="001406DE">
        <w:rPr>
          <w:b/>
          <w:sz w:val="28"/>
          <w:szCs w:val="28"/>
        </w:rPr>
        <w:t>Свойства основных и кислотных оксидов. Синтез</w:t>
      </w:r>
      <w:r w:rsidRPr="001406DE">
        <w:rPr>
          <w:b/>
          <w:spacing w:val="-31"/>
          <w:sz w:val="28"/>
          <w:szCs w:val="28"/>
        </w:rPr>
        <w:t xml:space="preserve"> </w:t>
      </w:r>
      <w:r w:rsidRPr="001406DE">
        <w:rPr>
          <w:b/>
          <w:sz w:val="28"/>
          <w:szCs w:val="28"/>
        </w:rPr>
        <w:t>неорганического вещества (класс оксиды): выбор методики, расчет</w:t>
      </w:r>
      <w:r w:rsidRPr="001406DE">
        <w:rPr>
          <w:b/>
          <w:spacing w:val="-6"/>
          <w:sz w:val="28"/>
          <w:szCs w:val="28"/>
        </w:rPr>
        <w:t xml:space="preserve"> </w:t>
      </w:r>
      <w:r w:rsidRPr="001406DE">
        <w:rPr>
          <w:b/>
          <w:sz w:val="28"/>
          <w:szCs w:val="28"/>
        </w:rPr>
        <w:t>синтеза.</w:t>
      </w:r>
    </w:p>
    <w:p w14:paraId="0786D064" w14:textId="77777777" w:rsidR="005C5C17" w:rsidRPr="001406DE" w:rsidRDefault="009466A0" w:rsidP="001406DE">
      <w:pPr>
        <w:ind w:right="3" w:firstLine="567"/>
        <w:jc w:val="both"/>
        <w:rPr>
          <w:sz w:val="28"/>
          <w:szCs w:val="28"/>
        </w:rPr>
      </w:pPr>
      <w:r w:rsidRPr="001406DE">
        <w:rPr>
          <w:i/>
          <w:sz w:val="28"/>
          <w:szCs w:val="28"/>
        </w:rPr>
        <w:t xml:space="preserve">Теоретическая часть. </w:t>
      </w:r>
      <w:r w:rsidRPr="001406DE">
        <w:rPr>
          <w:sz w:val="28"/>
          <w:szCs w:val="28"/>
        </w:rPr>
        <w:t>Общие свойства класса «Оксиды», характерные свойства основных и кислотных оксидов.</w:t>
      </w:r>
    </w:p>
    <w:p w14:paraId="59F550BD" w14:textId="77777777" w:rsidR="005C5C17" w:rsidRPr="001406DE" w:rsidRDefault="009466A0" w:rsidP="001406DE">
      <w:pPr>
        <w:pStyle w:val="a3"/>
        <w:ind w:left="0" w:right="3" w:firstLine="567"/>
        <w:jc w:val="both"/>
      </w:pPr>
      <w:r w:rsidRPr="001406DE">
        <w:rPr>
          <w:i/>
        </w:rPr>
        <w:t xml:space="preserve">Практическая часть. </w:t>
      </w:r>
      <w:r w:rsidRPr="001406DE">
        <w:t xml:space="preserve">Проведение опытов по изучению свойств основных оксидов: отношение оксидов </w:t>
      </w:r>
      <w:proofErr w:type="spellStart"/>
      <w:r w:rsidRPr="001406DE">
        <w:t>CaO</w:t>
      </w:r>
      <w:proofErr w:type="spellEnd"/>
      <w:r w:rsidRPr="001406DE">
        <w:t xml:space="preserve">, </w:t>
      </w:r>
      <w:proofErr w:type="spellStart"/>
      <w:r w:rsidRPr="001406DE">
        <w:t>MgO</w:t>
      </w:r>
      <w:proofErr w:type="spellEnd"/>
      <w:r w:rsidRPr="001406DE">
        <w:t xml:space="preserve">, </w:t>
      </w:r>
      <w:proofErr w:type="spellStart"/>
      <w:r w:rsidRPr="001406DE">
        <w:t>CuO</w:t>
      </w:r>
      <w:proofErr w:type="spellEnd"/>
      <w:r w:rsidRPr="001406DE">
        <w:t xml:space="preserve"> и т.д. к воде, к кислотам.</w:t>
      </w:r>
    </w:p>
    <w:p w14:paraId="33273648" w14:textId="77777777" w:rsidR="005C5C17" w:rsidRPr="001406DE" w:rsidRDefault="009466A0" w:rsidP="001406DE">
      <w:pPr>
        <w:pStyle w:val="a3"/>
        <w:ind w:left="0" w:right="3" w:firstLine="567"/>
        <w:jc w:val="both"/>
      </w:pPr>
      <w:r w:rsidRPr="001406DE">
        <w:t>Получение основных оксидов (</w:t>
      </w:r>
      <w:proofErr w:type="spellStart"/>
      <w:r w:rsidRPr="001406DE">
        <w:t>СuO</w:t>
      </w:r>
      <w:proofErr w:type="spellEnd"/>
      <w:r w:rsidRPr="001406DE">
        <w:t>) Проведение опытов по изучению свойств кислотных оксидов: отношение кислотных оксидов к воде, к щелочам. Получение кислотных оксидов (СO</w:t>
      </w:r>
      <w:r w:rsidRPr="001406DE">
        <w:rPr>
          <w:vertAlign w:val="subscript"/>
        </w:rPr>
        <w:t>2</w:t>
      </w:r>
      <w:r w:rsidRPr="001406DE">
        <w:t>)</w:t>
      </w:r>
    </w:p>
    <w:p w14:paraId="025A36E9" w14:textId="77777777" w:rsidR="005C5C17" w:rsidRPr="001406DE" w:rsidRDefault="009466A0" w:rsidP="001406DE">
      <w:pPr>
        <w:pStyle w:val="1"/>
        <w:numPr>
          <w:ilvl w:val="1"/>
          <w:numId w:val="10"/>
        </w:numPr>
        <w:tabs>
          <w:tab w:val="left" w:pos="715"/>
        </w:tabs>
        <w:ind w:left="0" w:right="3" w:firstLine="567"/>
        <w:jc w:val="both"/>
      </w:pPr>
      <w:r w:rsidRPr="001406DE">
        <w:lastRenderedPageBreak/>
        <w:t>Получение веществ по генетическим рядам металлов и</w:t>
      </w:r>
      <w:r w:rsidRPr="001406DE">
        <w:rPr>
          <w:spacing w:val="-13"/>
        </w:rPr>
        <w:t xml:space="preserve"> </w:t>
      </w:r>
      <w:r w:rsidRPr="001406DE">
        <w:t>неметаллов.</w:t>
      </w:r>
    </w:p>
    <w:p w14:paraId="59F93873" w14:textId="77777777" w:rsidR="005C5C17" w:rsidRPr="001406DE" w:rsidRDefault="009466A0" w:rsidP="001406DE">
      <w:pPr>
        <w:ind w:right="3" w:firstLine="567"/>
        <w:jc w:val="both"/>
        <w:rPr>
          <w:sz w:val="28"/>
          <w:szCs w:val="28"/>
        </w:rPr>
      </w:pPr>
      <w:r w:rsidRPr="001406DE">
        <w:rPr>
          <w:i/>
          <w:sz w:val="28"/>
          <w:szCs w:val="28"/>
        </w:rPr>
        <w:t>Теоретическая часть</w:t>
      </w:r>
      <w:r w:rsidRPr="001406DE">
        <w:rPr>
          <w:b/>
          <w:i/>
          <w:sz w:val="28"/>
          <w:szCs w:val="28"/>
        </w:rPr>
        <w:t xml:space="preserve">. </w:t>
      </w:r>
      <w:r w:rsidRPr="001406DE">
        <w:rPr>
          <w:sz w:val="28"/>
          <w:szCs w:val="28"/>
        </w:rPr>
        <w:t>Свойства оснований и кислот. Общие свойства класса</w:t>
      </w:r>
    </w:p>
    <w:p w14:paraId="48F76946" w14:textId="77777777" w:rsidR="005C5C17" w:rsidRPr="001406DE" w:rsidRDefault="009466A0" w:rsidP="001406DE">
      <w:pPr>
        <w:pStyle w:val="a3"/>
        <w:ind w:left="0" w:right="3" w:firstLine="567"/>
        <w:jc w:val="both"/>
      </w:pPr>
      <w:r w:rsidRPr="001406DE">
        <w:t>«Кислоты», кислоты окислители. Взаимодействие концентрированной азотной кислоты с медью (демонстрация). Химические свойства кислот и оснований.</w:t>
      </w:r>
    </w:p>
    <w:p w14:paraId="568E7693" w14:textId="77777777" w:rsidR="005C5C17" w:rsidRPr="001406DE" w:rsidRDefault="009466A0" w:rsidP="001406DE">
      <w:pPr>
        <w:pStyle w:val="a3"/>
        <w:ind w:left="0" w:right="3" w:firstLine="567"/>
        <w:jc w:val="both"/>
      </w:pPr>
      <w:r w:rsidRPr="001406DE">
        <w:rPr>
          <w:i/>
        </w:rPr>
        <w:t xml:space="preserve">Практическая часть. </w:t>
      </w:r>
      <w:r w:rsidRPr="001406DE">
        <w:t>Химические свойства кислот: проведение реакции взаимодействия раствора соляной кислоты с цинком, оксидом меди, гидроксидом меди, с карбонатом кальция и другими солями. Химические свойства оснований: проведение реакций взаимодействия гидроксида меди с кислотами, раствора гидроксида натрия с солями, с алюминием, раствора гидроксида кальция с кислотными оксидами. Получение оснований: гидроксид кальция из оксида кальция, гидроксид меди (II) – из растворов сульфата меди и гидроксида натрия. Решение задач на расчет выхода вещества, полученного в ходе превращений по генетическому ряду.</w:t>
      </w:r>
    </w:p>
    <w:p w14:paraId="3267BE91" w14:textId="77777777" w:rsidR="005C5C17" w:rsidRPr="001406DE" w:rsidRDefault="009466A0" w:rsidP="001406DE">
      <w:pPr>
        <w:pStyle w:val="1"/>
        <w:numPr>
          <w:ilvl w:val="1"/>
          <w:numId w:val="10"/>
        </w:numPr>
        <w:tabs>
          <w:tab w:val="left" w:pos="715"/>
        </w:tabs>
        <w:ind w:left="0" w:right="3" w:firstLine="567"/>
        <w:jc w:val="both"/>
      </w:pPr>
      <w:r w:rsidRPr="001406DE">
        <w:t>Свойства амфотерных гидроксидов. Теория комплексных соединений.</w:t>
      </w:r>
    </w:p>
    <w:p w14:paraId="5106A05C" w14:textId="77777777" w:rsidR="005C5C17" w:rsidRPr="001406DE" w:rsidRDefault="009466A0" w:rsidP="001406DE">
      <w:pPr>
        <w:ind w:right="3" w:firstLine="567"/>
        <w:jc w:val="both"/>
        <w:rPr>
          <w:sz w:val="28"/>
          <w:szCs w:val="28"/>
        </w:rPr>
      </w:pPr>
      <w:r w:rsidRPr="001406DE">
        <w:rPr>
          <w:i/>
          <w:sz w:val="28"/>
          <w:szCs w:val="28"/>
        </w:rPr>
        <w:t xml:space="preserve">Теоретическая часть. </w:t>
      </w:r>
      <w:r w:rsidRPr="001406DE">
        <w:rPr>
          <w:sz w:val="28"/>
          <w:szCs w:val="28"/>
        </w:rPr>
        <w:t>Общие свойства класса «</w:t>
      </w:r>
      <w:r w:rsidRPr="001406DE">
        <w:rPr>
          <w:i/>
          <w:sz w:val="28"/>
          <w:szCs w:val="28"/>
        </w:rPr>
        <w:t>Амфотерные гидроксиды»</w:t>
      </w:r>
      <w:r w:rsidRPr="001406DE">
        <w:rPr>
          <w:sz w:val="28"/>
          <w:szCs w:val="28"/>
        </w:rPr>
        <w:t>. Теория комплексных соединений. Строение комплексных соединений и их окраска.</w:t>
      </w:r>
    </w:p>
    <w:p w14:paraId="0642C18B" w14:textId="36108AF4" w:rsidR="005C5C17" w:rsidRPr="001406DE" w:rsidRDefault="009466A0" w:rsidP="001406DE">
      <w:pPr>
        <w:pStyle w:val="a3"/>
        <w:ind w:left="0" w:right="3" w:firstLine="567"/>
        <w:jc w:val="both"/>
      </w:pPr>
      <w:r w:rsidRPr="001406DE">
        <w:rPr>
          <w:i/>
        </w:rPr>
        <w:t xml:space="preserve">Практическая часть. </w:t>
      </w:r>
      <w:r w:rsidRPr="001406DE">
        <w:t xml:space="preserve">Получение амфотерных гидроксидов взаимодействием водных растворов солей алюминия и хрома </w:t>
      </w:r>
      <w:r w:rsidR="00A94E31" w:rsidRPr="001406DE">
        <w:t>со щелочами</w:t>
      </w:r>
      <w:r w:rsidRPr="001406DE">
        <w:t>. Химические свойства амфотерных гидроксидов: проведение реакции взаимодействия гидроксида алюминия с раствором серной или соляной кислоты, с раствором гидроксида натрия. Наблюдение за окраской комплексных соединений хрома и кобальта. Выполнение заданий по теме "Получение комплексных соединений и изучение их свойств".</w:t>
      </w:r>
    </w:p>
    <w:p w14:paraId="4A0795FC" w14:textId="77777777" w:rsidR="005C5C17" w:rsidRPr="001406DE" w:rsidRDefault="009466A0" w:rsidP="001406DE">
      <w:pPr>
        <w:pStyle w:val="1"/>
        <w:numPr>
          <w:ilvl w:val="0"/>
          <w:numId w:val="10"/>
        </w:numPr>
        <w:tabs>
          <w:tab w:val="left" w:pos="1355"/>
        </w:tabs>
        <w:ind w:left="0" w:right="3" w:firstLine="567"/>
        <w:jc w:val="both"/>
      </w:pPr>
      <w:r w:rsidRPr="001406DE">
        <w:t>Окислительно-восстановительные</w:t>
      </w:r>
      <w:r w:rsidRPr="001406DE">
        <w:rPr>
          <w:spacing w:val="-4"/>
        </w:rPr>
        <w:t xml:space="preserve"> </w:t>
      </w:r>
      <w:r w:rsidRPr="001406DE">
        <w:t>реакции.</w:t>
      </w:r>
    </w:p>
    <w:p w14:paraId="2011CFFF" w14:textId="77777777" w:rsidR="005C5C17" w:rsidRPr="001406DE" w:rsidRDefault="009466A0" w:rsidP="001406DE">
      <w:pPr>
        <w:pStyle w:val="a5"/>
        <w:numPr>
          <w:ilvl w:val="1"/>
          <w:numId w:val="6"/>
        </w:numPr>
        <w:tabs>
          <w:tab w:val="left" w:pos="715"/>
        </w:tabs>
        <w:ind w:left="0" w:right="3" w:firstLine="567"/>
        <w:jc w:val="both"/>
        <w:rPr>
          <w:sz w:val="28"/>
          <w:szCs w:val="28"/>
        </w:rPr>
      </w:pPr>
      <w:r w:rsidRPr="001406DE">
        <w:rPr>
          <w:b/>
          <w:sz w:val="28"/>
          <w:szCs w:val="28"/>
        </w:rPr>
        <w:t xml:space="preserve">Восстановление и окисление. Окислители и восстановители. </w:t>
      </w:r>
      <w:r w:rsidRPr="001406DE">
        <w:rPr>
          <w:i/>
          <w:sz w:val="28"/>
          <w:szCs w:val="28"/>
        </w:rPr>
        <w:t xml:space="preserve">Теоретическая часть. </w:t>
      </w:r>
      <w:r w:rsidRPr="001406DE">
        <w:rPr>
          <w:sz w:val="28"/>
          <w:szCs w:val="28"/>
        </w:rPr>
        <w:t>Зависимость окислительно-восстановительных свойств веществ от положения элементов в Периодической системе. Процессы окисления и восстановления, составление уравнений</w:t>
      </w:r>
      <w:r w:rsidRPr="001406DE">
        <w:rPr>
          <w:spacing w:val="-22"/>
          <w:sz w:val="28"/>
          <w:szCs w:val="28"/>
        </w:rPr>
        <w:t xml:space="preserve"> </w:t>
      </w:r>
      <w:r w:rsidRPr="001406DE">
        <w:rPr>
          <w:sz w:val="28"/>
          <w:szCs w:val="28"/>
        </w:rPr>
        <w:t>реакций.</w:t>
      </w:r>
    </w:p>
    <w:p w14:paraId="66652F3E" w14:textId="77777777" w:rsidR="005C5C17" w:rsidRPr="001406DE" w:rsidRDefault="009466A0" w:rsidP="001406DE">
      <w:pPr>
        <w:pStyle w:val="a3"/>
        <w:ind w:left="0" w:right="3" w:firstLine="567"/>
        <w:jc w:val="both"/>
      </w:pPr>
      <w:r w:rsidRPr="001406DE">
        <w:t xml:space="preserve">Алгоритм составления </w:t>
      </w:r>
      <w:proofErr w:type="spellStart"/>
      <w:r w:rsidRPr="001406DE">
        <w:t>окислительно</w:t>
      </w:r>
      <w:proofErr w:type="spellEnd"/>
      <w:r w:rsidRPr="001406DE">
        <w:t xml:space="preserve">-восстановительных уравнений методом </w:t>
      </w:r>
      <w:proofErr w:type="spellStart"/>
      <w:r w:rsidRPr="001406DE">
        <w:t>электроннного</w:t>
      </w:r>
      <w:proofErr w:type="spellEnd"/>
      <w:r w:rsidRPr="001406DE">
        <w:t xml:space="preserve"> баланса. Значение среды протекания для окислительно- восстановительных реакций.</w:t>
      </w:r>
    </w:p>
    <w:p w14:paraId="52D253E9" w14:textId="77777777" w:rsidR="005C5C17" w:rsidRPr="001406DE" w:rsidRDefault="009466A0" w:rsidP="001406DE">
      <w:pPr>
        <w:pStyle w:val="a3"/>
        <w:ind w:left="0" w:right="3" w:firstLine="567"/>
        <w:jc w:val="both"/>
      </w:pPr>
      <w:r w:rsidRPr="001406DE">
        <w:rPr>
          <w:i/>
        </w:rPr>
        <w:t xml:space="preserve">Практическая часть. </w:t>
      </w:r>
      <w:r w:rsidRPr="001406DE">
        <w:t>Определение восстановительной и окислительной способности различных веществ. Решение задач и выполнение упражнений по теме «Составления уравнений ОВР методом электронного баланса».</w:t>
      </w:r>
    </w:p>
    <w:p w14:paraId="69E9EB2E" w14:textId="77777777" w:rsidR="005C5C17" w:rsidRPr="001406DE" w:rsidRDefault="009466A0" w:rsidP="001406DE">
      <w:pPr>
        <w:pStyle w:val="a3"/>
        <w:ind w:left="0" w:right="3" w:firstLine="567"/>
        <w:jc w:val="both"/>
      </w:pPr>
      <w:r w:rsidRPr="001406DE">
        <w:t>Решение задач и выполнение упражнений по теме «Реакции межмолекулярного и внутримолекулярного окисления-восстановления».</w:t>
      </w:r>
    </w:p>
    <w:p w14:paraId="4DF0463C" w14:textId="77777777" w:rsidR="005C5C17" w:rsidRPr="001406DE" w:rsidRDefault="009466A0" w:rsidP="001406DE">
      <w:pPr>
        <w:pStyle w:val="1"/>
        <w:numPr>
          <w:ilvl w:val="1"/>
          <w:numId w:val="6"/>
        </w:numPr>
        <w:tabs>
          <w:tab w:val="left" w:pos="715"/>
        </w:tabs>
        <w:ind w:left="0" w:right="3" w:firstLine="567"/>
        <w:jc w:val="both"/>
      </w:pPr>
      <w:r w:rsidRPr="001406DE">
        <w:t>Окислительно-восстановительные реакции в растворах. Реакции производных марганца и хрома в кислой, нейтральной и в щелочной среде. Метод</w:t>
      </w:r>
      <w:r w:rsidRPr="001406DE">
        <w:rPr>
          <w:spacing w:val="-4"/>
        </w:rPr>
        <w:t xml:space="preserve"> </w:t>
      </w:r>
      <w:proofErr w:type="spellStart"/>
      <w:r w:rsidRPr="001406DE">
        <w:t>полуреакций</w:t>
      </w:r>
      <w:proofErr w:type="spellEnd"/>
      <w:r w:rsidRPr="001406DE">
        <w:t>.</w:t>
      </w:r>
    </w:p>
    <w:p w14:paraId="15C355AC" w14:textId="77777777" w:rsidR="005C5C17" w:rsidRPr="001406DE" w:rsidRDefault="009466A0" w:rsidP="001406DE">
      <w:pPr>
        <w:pStyle w:val="a3"/>
        <w:ind w:left="0" w:right="3" w:firstLine="567"/>
        <w:jc w:val="both"/>
      </w:pPr>
      <w:r w:rsidRPr="001406DE">
        <w:rPr>
          <w:i/>
        </w:rPr>
        <w:t xml:space="preserve">Теоретическая часть. </w:t>
      </w:r>
      <w:r w:rsidRPr="001406DE">
        <w:t xml:space="preserve">Зависимость окислительных свойств веществ от среды. Алгоритм составления </w:t>
      </w:r>
      <w:proofErr w:type="spellStart"/>
      <w:r w:rsidRPr="001406DE">
        <w:t>окислительно</w:t>
      </w:r>
      <w:proofErr w:type="spellEnd"/>
      <w:r w:rsidRPr="001406DE">
        <w:t xml:space="preserve">-восстановительных уравнений методом </w:t>
      </w:r>
      <w:proofErr w:type="spellStart"/>
      <w:r w:rsidRPr="001406DE">
        <w:t>полуреакций</w:t>
      </w:r>
      <w:proofErr w:type="spellEnd"/>
      <w:r w:rsidRPr="001406DE">
        <w:t>. Значение сред</w:t>
      </w:r>
      <w:r w:rsidR="001406DE">
        <w:t>ы протекания для окислительно-в</w:t>
      </w:r>
      <w:r w:rsidRPr="001406DE">
        <w:t>осстановительных реакций.</w:t>
      </w:r>
    </w:p>
    <w:p w14:paraId="01BA7437" w14:textId="77777777" w:rsidR="005C5C17" w:rsidRPr="001406DE" w:rsidRDefault="009466A0" w:rsidP="001406DE">
      <w:pPr>
        <w:pStyle w:val="a3"/>
        <w:ind w:left="0" w:right="3" w:firstLine="567"/>
        <w:jc w:val="both"/>
      </w:pPr>
      <w:r w:rsidRPr="001406DE">
        <w:rPr>
          <w:i/>
        </w:rPr>
        <w:t xml:space="preserve">Практическая часть. </w:t>
      </w:r>
      <w:r w:rsidRPr="001406DE">
        <w:t xml:space="preserve">Протекание окислительно-восстановительных реакций производных хрома и марганца в различных средах. Окисление </w:t>
      </w:r>
      <w:proofErr w:type="spellStart"/>
      <w:r w:rsidRPr="001406DE">
        <w:t>алкенов</w:t>
      </w:r>
      <w:proofErr w:type="spellEnd"/>
      <w:r w:rsidRPr="001406DE">
        <w:t xml:space="preserve"> и спиртов перманганатом и бихроматом ка</w:t>
      </w:r>
      <w:r w:rsidR="00673416">
        <w:t>лия. Расчеты по уравнениям ОВР-</w:t>
      </w:r>
      <w:r w:rsidRPr="001406DE">
        <w:t>решение комплексных задач.</w:t>
      </w:r>
    </w:p>
    <w:p w14:paraId="69091574" w14:textId="77777777" w:rsidR="005C5C17" w:rsidRPr="001406DE" w:rsidRDefault="009466A0" w:rsidP="001406DE">
      <w:pPr>
        <w:pStyle w:val="1"/>
        <w:numPr>
          <w:ilvl w:val="0"/>
          <w:numId w:val="10"/>
        </w:numPr>
        <w:tabs>
          <w:tab w:val="left" w:pos="1497"/>
        </w:tabs>
        <w:ind w:left="0" w:right="3" w:firstLine="567"/>
        <w:jc w:val="both"/>
      </w:pPr>
      <w:r w:rsidRPr="001406DE">
        <w:lastRenderedPageBreak/>
        <w:t>Химия</w:t>
      </w:r>
      <w:r w:rsidRPr="001406DE">
        <w:rPr>
          <w:spacing w:val="-2"/>
        </w:rPr>
        <w:t xml:space="preserve"> </w:t>
      </w:r>
      <w:r w:rsidRPr="001406DE">
        <w:t>элементов.</w:t>
      </w:r>
    </w:p>
    <w:p w14:paraId="1C88FB2E" w14:textId="77777777" w:rsidR="005C5C17" w:rsidRPr="001406DE" w:rsidRDefault="009466A0" w:rsidP="001406DE">
      <w:pPr>
        <w:pStyle w:val="a5"/>
        <w:numPr>
          <w:ilvl w:val="1"/>
          <w:numId w:val="5"/>
        </w:numPr>
        <w:tabs>
          <w:tab w:val="left" w:pos="715"/>
        </w:tabs>
        <w:ind w:left="0" w:right="3" w:firstLine="567"/>
        <w:jc w:val="both"/>
        <w:rPr>
          <w:b/>
          <w:sz w:val="28"/>
          <w:szCs w:val="28"/>
        </w:rPr>
      </w:pPr>
      <w:r w:rsidRPr="001406DE">
        <w:rPr>
          <w:b/>
          <w:sz w:val="28"/>
          <w:szCs w:val="28"/>
        </w:rPr>
        <w:t>Подгруппа галогенов. Общая характеристика и особые свойства фтора и</w:t>
      </w:r>
      <w:r w:rsidRPr="001406DE">
        <w:rPr>
          <w:b/>
          <w:spacing w:val="-2"/>
          <w:sz w:val="28"/>
          <w:szCs w:val="28"/>
        </w:rPr>
        <w:t xml:space="preserve"> </w:t>
      </w:r>
      <w:r w:rsidRPr="001406DE">
        <w:rPr>
          <w:b/>
          <w:sz w:val="28"/>
          <w:szCs w:val="28"/>
        </w:rPr>
        <w:t>йода.</w:t>
      </w:r>
    </w:p>
    <w:p w14:paraId="4E18DDBD" w14:textId="77777777" w:rsidR="005C5C17" w:rsidRPr="001406DE" w:rsidRDefault="009466A0" w:rsidP="001406DE">
      <w:pPr>
        <w:pStyle w:val="a3"/>
        <w:ind w:left="0" w:right="3" w:firstLine="567"/>
        <w:jc w:val="both"/>
      </w:pPr>
      <w:r w:rsidRPr="001406DE">
        <w:rPr>
          <w:i/>
        </w:rPr>
        <w:t xml:space="preserve">Теоретическая часть. </w:t>
      </w:r>
      <w:r w:rsidRPr="001406DE">
        <w:t>Изменение физических свойств, химической активности и окислительной способности галогенов от фтора к йоду. Открытие и получение галогенов.</w:t>
      </w:r>
    </w:p>
    <w:p w14:paraId="2AFF872F" w14:textId="77777777" w:rsidR="005C5C17" w:rsidRPr="001406DE" w:rsidRDefault="009466A0" w:rsidP="001406DE">
      <w:pPr>
        <w:ind w:right="3" w:firstLine="567"/>
        <w:jc w:val="both"/>
        <w:rPr>
          <w:sz w:val="28"/>
          <w:szCs w:val="28"/>
        </w:rPr>
      </w:pPr>
      <w:r w:rsidRPr="001406DE">
        <w:rPr>
          <w:i/>
          <w:sz w:val="28"/>
          <w:szCs w:val="28"/>
        </w:rPr>
        <w:t xml:space="preserve">Практическая часть. </w:t>
      </w:r>
      <w:r w:rsidRPr="001406DE">
        <w:rPr>
          <w:sz w:val="28"/>
          <w:szCs w:val="28"/>
        </w:rPr>
        <w:t>Решение расчетных задач. Опыты с йодом.</w:t>
      </w:r>
    </w:p>
    <w:p w14:paraId="27F1E2A7" w14:textId="77777777" w:rsidR="005C5C17" w:rsidRPr="001406DE" w:rsidRDefault="009466A0" w:rsidP="001406DE">
      <w:pPr>
        <w:pStyle w:val="1"/>
        <w:numPr>
          <w:ilvl w:val="1"/>
          <w:numId w:val="5"/>
        </w:numPr>
        <w:tabs>
          <w:tab w:val="left" w:pos="715"/>
        </w:tabs>
        <w:ind w:left="0" w:right="3" w:firstLine="567"/>
        <w:jc w:val="both"/>
      </w:pPr>
      <w:r w:rsidRPr="001406DE">
        <w:t xml:space="preserve">Водород. </w:t>
      </w:r>
      <w:proofErr w:type="spellStart"/>
      <w:r w:rsidRPr="001406DE">
        <w:t>Галогеноводороды</w:t>
      </w:r>
      <w:proofErr w:type="spellEnd"/>
      <w:r w:rsidRPr="001406DE">
        <w:t>. кислородосодержащие</w:t>
      </w:r>
      <w:r w:rsidRPr="001406DE">
        <w:rPr>
          <w:spacing w:val="-23"/>
        </w:rPr>
        <w:t xml:space="preserve"> </w:t>
      </w:r>
      <w:r w:rsidRPr="001406DE">
        <w:t>соединения галогенов.</w:t>
      </w:r>
    </w:p>
    <w:p w14:paraId="0590EC93" w14:textId="77777777" w:rsidR="005C5C17" w:rsidRPr="001406DE" w:rsidRDefault="009466A0" w:rsidP="001406DE">
      <w:pPr>
        <w:pStyle w:val="a3"/>
        <w:ind w:left="0" w:right="3" w:firstLine="567"/>
        <w:jc w:val="both"/>
      </w:pPr>
      <w:r w:rsidRPr="001406DE">
        <w:rPr>
          <w:i/>
        </w:rPr>
        <w:t>Теоретическая часть</w:t>
      </w:r>
      <w:r w:rsidRPr="001406DE">
        <w:t xml:space="preserve">. Свойства водорода, сравнение свойств </w:t>
      </w:r>
      <w:proofErr w:type="spellStart"/>
      <w:r w:rsidRPr="001406DE">
        <w:t>галогеноводородов</w:t>
      </w:r>
      <w:proofErr w:type="spellEnd"/>
      <w:r w:rsidRPr="001406DE">
        <w:t>. Хлороводород и соляная кислота. Качественные реакции на галогениды.</w:t>
      </w:r>
    </w:p>
    <w:p w14:paraId="23D076F4" w14:textId="77777777" w:rsidR="005C5C17" w:rsidRPr="001406DE" w:rsidRDefault="009466A0" w:rsidP="001406DE">
      <w:pPr>
        <w:pStyle w:val="a3"/>
        <w:ind w:left="0" w:right="3" w:firstLine="567"/>
        <w:jc w:val="both"/>
      </w:pPr>
      <w:r w:rsidRPr="001406DE">
        <w:rPr>
          <w:i/>
        </w:rPr>
        <w:t xml:space="preserve">Практическая часть. </w:t>
      </w:r>
      <w:r w:rsidRPr="001406DE">
        <w:t>Синтез хлороводорода и хлоридов в АПХР: выбор методики, расчет синтеза. Выполнение качественных реакций на галогениды.</w:t>
      </w:r>
    </w:p>
    <w:p w14:paraId="0F704749" w14:textId="77777777" w:rsidR="005C5C17" w:rsidRPr="001406DE" w:rsidRDefault="009466A0" w:rsidP="001406DE">
      <w:pPr>
        <w:pStyle w:val="1"/>
        <w:numPr>
          <w:ilvl w:val="1"/>
          <w:numId w:val="5"/>
        </w:numPr>
        <w:tabs>
          <w:tab w:val="left" w:pos="715"/>
        </w:tabs>
        <w:ind w:left="0" w:right="3" w:firstLine="567"/>
        <w:jc w:val="both"/>
      </w:pPr>
      <w:r w:rsidRPr="001406DE">
        <w:t xml:space="preserve">Подгруппа </w:t>
      </w:r>
      <w:proofErr w:type="spellStart"/>
      <w:r w:rsidRPr="001406DE">
        <w:t>халькогенов</w:t>
      </w:r>
      <w:proofErr w:type="spellEnd"/>
      <w:r w:rsidRPr="001406DE">
        <w:t>. Общая характеристика, особые свойства сероводорода и диоксида</w:t>
      </w:r>
      <w:r w:rsidRPr="001406DE">
        <w:rPr>
          <w:spacing w:val="-1"/>
        </w:rPr>
        <w:t xml:space="preserve"> </w:t>
      </w:r>
      <w:r w:rsidRPr="001406DE">
        <w:t>серы.</w:t>
      </w:r>
    </w:p>
    <w:p w14:paraId="616B6A6C" w14:textId="77777777" w:rsidR="005C5C17" w:rsidRPr="001406DE" w:rsidRDefault="009466A0" w:rsidP="001406DE">
      <w:pPr>
        <w:pStyle w:val="a3"/>
        <w:ind w:left="0" w:right="3" w:firstLine="567"/>
        <w:jc w:val="both"/>
      </w:pPr>
      <w:r w:rsidRPr="001406DE">
        <w:rPr>
          <w:i/>
        </w:rPr>
        <w:t xml:space="preserve">Теоретическая часть. </w:t>
      </w:r>
      <w:r w:rsidRPr="001406DE">
        <w:t>Общая характеристика подгруппы кислорода. Сравнение свойств сероводорода и воды. Полное и неполное горение сероводорода. Получение диоксида серы и его свойства.</w:t>
      </w:r>
    </w:p>
    <w:p w14:paraId="70DEA632" w14:textId="77777777" w:rsidR="005C5C17" w:rsidRPr="001406DE" w:rsidRDefault="009466A0" w:rsidP="001406DE">
      <w:pPr>
        <w:pStyle w:val="a3"/>
        <w:ind w:left="0" w:right="3" w:firstLine="567"/>
        <w:jc w:val="both"/>
      </w:pPr>
      <w:r w:rsidRPr="001406DE">
        <w:rPr>
          <w:i/>
        </w:rPr>
        <w:t xml:space="preserve">Практическая часть. </w:t>
      </w:r>
      <w:r w:rsidRPr="001406DE">
        <w:t>Получение диоксида серы и изучение его свойств. Принципы реставрационных работ по осветлению белил. Изучение аллотропии серы.</w:t>
      </w:r>
    </w:p>
    <w:p w14:paraId="289ABAC3" w14:textId="77777777" w:rsidR="005C5C17" w:rsidRPr="001406DE" w:rsidRDefault="009466A0" w:rsidP="001406DE">
      <w:pPr>
        <w:pStyle w:val="1"/>
        <w:numPr>
          <w:ilvl w:val="1"/>
          <w:numId w:val="5"/>
        </w:numPr>
        <w:tabs>
          <w:tab w:val="left" w:pos="715"/>
        </w:tabs>
        <w:ind w:left="0" w:right="3" w:firstLine="567"/>
        <w:jc w:val="both"/>
      </w:pPr>
      <w:r w:rsidRPr="001406DE">
        <w:t>Серная кислота. Сульфаты и</w:t>
      </w:r>
      <w:r w:rsidRPr="001406DE">
        <w:rPr>
          <w:spacing w:val="-7"/>
        </w:rPr>
        <w:t xml:space="preserve"> </w:t>
      </w:r>
      <w:r w:rsidRPr="001406DE">
        <w:t>сульфиты.</w:t>
      </w:r>
    </w:p>
    <w:p w14:paraId="52FB8236"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Строение молекулы и физические свойства. Химические свойства серной кислоты. Соли серной кислоты-сульфаты. Применение серной кислоты и ее солей. История производства серной кислоты.</w:t>
      </w:r>
    </w:p>
    <w:p w14:paraId="15BF3460" w14:textId="77777777" w:rsidR="005C5C17" w:rsidRPr="001406DE" w:rsidRDefault="009466A0" w:rsidP="001406DE">
      <w:pPr>
        <w:ind w:right="3" w:firstLine="567"/>
        <w:jc w:val="both"/>
        <w:rPr>
          <w:sz w:val="28"/>
          <w:szCs w:val="28"/>
        </w:rPr>
      </w:pPr>
      <w:r w:rsidRPr="001406DE">
        <w:rPr>
          <w:i/>
          <w:sz w:val="28"/>
          <w:szCs w:val="28"/>
        </w:rPr>
        <w:t xml:space="preserve">Практическая часть. </w:t>
      </w:r>
      <w:r w:rsidRPr="001406DE">
        <w:rPr>
          <w:sz w:val="28"/>
          <w:szCs w:val="28"/>
        </w:rPr>
        <w:t>Решение задач и выполнение упражнений по теме</w:t>
      </w:r>
    </w:p>
    <w:p w14:paraId="634909C9" w14:textId="77777777" w:rsidR="005C5C17" w:rsidRPr="001406DE" w:rsidRDefault="009466A0" w:rsidP="001406DE">
      <w:pPr>
        <w:pStyle w:val="a3"/>
        <w:ind w:left="0" w:right="3" w:firstLine="567"/>
        <w:jc w:val="both"/>
      </w:pPr>
      <w:r w:rsidRPr="001406DE">
        <w:t>«Составление уравнений реакций с участием серной кислоты и сульфатов».</w:t>
      </w:r>
    </w:p>
    <w:p w14:paraId="040945BB" w14:textId="77777777" w:rsidR="005C5C17" w:rsidRPr="001406DE" w:rsidRDefault="009466A0" w:rsidP="001406DE">
      <w:pPr>
        <w:pStyle w:val="a3"/>
        <w:ind w:left="0" w:right="3" w:firstLine="567"/>
        <w:jc w:val="both"/>
      </w:pPr>
      <w:r w:rsidRPr="001406DE">
        <w:t>Синтез нерастворимых и растворимых сульфатов, расчеты и поиск литературы.</w:t>
      </w:r>
    </w:p>
    <w:p w14:paraId="72C4C503" w14:textId="77777777" w:rsidR="005C5C17" w:rsidRPr="001406DE" w:rsidRDefault="009466A0" w:rsidP="001406DE">
      <w:pPr>
        <w:pStyle w:val="1"/>
        <w:numPr>
          <w:ilvl w:val="1"/>
          <w:numId w:val="5"/>
        </w:numPr>
        <w:tabs>
          <w:tab w:val="left" w:pos="715"/>
        </w:tabs>
        <w:ind w:left="0" w:right="3" w:firstLine="567"/>
        <w:jc w:val="both"/>
      </w:pPr>
      <w:r w:rsidRPr="001406DE">
        <w:t>Подгруппа азота. Аммиак и</w:t>
      </w:r>
      <w:r w:rsidRPr="001406DE">
        <w:rPr>
          <w:spacing w:val="-4"/>
        </w:rPr>
        <w:t xml:space="preserve"> </w:t>
      </w:r>
      <w:proofErr w:type="spellStart"/>
      <w:r w:rsidRPr="001406DE">
        <w:t>фосфин</w:t>
      </w:r>
      <w:proofErr w:type="spellEnd"/>
      <w:r w:rsidRPr="001406DE">
        <w:t>.</w:t>
      </w:r>
    </w:p>
    <w:p w14:paraId="01C6F922" w14:textId="77777777" w:rsidR="005C5C17" w:rsidRPr="001406DE" w:rsidRDefault="009466A0" w:rsidP="001406DE">
      <w:pPr>
        <w:pStyle w:val="a3"/>
        <w:ind w:left="0" w:right="3" w:firstLine="567"/>
        <w:jc w:val="both"/>
        <w:rPr>
          <w:b/>
        </w:rPr>
      </w:pPr>
      <w:r w:rsidRPr="001406DE">
        <w:rPr>
          <w:i/>
        </w:rPr>
        <w:t>Теоретическая часть</w:t>
      </w:r>
      <w:r w:rsidRPr="001406DE">
        <w:rPr>
          <w:b/>
          <w:i/>
        </w:rPr>
        <w:t xml:space="preserve">. </w:t>
      </w:r>
      <w:r w:rsidRPr="001406DE">
        <w:t>Общая характеристика подгруппы азота. Строение молекулы аммиака. Физические и химические свойства аммиака</w:t>
      </w:r>
      <w:r w:rsidRPr="001406DE">
        <w:rPr>
          <w:b/>
        </w:rPr>
        <w:t xml:space="preserve">. </w:t>
      </w:r>
      <w:r w:rsidRPr="001406DE">
        <w:t xml:space="preserve">Аммиак в природе, история получения аммиака. Промышленное производство аммиака. Применение аммиака. сравнение с </w:t>
      </w:r>
      <w:proofErr w:type="spellStart"/>
      <w:r w:rsidRPr="001406DE">
        <w:t>фосфином</w:t>
      </w:r>
      <w:proofErr w:type="spellEnd"/>
      <w:r w:rsidRPr="001406DE">
        <w:rPr>
          <w:b/>
        </w:rPr>
        <w:t>.</w:t>
      </w:r>
    </w:p>
    <w:p w14:paraId="49503656" w14:textId="77777777" w:rsidR="005C5C17" w:rsidRPr="001406DE" w:rsidRDefault="009466A0" w:rsidP="001406DE">
      <w:pPr>
        <w:pStyle w:val="a3"/>
        <w:ind w:left="0" w:right="3" w:firstLine="567"/>
        <w:jc w:val="both"/>
      </w:pPr>
      <w:r w:rsidRPr="001406DE">
        <w:rPr>
          <w:i/>
        </w:rPr>
        <w:t xml:space="preserve">Практическая часть. </w:t>
      </w:r>
      <w:r w:rsidRPr="001406DE">
        <w:t>Получение аммиака в лаборатории. Изучение процесса каталитического горения аммиака. Свойства аммиака. Решение задач и выполнение упражнений по теме «Подгруппа азота».</w:t>
      </w:r>
    </w:p>
    <w:p w14:paraId="254168CC" w14:textId="77777777" w:rsidR="005C5C17" w:rsidRPr="001406DE" w:rsidRDefault="009466A0" w:rsidP="001406DE">
      <w:pPr>
        <w:pStyle w:val="1"/>
        <w:numPr>
          <w:ilvl w:val="1"/>
          <w:numId w:val="5"/>
        </w:numPr>
        <w:tabs>
          <w:tab w:val="left" w:pos="715"/>
        </w:tabs>
        <w:ind w:left="0" w:right="3" w:firstLine="567"/>
        <w:jc w:val="both"/>
      </w:pPr>
      <w:r w:rsidRPr="001406DE">
        <w:t>Азотная и фосфорная кислоты и их</w:t>
      </w:r>
      <w:r w:rsidRPr="001406DE">
        <w:rPr>
          <w:spacing w:val="-8"/>
        </w:rPr>
        <w:t xml:space="preserve"> </w:t>
      </w:r>
      <w:r w:rsidRPr="001406DE">
        <w:t>соли.</w:t>
      </w:r>
    </w:p>
    <w:p w14:paraId="595E25A3" w14:textId="77777777" w:rsidR="005C5C17" w:rsidRPr="001406DE" w:rsidRDefault="009466A0" w:rsidP="001406DE">
      <w:pPr>
        <w:pStyle w:val="a3"/>
        <w:ind w:left="0" w:right="3" w:firstLine="567"/>
        <w:jc w:val="both"/>
      </w:pPr>
      <w:r w:rsidRPr="001406DE">
        <w:rPr>
          <w:i/>
        </w:rPr>
        <w:t xml:space="preserve">Теоретическая часть. </w:t>
      </w:r>
      <w:r w:rsidRPr="001406DE">
        <w:t>Состав и строение молекул азотной и фосфорной кислоты. Физические и химические свойства кислот. Получение азотной и фосфорной кислоты. Применение азотной кислоты. Свойства солей азотной и фосфорной кислоты.</w:t>
      </w:r>
    </w:p>
    <w:p w14:paraId="0BD6BBA7" w14:textId="77777777" w:rsidR="005C5C17" w:rsidRPr="001406DE" w:rsidRDefault="009466A0" w:rsidP="001406DE">
      <w:pPr>
        <w:pStyle w:val="a3"/>
        <w:ind w:left="0" w:right="3" w:firstLine="567"/>
        <w:jc w:val="both"/>
      </w:pPr>
      <w:r w:rsidRPr="001406DE">
        <w:rPr>
          <w:i/>
        </w:rPr>
        <w:t xml:space="preserve">Практическая часть. </w:t>
      </w:r>
      <w:r w:rsidRPr="001406DE">
        <w:t>Изучение коллекции удобрений. Определение состава удобрений. Выполнение опытов с азотной и фосфорной кислотой. Решение задач и выполнение упражнений по теме «Составление уравнений реакций с участием азотной и фосфорной кислоты».</w:t>
      </w:r>
    </w:p>
    <w:p w14:paraId="47E9BC8D" w14:textId="77777777" w:rsidR="005C5C17" w:rsidRPr="001406DE" w:rsidRDefault="009466A0" w:rsidP="001406DE">
      <w:pPr>
        <w:pStyle w:val="1"/>
        <w:numPr>
          <w:ilvl w:val="1"/>
          <w:numId w:val="5"/>
        </w:numPr>
        <w:tabs>
          <w:tab w:val="left" w:pos="715"/>
        </w:tabs>
        <w:ind w:left="0" w:right="3" w:firstLine="567"/>
        <w:jc w:val="both"/>
      </w:pPr>
      <w:r w:rsidRPr="001406DE">
        <w:t>Углерод и кремний – непохожие</w:t>
      </w:r>
      <w:r w:rsidRPr="001406DE">
        <w:rPr>
          <w:spacing w:val="-3"/>
        </w:rPr>
        <w:t xml:space="preserve"> </w:t>
      </w:r>
      <w:r w:rsidRPr="001406DE">
        <w:t>соседи.</w:t>
      </w:r>
    </w:p>
    <w:p w14:paraId="6CF3409E"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 xml:space="preserve">Общая характеристика подгруппы углерода. Простые </w:t>
      </w:r>
      <w:r w:rsidRPr="001406DE">
        <w:lastRenderedPageBreak/>
        <w:t>вещества –</w:t>
      </w:r>
      <w:r w:rsidR="001406DE">
        <w:t xml:space="preserve"> </w:t>
      </w:r>
      <w:r w:rsidRPr="001406DE">
        <w:t xml:space="preserve">углерод и кремний. Аллотропия. Физические свойства и химические свойства кремния и углерода. Получение кремния. </w:t>
      </w:r>
      <w:proofErr w:type="spellStart"/>
      <w:r w:rsidRPr="001406DE">
        <w:t>Силан</w:t>
      </w:r>
      <w:proofErr w:type="spellEnd"/>
      <w:r w:rsidRPr="001406DE">
        <w:t xml:space="preserve"> и метан. Получение и свойства. Оксиды (IV) углерода и кремния</w:t>
      </w:r>
      <w:r w:rsidRPr="001406DE">
        <w:rPr>
          <w:vertAlign w:val="subscript"/>
        </w:rPr>
        <w:t>.</w:t>
      </w:r>
      <w:r w:rsidRPr="001406DE">
        <w:t xml:space="preserve"> Кремниевая кислота и ее соли, карбонаты. Строение и свойства. Прим</w:t>
      </w:r>
      <w:r w:rsidR="001406DE">
        <w:t>енение кремния и его соединений</w:t>
      </w:r>
      <w:r w:rsidRPr="001406DE">
        <w:t>.</w:t>
      </w:r>
    </w:p>
    <w:p w14:paraId="4B02CD9B" w14:textId="77777777" w:rsidR="005C5C17" w:rsidRPr="001406DE" w:rsidRDefault="009466A0" w:rsidP="001406DE">
      <w:pPr>
        <w:ind w:right="3" w:firstLine="567"/>
        <w:jc w:val="both"/>
        <w:rPr>
          <w:sz w:val="28"/>
          <w:szCs w:val="28"/>
        </w:rPr>
      </w:pPr>
      <w:r w:rsidRPr="001406DE">
        <w:rPr>
          <w:i/>
          <w:sz w:val="28"/>
          <w:szCs w:val="28"/>
        </w:rPr>
        <w:t xml:space="preserve">Практическая часть. </w:t>
      </w:r>
      <w:r w:rsidRPr="001406DE">
        <w:rPr>
          <w:sz w:val="28"/>
          <w:szCs w:val="28"/>
        </w:rPr>
        <w:t>Решение задач и выполнение упражнений по теме</w:t>
      </w:r>
    </w:p>
    <w:p w14:paraId="459695D7" w14:textId="77777777" w:rsidR="005C5C17" w:rsidRPr="001406DE" w:rsidRDefault="009466A0" w:rsidP="001406DE">
      <w:pPr>
        <w:pStyle w:val="a3"/>
        <w:ind w:left="0" w:right="3" w:firstLine="567"/>
        <w:jc w:val="both"/>
      </w:pPr>
      <w:r w:rsidRPr="001406DE">
        <w:t>«Подгруппа углерода». Опыты с адсорбцией. Получение кремниевой кислоты и опыты с жидким стеклом. Получение углекислого газа и его реакция с известковой водой.</w:t>
      </w:r>
    </w:p>
    <w:p w14:paraId="3CFF2D7A" w14:textId="77777777" w:rsidR="005C5C17" w:rsidRPr="001406DE" w:rsidRDefault="009466A0" w:rsidP="001406DE">
      <w:pPr>
        <w:pStyle w:val="1"/>
        <w:numPr>
          <w:ilvl w:val="1"/>
          <w:numId w:val="5"/>
        </w:numPr>
        <w:tabs>
          <w:tab w:val="left" w:pos="715"/>
        </w:tabs>
        <w:ind w:left="0" w:right="3" w:firstLine="567"/>
        <w:jc w:val="both"/>
      </w:pPr>
      <w:r w:rsidRPr="001406DE">
        <w:t>Общие свойства металлов. Электрохимический ряд напряжений</w:t>
      </w:r>
      <w:r w:rsidRPr="001406DE">
        <w:rPr>
          <w:spacing w:val="-29"/>
        </w:rPr>
        <w:t xml:space="preserve"> </w:t>
      </w:r>
      <w:r w:rsidRPr="001406DE">
        <w:t>и гальванические</w:t>
      </w:r>
      <w:r w:rsidRPr="001406DE">
        <w:rPr>
          <w:spacing w:val="-3"/>
        </w:rPr>
        <w:t xml:space="preserve"> </w:t>
      </w:r>
      <w:r w:rsidRPr="001406DE">
        <w:t>элементы.</w:t>
      </w:r>
    </w:p>
    <w:p w14:paraId="24806907" w14:textId="77777777" w:rsidR="005C5C17" w:rsidRPr="001406DE" w:rsidRDefault="009466A0" w:rsidP="001406DE">
      <w:pPr>
        <w:pStyle w:val="a3"/>
        <w:ind w:left="0" w:right="3" w:firstLine="567"/>
        <w:jc w:val="both"/>
      </w:pPr>
      <w:r w:rsidRPr="001406DE">
        <w:rPr>
          <w:i/>
        </w:rPr>
        <w:t xml:space="preserve">Теоретическая часть. </w:t>
      </w:r>
      <w:r w:rsidRPr="001406DE">
        <w:t>Строение атомов металлов. Положение металлов в периодической системе. Использование металлов. Строение простого вещества – металла. Физические и химические свойства металлов. Способы получения металлов. Коррозия металлов.</w:t>
      </w:r>
    </w:p>
    <w:p w14:paraId="6D4A04DC" w14:textId="77777777" w:rsidR="005C5C17" w:rsidRPr="001406DE" w:rsidRDefault="009466A0" w:rsidP="001406DE">
      <w:pPr>
        <w:ind w:right="3" w:firstLine="567"/>
        <w:jc w:val="both"/>
        <w:rPr>
          <w:sz w:val="28"/>
          <w:szCs w:val="28"/>
        </w:rPr>
      </w:pPr>
      <w:r w:rsidRPr="001406DE">
        <w:rPr>
          <w:i/>
          <w:sz w:val="28"/>
          <w:szCs w:val="28"/>
        </w:rPr>
        <w:t xml:space="preserve">Практическая часть. </w:t>
      </w:r>
      <w:r w:rsidRPr="001406DE">
        <w:rPr>
          <w:sz w:val="28"/>
          <w:szCs w:val="28"/>
        </w:rPr>
        <w:t>Решение задач и выполнение упражнений по теме</w:t>
      </w:r>
    </w:p>
    <w:p w14:paraId="4BA96B86" w14:textId="77777777" w:rsidR="005C5C17" w:rsidRPr="001406DE" w:rsidRDefault="009466A0" w:rsidP="001406DE">
      <w:pPr>
        <w:pStyle w:val="a3"/>
        <w:ind w:left="0" w:right="3" w:firstLine="567"/>
        <w:jc w:val="both"/>
      </w:pPr>
      <w:r w:rsidRPr="001406DE">
        <w:t>«Металлы и их свойства. Электрохимический ряд напряжений». Выполнение экспериментов «Коррозия в разных средах. Предохранение металлов от коррозии».</w:t>
      </w:r>
    </w:p>
    <w:p w14:paraId="3D8EDA68" w14:textId="77777777" w:rsidR="005C5C17" w:rsidRPr="001406DE" w:rsidRDefault="009466A0" w:rsidP="001406DE">
      <w:pPr>
        <w:pStyle w:val="1"/>
        <w:numPr>
          <w:ilvl w:val="1"/>
          <w:numId w:val="5"/>
        </w:numPr>
        <w:tabs>
          <w:tab w:val="left" w:pos="715"/>
        </w:tabs>
        <w:ind w:left="0" w:right="3" w:firstLine="567"/>
        <w:jc w:val="both"/>
      </w:pPr>
      <w:r w:rsidRPr="001406DE">
        <w:t>Щелочные и щелочноземельные металлы. Титрование жесткой воды.</w:t>
      </w:r>
    </w:p>
    <w:p w14:paraId="2C5DA2BF" w14:textId="77777777" w:rsidR="005C5C17" w:rsidRPr="001406DE" w:rsidRDefault="009466A0" w:rsidP="001406DE">
      <w:pPr>
        <w:pStyle w:val="a3"/>
        <w:ind w:left="0" w:right="3" w:firstLine="567"/>
        <w:jc w:val="both"/>
      </w:pPr>
      <w:r w:rsidRPr="001406DE">
        <w:rPr>
          <w:i/>
        </w:rPr>
        <w:t>Теоретическая часть</w:t>
      </w:r>
      <w:r w:rsidRPr="001406DE">
        <w:rPr>
          <w:b/>
          <w:i/>
        </w:rPr>
        <w:t xml:space="preserve">. </w:t>
      </w:r>
      <w:r w:rsidRPr="001406DE">
        <w:t>Общая характеристика элементов главной подгруппы I и II группы. История открытия элементов. Физические и химические свойства элементов главной подгруппы I и II группы. Природные</w:t>
      </w:r>
      <w:r w:rsidRPr="001406DE">
        <w:rPr>
          <w:spacing w:val="-29"/>
        </w:rPr>
        <w:t xml:space="preserve"> </w:t>
      </w:r>
      <w:r w:rsidRPr="001406DE">
        <w:t>соединения щелочных и щелочноземельных металлов. Получение и применение щелочных и щелочноземельных металлов. Биологическая роль элементов. Жесткая вода. Методы устранения жесткости.</w:t>
      </w:r>
    </w:p>
    <w:p w14:paraId="1F39407F" w14:textId="77777777" w:rsidR="005C5C17" w:rsidRPr="001406DE" w:rsidRDefault="009466A0" w:rsidP="001406DE">
      <w:pPr>
        <w:pStyle w:val="a3"/>
        <w:ind w:left="0" w:right="3" w:firstLine="567"/>
        <w:jc w:val="both"/>
      </w:pPr>
      <w:r w:rsidRPr="001406DE">
        <w:rPr>
          <w:i/>
        </w:rPr>
        <w:t xml:space="preserve">Практическая часть. </w:t>
      </w:r>
      <w:r w:rsidRPr="001406DE">
        <w:t xml:space="preserve">Особенности </w:t>
      </w:r>
      <w:proofErr w:type="spellStart"/>
      <w:r w:rsidRPr="001406DE">
        <w:t>комплексонометрического</w:t>
      </w:r>
      <w:proofErr w:type="spellEnd"/>
      <w:r w:rsidRPr="001406DE">
        <w:t xml:space="preserve"> титрования, </w:t>
      </w:r>
      <w:proofErr w:type="spellStart"/>
      <w:r w:rsidRPr="001406DE">
        <w:t>титранты</w:t>
      </w:r>
      <w:proofErr w:type="spellEnd"/>
      <w:r w:rsidRPr="001406DE">
        <w:t xml:space="preserve">, и индикаторы. Способы определения кальция и магния. </w:t>
      </w:r>
      <w:r w:rsidR="00673416">
        <w:t>Э</w:t>
      </w:r>
      <w:r w:rsidRPr="001406DE">
        <w:t>ксперимент «Растворение жидкого мыла в жесткой и дистиллированной воде. Обнаружение помутнения при добавлении жидкого мыла в жесткую воду. Определение содержания кальция в растворе, определение содержания кальция в водопроводной воде.</w:t>
      </w:r>
    </w:p>
    <w:p w14:paraId="726C0A12" w14:textId="77777777" w:rsidR="005C5C17" w:rsidRPr="001406DE" w:rsidRDefault="009466A0" w:rsidP="001406DE">
      <w:pPr>
        <w:pStyle w:val="1"/>
        <w:numPr>
          <w:ilvl w:val="1"/>
          <w:numId w:val="5"/>
        </w:numPr>
        <w:tabs>
          <w:tab w:val="left" w:pos="853"/>
        </w:tabs>
        <w:ind w:left="0" w:right="3" w:firstLine="567"/>
        <w:jc w:val="both"/>
      </w:pPr>
      <w:r w:rsidRPr="001406DE">
        <w:t>Серебро из глины и металл</w:t>
      </w:r>
      <w:r w:rsidRPr="001406DE">
        <w:rPr>
          <w:spacing w:val="-4"/>
        </w:rPr>
        <w:t xml:space="preserve"> </w:t>
      </w:r>
      <w:r w:rsidR="00673416">
        <w:t xml:space="preserve">эльфов - </w:t>
      </w:r>
      <w:r w:rsidRPr="001406DE">
        <w:t>алюминий.</w:t>
      </w:r>
    </w:p>
    <w:p w14:paraId="35CB4EC0" w14:textId="77777777" w:rsidR="005C5C17" w:rsidRPr="001406DE" w:rsidRDefault="009466A0" w:rsidP="001406DE">
      <w:pPr>
        <w:pStyle w:val="a3"/>
        <w:ind w:left="0" w:right="3" w:firstLine="567"/>
        <w:jc w:val="both"/>
      </w:pPr>
      <w:r w:rsidRPr="001406DE">
        <w:rPr>
          <w:i/>
        </w:rPr>
        <w:t xml:space="preserve">Теоретическая часть. </w:t>
      </w:r>
      <w:r w:rsidRPr="001406DE">
        <w:t>Положение атома алюминия в периодической системе Менделеева. Строение атома алюминия. Открытие алюминия. Физические и химические свойства алюминия. Получение алюминия электролизом.</w:t>
      </w:r>
    </w:p>
    <w:p w14:paraId="5398D91E" w14:textId="77777777" w:rsidR="005C5C17" w:rsidRPr="001406DE" w:rsidRDefault="009466A0" w:rsidP="001406DE">
      <w:pPr>
        <w:pStyle w:val="a3"/>
        <w:ind w:left="0" w:right="3" w:firstLine="567"/>
        <w:jc w:val="both"/>
      </w:pPr>
      <w:r w:rsidRPr="001406DE">
        <w:t>Области применения алюминия. Природные соединения алюминия. Амфотерность оксида и гидроксида алюминия.</w:t>
      </w:r>
    </w:p>
    <w:p w14:paraId="29CE24AC" w14:textId="77777777" w:rsidR="005C5C17" w:rsidRPr="001406DE" w:rsidRDefault="009466A0" w:rsidP="00673416">
      <w:pPr>
        <w:ind w:right="3" w:firstLine="567"/>
        <w:jc w:val="both"/>
        <w:rPr>
          <w:sz w:val="28"/>
          <w:szCs w:val="28"/>
        </w:rPr>
      </w:pPr>
      <w:r w:rsidRPr="001406DE">
        <w:rPr>
          <w:i/>
          <w:sz w:val="28"/>
          <w:szCs w:val="28"/>
        </w:rPr>
        <w:t>Практическая часть</w:t>
      </w:r>
      <w:r w:rsidRPr="001406DE">
        <w:rPr>
          <w:b/>
          <w:i/>
          <w:sz w:val="28"/>
          <w:szCs w:val="28"/>
        </w:rPr>
        <w:t xml:space="preserve">. </w:t>
      </w:r>
      <w:r w:rsidRPr="001406DE">
        <w:rPr>
          <w:sz w:val="28"/>
          <w:szCs w:val="28"/>
        </w:rPr>
        <w:t>Решение задач и выполнение упражнений по теме</w:t>
      </w:r>
      <w:r w:rsidR="00673416">
        <w:rPr>
          <w:sz w:val="28"/>
          <w:szCs w:val="28"/>
        </w:rPr>
        <w:t xml:space="preserve"> </w:t>
      </w:r>
      <w:r w:rsidRPr="001406DE">
        <w:rPr>
          <w:sz w:val="28"/>
          <w:szCs w:val="28"/>
        </w:rPr>
        <w:t>«Составление уравнений реакций с участием соединений алюминий». Выполнений опытов с алюминиевой фольгой и алюминиевой пудрой. Получение водорода реакцией алюминия с кислотой и щелочью.</w:t>
      </w:r>
    </w:p>
    <w:p w14:paraId="6461ACFB" w14:textId="77777777" w:rsidR="005C5C17" w:rsidRPr="001406DE" w:rsidRDefault="009466A0" w:rsidP="001406DE">
      <w:pPr>
        <w:pStyle w:val="1"/>
        <w:numPr>
          <w:ilvl w:val="1"/>
          <w:numId w:val="5"/>
        </w:numPr>
        <w:tabs>
          <w:tab w:val="left" w:pos="854"/>
        </w:tabs>
        <w:ind w:left="0" w:right="3" w:firstLine="567"/>
        <w:jc w:val="both"/>
      </w:pPr>
      <w:r w:rsidRPr="001406DE">
        <w:t>Железо и его сплавы. Цветные соединения</w:t>
      </w:r>
      <w:r w:rsidRPr="001406DE">
        <w:rPr>
          <w:spacing w:val="-6"/>
        </w:rPr>
        <w:t xml:space="preserve"> </w:t>
      </w:r>
      <w:r w:rsidRPr="001406DE">
        <w:t>железа.</w:t>
      </w:r>
    </w:p>
    <w:p w14:paraId="1235F280" w14:textId="77777777" w:rsidR="005C5C17" w:rsidRPr="001406DE" w:rsidRDefault="009466A0" w:rsidP="001406DE">
      <w:pPr>
        <w:pStyle w:val="a3"/>
        <w:ind w:left="0" w:right="3" w:firstLine="567"/>
        <w:jc w:val="both"/>
      </w:pPr>
      <w:r w:rsidRPr="001406DE">
        <w:rPr>
          <w:i/>
        </w:rPr>
        <w:t xml:space="preserve">Теоретическая часть. </w:t>
      </w:r>
      <w:r w:rsidRPr="001406DE">
        <w:t>Положение атома железа в периодической системе Менделеева. Строение атома железа. Из истории железа. Физические и химические свойства железа. Нахождение соединений железа в природе. Получение и применение железа, его сплавов и соединений. Роль железа в жизни человека и растений.</w:t>
      </w:r>
    </w:p>
    <w:p w14:paraId="3AA4DFC2" w14:textId="77777777" w:rsidR="005C5C17" w:rsidRPr="001406DE" w:rsidRDefault="009466A0" w:rsidP="001406DE">
      <w:pPr>
        <w:ind w:right="3" w:firstLine="567"/>
        <w:jc w:val="both"/>
        <w:rPr>
          <w:sz w:val="28"/>
          <w:szCs w:val="28"/>
        </w:rPr>
      </w:pPr>
      <w:r w:rsidRPr="001406DE">
        <w:rPr>
          <w:i/>
          <w:sz w:val="28"/>
          <w:szCs w:val="28"/>
        </w:rPr>
        <w:t xml:space="preserve">Практическая часть. </w:t>
      </w:r>
      <w:r w:rsidRPr="001406DE">
        <w:rPr>
          <w:sz w:val="28"/>
          <w:szCs w:val="28"/>
        </w:rPr>
        <w:t>Решение задач и выполнение упражнений по теме</w:t>
      </w:r>
    </w:p>
    <w:p w14:paraId="6228E559" w14:textId="77777777" w:rsidR="005C5C17" w:rsidRPr="001406DE" w:rsidRDefault="009466A0" w:rsidP="001406DE">
      <w:pPr>
        <w:pStyle w:val="a3"/>
        <w:ind w:left="0" w:right="3" w:firstLine="567"/>
        <w:jc w:val="both"/>
      </w:pPr>
      <w:r w:rsidRPr="001406DE">
        <w:lastRenderedPageBreak/>
        <w:t>«Металлургия. Химические свойства железа». Цветные соединения железа. Опыты с магнитами и магнетизмом. Магнитная жидкость – подготовка к синтезу и обработка результатов.</w:t>
      </w:r>
    </w:p>
    <w:p w14:paraId="55F3794C" w14:textId="77777777" w:rsidR="005C5C17" w:rsidRPr="001406DE" w:rsidRDefault="009466A0" w:rsidP="001406DE">
      <w:pPr>
        <w:pStyle w:val="1"/>
        <w:numPr>
          <w:ilvl w:val="1"/>
          <w:numId w:val="5"/>
        </w:numPr>
        <w:tabs>
          <w:tab w:val="left" w:pos="853"/>
        </w:tabs>
        <w:ind w:left="0" w:right="3" w:firstLine="567"/>
        <w:jc w:val="both"/>
      </w:pPr>
      <w:r w:rsidRPr="001406DE">
        <w:t>Медь и серебро</w:t>
      </w:r>
      <w:r w:rsidR="00673416">
        <w:t xml:space="preserve"> </w:t>
      </w:r>
      <w:r w:rsidRPr="001406DE">
        <w:t>- металлы побочных</w:t>
      </w:r>
      <w:r w:rsidRPr="001406DE">
        <w:rPr>
          <w:spacing w:val="-5"/>
        </w:rPr>
        <w:t xml:space="preserve"> </w:t>
      </w:r>
      <w:r w:rsidRPr="001406DE">
        <w:t>подгрупп.</w:t>
      </w:r>
    </w:p>
    <w:p w14:paraId="78813D03" w14:textId="77777777" w:rsidR="005C5C17" w:rsidRPr="001406DE" w:rsidRDefault="009466A0" w:rsidP="001406DE">
      <w:pPr>
        <w:pStyle w:val="a3"/>
        <w:ind w:left="0" w:right="3" w:firstLine="567"/>
        <w:jc w:val="both"/>
      </w:pPr>
      <w:r w:rsidRPr="001406DE">
        <w:rPr>
          <w:i/>
        </w:rPr>
        <w:t xml:space="preserve">Теоретическая часть. </w:t>
      </w:r>
      <w:r w:rsidRPr="001406DE">
        <w:t>Положение атома меди и серебра в периодической системе Менделеева. Строение атома меди и серебра. Из истории меди.</w:t>
      </w:r>
    </w:p>
    <w:p w14:paraId="110E8538" w14:textId="77777777" w:rsidR="005C5C17" w:rsidRPr="001406DE" w:rsidRDefault="009466A0" w:rsidP="001406DE">
      <w:pPr>
        <w:pStyle w:val="a3"/>
        <w:ind w:left="0" w:right="3" w:firstLine="567"/>
        <w:jc w:val="both"/>
      </w:pPr>
      <w:r w:rsidRPr="001406DE">
        <w:t>Физические и химические свойства меди и серебра. Нахождение соединений меди в природе. Получение и применение меди, ее сплавов и соединений.</w:t>
      </w:r>
    </w:p>
    <w:p w14:paraId="751962D3" w14:textId="77777777" w:rsidR="005C5C17" w:rsidRPr="001406DE" w:rsidRDefault="009466A0" w:rsidP="001406DE">
      <w:pPr>
        <w:ind w:right="3" w:firstLine="567"/>
        <w:jc w:val="both"/>
        <w:rPr>
          <w:sz w:val="28"/>
          <w:szCs w:val="28"/>
        </w:rPr>
      </w:pPr>
      <w:r w:rsidRPr="001406DE">
        <w:rPr>
          <w:i/>
          <w:sz w:val="28"/>
          <w:szCs w:val="28"/>
        </w:rPr>
        <w:t xml:space="preserve">Практическая часть. </w:t>
      </w:r>
      <w:r w:rsidRPr="001406DE">
        <w:rPr>
          <w:sz w:val="28"/>
          <w:szCs w:val="28"/>
        </w:rPr>
        <w:t>Решение задач и выполнение упражнений по</w:t>
      </w:r>
      <w:r w:rsidRPr="001406DE">
        <w:rPr>
          <w:spacing w:val="-27"/>
          <w:sz w:val="28"/>
          <w:szCs w:val="28"/>
        </w:rPr>
        <w:t xml:space="preserve"> </w:t>
      </w:r>
      <w:r w:rsidRPr="001406DE">
        <w:rPr>
          <w:sz w:val="28"/>
          <w:szCs w:val="28"/>
        </w:rPr>
        <w:t>теме</w:t>
      </w:r>
    </w:p>
    <w:p w14:paraId="69F11C4E" w14:textId="77777777" w:rsidR="005C5C17" w:rsidRPr="001406DE" w:rsidRDefault="009466A0" w:rsidP="001406DE">
      <w:pPr>
        <w:pStyle w:val="a3"/>
        <w:ind w:left="0" w:right="3" w:firstLine="567"/>
        <w:jc w:val="both"/>
      </w:pPr>
      <w:r w:rsidRPr="001406DE">
        <w:t>«Металлургия. Химические свойства меди». Цветные соединения меди. Обогащение медной руды флотацией. Получение меди и серебра из оксида. Обнаружение меди и серебра. Выращивание кристаллов меди и</w:t>
      </w:r>
      <w:r w:rsidRPr="001406DE">
        <w:rPr>
          <w:spacing w:val="-21"/>
        </w:rPr>
        <w:t xml:space="preserve"> </w:t>
      </w:r>
      <w:r w:rsidRPr="001406DE">
        <w:t>серебра.</w:t>
      </w:r>
    </w:p>
    <w:p w14:paraId="61D7CCA7" w14:textId="77777777" w:rsidR="005C5C17" w:rsidRPr="001406DE" w:rsidRDefault="009466A0" w:rsidP="001406DE">
      <w:pPr>
        <w:pStyle w:val="1"/>
        <w:numPr>
          <w:ilvl w:val="0"/>
          <w:numId w:val="10"/>
        </w:numPr>
        <w:tabs>
          <w:tab w:val="left" w:pos="1355"/>
        </w:tabs>
        <w:ind w:left="0" w:right="3" w:firstLine="567"/>
        <w:jc w:val="both"/>
      </w:pPr>
      <w:r w:rsidRPr="001406DE">
        <w:t>Мир углерода. Введение в органическую</w:t>
      </w:r>
      <w:r w:rsidRPr="001406DE">
        <w:rPr>
          <w:spacing w:val="-5"/>
        </w:rPr>
        <w:t xml:space="preserve"> </w:t>
      </w:r>
      <w:r w:rsidRPr="001406DE">
        <w:t>химию.</w:t>
      </w:r>
    </w:p>
    <w:p w14:paraId="2ED30739" w14:textId="77777777" w:rsidR="005C5C17" w:rsidRPr="001406DE" w:rsidRDefault="009466A0" w:rsidP="001406DE">
      <w:pPr>
        <w:pStyle w:val="a5"/>
        <w:numPr>
          <w:ilvl w:val="1"/>
          <w:numId w:val="4"/>
        </w:numPr>
        <w:tabs>
          <w:tab w:val="left" w:pos="715"/>
        </w:tabs>
        <w:ind w:left="0" w:right="3" w:firstLine="567"/>
        <w:jc w:val="both"/>
        <w:rPr>
          <w:b/>
          <w:sz w:val="28"/>
          <w:szCs w:val="28"/>
        </w:rPr>
      </w:pPr>
      <w:r w:rsidRPr="001406DE">
        <w:rPr>
          <w:b/>
          <w:sz w:val="28"/>
          <w:szCs w:val="28"/>
        </w:rPr>
        <w:t>Предмет органической химии. Изомеры. Структура и номенклатура органических соединений.</w:t>
      </w:r>
      <w:r w:rsidRPr="001406DE">
        <w:rPr>
          <w:b/>
          <w:spacing w:val="-1"/>
          <w:sz w:val="28"/>
          <w:szCs w:val="28"/>
        </w:rPr>
        <w:t xml:space="preserve"> </w:t>
      </w:r>
      <w:r w:rsidRPr="001406DE">
        <w:rPr>
          <w:b/>
          <w:sz w:val="28"/>
          <w:szCs w:val="28"/>
        </w:rPr>
        <w:t>Горение.</w:t>
      </w:r>
    </w:p>
    <w:p w14:paraId="70C8E667" w14:textId="77777777" w:rsidR="005C5C17" w:rsidRPr="001406DE" w:rsidRDefault="009466A0" w:rsidP="001406DE">
      <w:pPr>
        <w:pStyle w:val="a3"/>
        <w:ind w:left="0" w:right="3" w:firstLine="567"/>
        <w:jc w:val="both"/>
      </w:pPr>
      <w:r w:rsidRPr="001406DE">
        <w:rPr>
          <w:i/>
        </w:rPr>
        <w:t xml:space="preserve">Теоретическая часть. </w:t>
      </w:r>
      <w:r w:rsidRPr="001406DE">
        <w:t xml:space="preserve">Брутто – формулы </w:t>
      </w:r>
      <w:proofErr w:type="spellStart"/>
      <w:r w:rsidRPr="001406DE">
        <w:t>алканов</w:t>
      </w:r>
      <w:proofErr w:type="spellEnd"/>
      <w:r w:rsidRPr="001406DE">
        <w:t xml:space="preserve">, </w:t>
      </w:r>
      <w:proofErr w:type="spellStart"/>
      <w:r w:rsidRPr="001406DE">
        <w:t>алкенов</w:t>
      </w:r>
      <w:proofErr w:type="spellEnd"/>
      <w:r w:rsidRPr="001406DE">
        <w:t xml:space="preserve">, и </w:t>
      </w:r>
      <w:proofErr w:type="spellStart"/>
      <w:r w:rsidRPr="001406DE">
        <w:t>алкинов</w:t>
      </w:r>
      <w:proofErr w:type="spellEnd"/>
      <w:r w:rsidRPr="001406DE">
        <w:t>. Общие представления об изомерии и гомологических рядах. Теория химического строения Бутлерова. Основные структурные элементы: цепи нормальные и разветвленные, типы атомов углерода в цепи, углеводородные радикалы. Радикальная и систематическая номенклатура. Выбор и нумерация цепи. Горение органических веществ.</w:t>
      </w:r>
    </w:p>
    <w:p w14:paraId="663BEF4F" w14:textId="77777777" w:rsidR="005C5C17" w:rsidRPr="001406DE" w:rsidRDefault="009466A0" w:rsidP="001406DE">
      <w:pPr>
        <w:pStyle w:val="a3"/>
        <w:ind w:left="0" w:right="3" w:firstLine="567"/>
        <w:jc w:val="both"/>
      </w:pPr>
      <w:r w:rsidRPr="001406DE">
        <w:rPr>
          <w:i/>
        </w:rPr>
        <w:t xml:space="preserve">Практическая часть. </w:t>
      </w:r>
      <w:r w:rsidRPr="001406DE">
        <w:t xml:space="preserve">Решение задач по теме "Номенклатура органических соединений". Работа с </w:t>
      </w:r>
      <w:proofErr w:type="spellStart"/>
      <w:r w:rsidRPr="001406DE">
        <w:t>шаростержневыми</w:t>
      </w:r>
      <w:proofErr w:type="spellEnd"/>
      <w:r w:rsidRPr="001406DE">
        <w:t xml:space="preserve"> моделями. Решение задач по теме: "Определение состава по продуктам горения". Определение качественного состава парафина. Эксперимент «Коксование древесины».</w:t>
      </w:r>
    </w:p>
    <w:p w14:paraId="24588723" w14:textId="77777777" w:rsidR="005C5C17" w:rsidRPr="001406DE" w:rsidRDefault="009466A0" w:rsidP="001406DE">
      <w:pPr>
        <w:pStyle w:val="1"/>
        <w:numPr>
          <w:ilvl w:val="1"/>
          <w:numId w:val="4"/>
        </w:numPr>
        <w:tabs>
          <w:tab w:val="left" w:pos="715"/>
        </w:tabs>
        <w:ind w:left="0" w:right="3" w:firstLine="567"/>
        <w:jc w:val="both"/>
      </w:pPr>
      <w:r w:rsidRPr="001406DE">
        <w:t>Нефть и природный газ. Разнообразие</w:t>
      </w:r>
      <w:r w:rsidRPr="001406DE">
        <w:rPr>
          <w:spacing w:val="-8"/>
        </w:rPr>
        <w:t xml:space="preserve"> </w:t>
      </w:r>
      <w:r w:rsidRPr="001406DE">
        <w:t>углеводородов.</w:t>
      </w:r>
    </w:p>
    <w:p w14:paraId="73451098" w14:textId="77777777" w:rsidR="005C5C17" w:rsidRPr="001406DE" w:rsidRDefault="009466A0" w:rsidP="001406DE">
      <w:pPr>
        <w:ind w:right="3" w:firstLine="567"/>
        <w:jc w:val="both"/>
        <w:rPr>
          <w:sz w:val="28"/>
          <w:szCs w:val="28"/>
        </w:rPr>
      </w:pPr>
      <w:r w:rsidRPr="001406DE">
        <w:rPr>
          <w:i/>
          <w:sz w:val="28"/>
          <w:szCs w:val="28"/>
        </w:rPr>
        <w:t xml:space="preserve">Теоретическая часть. </w:t>
      </w:r>
      <w:r w:rsidRPr="001406DE">
        <w:rPr>
          <w:sz w:val="28"/>
          <w:szCs w:val="28"/>
        </w:rPr>
        <w:t>Общая характеристика углеводородов. Гибридизация</w:t>
      </w:r>
      <w:r w:rsidRPr="001406DE">
        <w:rPr>
          <w:b/>
          <w:sz w:val="28"/>
          <w:szCs w:val="28"/>
        </w:rPr>
        <w:t xml:space="preserve">. </w:t>
      </w:r>
      <w:proofErr w:type="spellStart"/>
      <w:r w:rsidRPr="001406DE">
        <w:rPr>
          <w:b/>
          <w:sz w:val="28"/>
          <w:szCs w:val="28"/>
        </w:rPr>
        <w:t>Алканы</w:t>
      </w:r>
      <w:proofErr w:type="spellEnd"/>
      <w:r w:rsidRPr="001406DE">
        <w:rPr>
          <w:b/>
          <w:sz w:val="28"/>
          <w:szCs w:val="28"/>
        </w:rPr>
        <w:t xml:space="preserve">. </w:t>
      </w:r>
      <w:r w:rsidRPr="001406DE">
        <w:rPr>
          <w:sz w:val="28"/>
          <w:szCs w:val="28"/>
        </w:rPr>
        <w:t xml:space="preserve">Sр3- гибридизация. Тетраэдрическое строение молекул </w:t>
      </w:r>
      <w:proofErr w:type="spellStart"/>
      <w:r w:rsidRPr="001406DE">
        <w:rPr>
          <w:sz w:val="28"/>
          <w:szCs w:val="28"/>
        </w:rPr>
        <w:t>алканов</w:t>
      </w:r>
      <w:proofErr w:type="spellEnd"/>
      <w:r w:rsidRPr="001406DE">
        <w:rPr>
          <w:sz w:val="28"/>
          <w:szCs w:val="28"/>
        </w:rPr>
        <w:t>.</w:t>
      </w:r>
    </w:p>
    <w:p w14:paraId="3B9A90FA" w14:textId="77777777" w:rsidR="005C5C17" w:rsidRPr="001406DE" w:rsidRDefault="009466A0" w:rsidP="001406DE">
      <w:pPr>
        <w:pStyle w:val="a3"/>
        <w:ind w:left="0" w:right="3" w:firstLine="567"/>
        <w:jc w:val="both"/>
      </w:pPr>
      <w:r w:rsidRPr="001406DE">
        <w:t xml:space="preserve">Крекинг. Получение и свойства </w:t>
      </w:r>
      <w:proofErr w:type="spellStart"/>
      <w:r w:rsidRPr="001406DE">
        <w:t>алканов</w:t>
      </w:r>
      <w:proofErr w:type="spellEnd"/>
      <w:r w:rsidRPr="001406DE">
        <w:t xml:space="preserve">. Направление реакций цепного радикального замещения. Нитрование, галогенирование </w:t>
      </w:r>
      <w:proofErr w:type="spellStart"/>
      <w:r w:rsidRPr="001406DE">
        <w:t>алканов</w:t>
      </w:r>
      <w:proofErr w:type="spellEnd"/>
      <w:r w:rsidRPr="001406DE">
        <w:t>.</w:t>
      </w:r>
    </w:p>
    <w:p w14:paraId="33B8A71B" w14:textId="77777777" w:rsidR="005C5C17" w:rsidRPr="001406DE" w:rsidRDefault="009466A0" w:rsidP="001406DE">
      <w:pPr>
        <w:pStyle w:val="a3"/>
        <w:ind w:left="0" w:right="3" w:firstLine="567"/>
        <w:jc w:val="both"/>
      </w:pPr>
      <w:r w:rsidRPr="001406DE">
        <w:rPr>
          <w:i/>
        </w:rPr>
        <w:t xml:space="preserve">Практическая часть. </w:t>
      </w:r>
      <w:r w:rsidRPr="001406DE">
        <w:t xml:space="preserve">Решение задач по теме "Получение и свойства </w:t>
      </w:r>
      <w:proofErr w:type="spellStart"/>
      <w:r w:rsidRPr="001406DE">
        <w:t>алканов</w:t>
      </w:r>
      <w:proofErr w:type="spellEnd"/>
      <w:r w:rsidRPr="001406DE">
        <w:t>". Получение метана и этилена. Работа с коллекциями «Нефть. Каменный уголь».</w:t>
      </w:r>
    </w:p>
    <w:p w14:paraId="4DEF79F2" w14:textId="77777777" w:rsidR="005C5C17" w:rsidRPr="001406DE" w:rsidRDefault="009466A0" w:rsidP="001406DE">
      <w:pPr>
        <w:pStyle w:val="1"/>
        <w:numPr>
          <w:ilvl w:val="1"/>
          <w:numId w:val="4"/>
        </w:numPr>
        <w:tabs>
          <w:tab w:val="left" w:pos="715"/>
        </w:tabs>
        <w:ind w:left="0" w:right="3" w:firstLine="567"/>
        <w:jc w:val="both"/>
      </w:pPr>
      <w:r w:rsidRPr="001406DE">
        <w:t>От спирта до</w:t>
      </w:r>
      <w:r w:rsidRPr="001406DE">
        <w:rPr>
          <w:spacing w:val="-2"/>
        </w:rPr>
        <w:t xml:space="preserve"> </w:t>
      </w:r>
      <w:r w:rsidRPr="001406DE">
        <w:t>мыла.</w:t>
      </w:r>
    </w:p>
    <w:p w14:paraId="77260929" w14:textId="77777777" w:rsidR="005C5C17" w:rsidRPr="001406DE" w:rsidRDefault="009466A0" w:rsidP="001406DE">
      <w:pPr>
        <w:pStyle w:val="a3"/>
        <w:ind w:left="0" w:right="3" w:firstLine="567"/>
        <w:jc w:val="both"/>
      </w:pPr>
      <w:r w:rsidRPr="001406DE">
        <w:rPr>
          <w:i/>
        </w:rPr>
        <w:t xml:space="preserve">Теоретическая часть. </w:t>
      </w:r>
      <w:r w:rsidRPr="001406DE">
        <w:t xml:space="preserve">Особенности спиртов в реакциях. Окисление спиртов. Сравнение активности альдегидов и кетонов. Легкость окисления альдегидов </w:t>
      </w:r>
      <w:r w:rsidRPr="001406DE">
        <w:rPr>
          <w:i/>
        </w:rPr>
        <w:t xml:space="preserve">Практическая часть. </w:t>
      </w:r>
      <w:r w:rsidRPr="001406DE">
        <w:t>Выполнение реакций окисления спиртов и альдегидов.</w:t>
      </w:r>
    </w:p>
    <w:p w14:paraId="093A5858" w14:textId="77777777" w:rsidR="005C5C17" w:rsidRPr="001406DE" w:rsidRDefault="009466A0" w:rsidP="001406DE">
      <w:pPr>
        <w:pStyle w:val="a3"/>
        <w:ind w:left="0" w:right="3" w:firstLine="567"/>
        <w:jc w:val="both"/>
      </w:pPr>
      <w:r w:rsidRPr="001406DE">
        <w:t xml:space="preserve">«серебряного зеркала» и окисления реактивом </w:t>
      </w:r>
      <w:proofErr w:type="spellStart"/>
      <w:r w:rsidRPr="001406DE">
        <w:t>Феллинга</w:t>
      </w:r>
      <w:proofErr w:type="spellEnd"/>
      <w:r w:rsidRPr="001406DE">
        <w:t>. «Серебрение». Решение задач на определение спиртов и их производных. Качественная реакция на многоатомные спирты.</w:t>
      </w:r>
    </w:p>
    <w:p w14:paraId="1E5BD18E" w14:textId="77777777" w:rsidR="005C5C17" w:rsidRPr="001406DE" w:rsidRDefault="009466A0" w:rsidP="001406DE">
      <w:pPr>
        <w:pStyle w:val="a5"/>
        <w:numPr>
          <w:ilvl w:val="1"/>
          <w:numId w:val="4"/>
        </w:numPr>
        <w:tabs>
          <w:tab w:val="left" w:pos="715"/>
        </w:tabs>
        <w:ind w:left="0" w:right="3" w:firstLine="567"/>
        <w:jc w:val="both"/>
        <w:rPr>
          <w:sz w:val="28"/>
          <w:szCs w:val="28"/>
        </w:rPr>
      </w:pPr>
      <w:r w:rsidRPr="001406DE">
        <w:rPr>
          <w:b/>
          <w:sz w:val="28"/>
          <w:szCs w:val="28"/>
        </w:rPr>
        <w:t xml:space="preserve">Органические кислоты. Свойства, получение и применение. </w:t>
      </w:r>
      <w:r w:rsidRPr="001406DE">
        <w:rPr>
          <w:i/>
          <w:sz w:val="28"/>
          <w:szCs w:val="28"/>
        </w:rPr>
        <w:t xml:space="preserve">Теоретическая часть. </w:t>
      </w:r>
      <w:r w:rsidRPr="001406DE">
        <w:rPr>
          <w:sz w:val="28"/>
          <w:szCs w:val="28"/>
        </w:rPr>
        <w:t>Номенклатура, строение и свойства карбоновых кислот. Кислотность карбоновых кислот, факторы, влияющие на кислотность</w:t>
      </w:r>
      <w:r w:rsidRPr="001406DE">
        <w:rPr>
          <w:b/>
          <w:sz w:val="28"/>
          <w:szCs w:val="28"/>
        </w:rPr>
        <w:t xml:space="preserve">. </w:t>
      </w:r>
      <w:r w:rsidRPr="001406DE">
        <w:rPr>
          <w:sz w:val="28"/>
          <w:szCs w:val="28"/>
        </w:rPr>
        <w:t xml:space="preserve">Жирные кислоты. Жиры. Опыты </w:t>
      </w:r>
      <w:proofErr w:type="spellStart"/>
      <w:r w:rsidRPr="001406DE">
        <w:rPr>
          <w:sz w:val="28"/>
          <w:szCs w:val="28"/>
        </w:rPr>
        <w:t>Бертло</w:t>
      </w:r>
      <w:proofErr w:type="spellEnd"/>
      <w:r w:rsidRPr="001406DE">
        <w:rPr>
          <w:sz w:val="28"/>
          <w:szCs w:val="28"/>
        </w:rPr>
        <w:t>. Гидролиз производных.</w:t>
      </w:r>
    </w:p>
    <w:p w14:paraId="43830728" w14:textId="77777777" w:rsidR="005C5C17" w:rsidRPr="001406DE" w:rsidRDefault="009466A0" w:rsidP="001406DE">
      <w:pPr>
        <w:pStyle w:val="a3"/>
        <w:ind w:left="0" w:right="3" w:firstLine="567"/>
        <w:jc w:val="both"/>
      </w:pPr>
      <w:r w:rsidRPr="001406DE">
        <w:rPr>
          <w:i/>
        </w:rPr>
        <w:t xml:space="preserve">Практическая часть. </w:t>
      </w:r>
      <w:r w:rsidRPr="001406DE">
        <w:t>Синтез и изучение свойств уксусной кислоты. Синтез сложного эфира. Решение задач и выполнение упражнений по теме</w:t>
      </w:r>
    </w:p>
    <w:p w14:paraId="14B669D1" w14:textId="77777777" w:rsidR="005C5C17" w:rsidRPr="001406DE" w:rsidRDefault="009466A0" w:rsidP="001406DE">
      <w:pPr>
        <w:pStyle w:val="a3"/>
        <w:ind w:left="0" w:right="3" w:firstLine="567"/>
        <w:jc w:val="both"/>
      </w:pPr>
      <w:r w:rsidRPr="001406DE">
        <w:t>«производные карбоновых кислот».</w:t>
      </w:r>
    </w:p>
    <w:p w14:paraId="35063A10" w14:textId="77777777" w:rsidR="005C5C17" w:rsidRPr="001406DE" w:rsidRDefault="009466A0" w:rsidP="001406DE">
      <w:pPr>
        <w:pStyle w:val="1"/>
        <w:numPr>
          <w:ilvl w:val="1"/>
          <w:numId w:val="4"/>
        </w:numPr>
        <w:tabs>
          <w:tab w:val="left" w:pos="715"/>
        </w:tabs>
        <w:ind w:left="0" w:right="3" w:firstLine="567"/>
        <w:jc w:val="both"/>
      </w:pPr>
      <w:r w:rsidRPr="001406DE">
        <w:t>Белки и</w:t>
      </w:r>
      <w:r w:rsidRPr="001406DE">
        <w:rPr>
          <w:spacing w:val="-4"/>
        </w:rPr>
        <w:t xml:space="preserve"> </w:t>
      </w:r>
      <w:r w:rsidRPr="001406DE">
        <w:t>сахара.</w:t>
      </w:r>
    </w:p>
    <w:p w14:paraId="4AEE480F" w14:textId="77777777" w:rsidR="005C5C17" w:rsidRPr="001406DE" w:rsidRDefault="009466A0" w:rsidP="001406DE">
      <w:pPr>
        <w:pStyle w:val="a3"/>
        <w:ind w:left="0" w:right="3" w:firstLine="567"/>
        <w:jc w:val="both"/>
      </w:pPr>
      <w:r w:rsidRPr="001406DE">
        <w:rPr>
          <w:i/>
        </w:rPr>
        <w:t xml:space="preserve">Теоретическая часть. </w:t>
      </w:r>
      <w:r w:rsidRPr="001406DE">
        <w:t xml:space="preserve">Химическое и </w:t>
      </w:r>
      <w:proofErr w:type="spellStart"/>
      <w:r w:rsidRPr="001406DE">
        <w:t>стереостроение</w:t>
      </w:r>
      <w:proofErr w:type="spellEnd"/>
      <w:r w:rsidRPr="001406DE">
        <w:t xml:space="preserve"> моносахаридов. Принцип </w:t>
      </w:r>
      <w:r w:rsidRPr="001406DE">
        <w:lastRenderedPageBreak/>
        <w:t xml:space="preserve">соединения моносахаридов в </w:t>
      </w:r>
      <w:proofErr w:type="spellStart"/>
      <w:r w:rsidRPr="001406DE">
        <w:t>ди</w:t>
      </w:r>
      <w:proofErr w:type="spellEnd"/>
      <w:r w:rsidRPr="001406DE">
        <w:t xml:space="preserve">- и полисахариды. Сахароза. Крахмал, целлюлоза и белки – биоорганические полимеры. Синтез дипептидов. Полипептиды. Природные белки. Структура и функции белков. </w:t>
      </w:r>
      <w:r w:rsidRPr="001406DE">
        <w:rPr>
          <w:i/>
        </w:rPr>
        <w:t xml:space="preserve">Практическая часть. </w:t>
      </w:r>
      <w:r w:rsidRPr="001406DE">
        <w:t>Выполнение качественных реакций на глюкозу, сахарозу и крахмал. Определение лактозы в молоке. Получение искусственного меда. Решение задач по теме. Выполнение качественных реакций на белки.</w:t>
      </w:r>
    </w:p>
    <w:p w14:paraId="324F55E5" w14:textId="77777777" w:rsidR="005C5C17" w:rsidRPr="001406DE" w:rsidRDefault="009466A0" w:rsidP="001406DE">
      <w:pPr>
        <w:pStyle w:val="1"/>
        <w:numPr>
          <w:ilvl w:val="0"/>
          <w:numId w:val="10"/>
        </w:numPr>
        <w:tabs>
          <w:tab w:val="left" w:pos="1211"/>
        </w:tabs>
        <w:ind w:left="0" w:right="3" w:firstLine="567"/>
        <w:jc w:val="both"/>
      </w:pPr>
      <w:r w:rsidRPr="001406DE">
        <w:t>Итоговое</w:t>
      </w:r>
      <w:r w:rsidRPr="001406DE">
        <w:rPr>
          <w:spacing w:val="1"/>
        </w:rPr>
        <w:t xml:space="preserve"> </w:t>
      </w:r>
      <w:r w:rsidRPr="001406DE">
        <w:t>занятие.</w:t>
      </w:r>
    </w:p>
    <w:p w14:paraId="289F01FE" w14:textId="77777777" w:rsidR="005C5C17" w:rsidRPr="001406DE" w:rsidRDefault="009466A0" w:rsidP="001406DE">
      <w:pPr>
        <w:ind w:right="3" w:firstLine="567"/>
        <w:jc w:val="both"/>
        <w:rPr>
          <w:sz w:val="28"/>
          <w:szCs w:val="28"/>
        </w:rPr>
      </w:pPr>
      <w:r w:rsidRPr="001406DE">
        <w:rPr>
          <w:i/>
          <w:sz w:val="28"/>
          <w:szCs w:val="28"/>
        </w:rPr>
        <w:t xml:space="preserve">Теоретическая часть. </w:t>
      </w:r>
      <w:r w:rsidRPr="001406DE">
        <w:rPr>
          <w:sz w:val="28"/>
          <w:szCs w:val="28"/>
        </w:rPr>
        <w:t>Беседа о проблемах современной химии. Подведение итогов.</w:t>
      </w:r>
    </w:p>
    <w:p w14:paraId="771C31E8" w14:textId="77777777" w:rsidR="005C5C17" w:rsidRPr="001406DE" w:rsidRDefault="009466A0" w:rsidP="001406DE">
      <w:pPr>
        <w:pStyle w:val="a3"/>
        <w:ind w:left="0" w:right="3" w:firstLine="567"/>
        <w:jc w:val="both"/>
      </w:pPr>
      <w:r w:rsidRPr="001406DE">
        <w:rPr>
          <w:i/>
        </w:rPr>
        <w:t xml:space="preserve">Практическая часть. </w:t>
      </w:r>
      <w:r w:rsidRPr="001406DE">
        <w:t>Экстракция антоцианов из окрашенных частей растений. Изготовление композиций из эфирных масел. Разделение хлорофилла методом хроматографии.</w:t>
      </w:r>
    </w:p>
    <w:p w14:paraId="0FB379CF" w14:textId="77777777" w:rsidR="009466A0" w:rsidRPr="001406DE" w:rsidRDefault="009466A0" w:rsidP="001406DE">
      <w:pPr>
        <w:pStyle w:val="1"/>
        <w:ind w:left="0" w:right="3" w:firstLine="567"/>
        <w:jc w:val="both"/>
      </w:pPr>
    </w:p>
    <w:p w14:paraId="7354BCA8" w14:textId="77777777" w:rsidR="001406DE" w:rsidRDefault="009466A0" w:rsidP="001406DE">
      <w:pPr>
        <w:pStyle w:val="1"/>
        <w:ind w:left="0" w:right="3"/>
        <w:jc w:val="center"/>
      </w:pPr>
      <w:r w:rsidRPr="001406DE">
        <w:t>ОРГАНИЗАЦИОННО-ПЕДАГОГИЧЕСК</w:t>
      </w:r>
      <w:r w:rsidR="001406DE">
        <w:t>ИЕ УСЛОВИЯ</w:t>
      </w:r>
    </w:p>
    <w:p w14:paraId="14D67DA8" w14:textId="77777777" w:rsidR="005C5C17" w:rsidRPr="001406DE" w:rsidRDefault="001406DE" w:rsidP="001406DE">
      <w:pPr>
        <w:pStyle w:val="1"/>
        <w:ind w:left="0" w:right="3"/>
        <w:jc w:val="center"/>
      </w:pPr>
      <w:r>
        <w:t>РЕАЛИЗАЦИИ ПРОГРАММЫ</w:t>
      </w:r>
    </w:p>
    <w:p w14:paraId="039F5CFE" w14:textId="77777777" w:rsidR="001406DE" w:rsidRDefault="001406DE" w:rsidP="001406DE">
      <w:pPr>
        <w:ind w:right="3" w:firstLine="567"/>
        <w:jc w:val="both"/>
        <w:rPr>
          <w:b/>
          <w:sz w:val="28"/>
          <w:szCs w:val="28"/>
        </w:rPr>
      </w:pPr>
    </w:p>
    <w:p w14:paraId="13BF3047" w14:textId="77777777" w:rsidR="005C5C17" w:rsidRPr="001406DE" w:rsidRDefault="009466A0" w:rsidP="001406DE">
      <w:pPr>
        <w:ind w:right="3" w:firstLine="567"/>
        <w:jc w:val="both"/>
        <w:rPr>
          <w:b/>
          <w:sz w:val="28"/>
          <w:szCs w:val="28"/>
        </w:rPr>
      </w:pPr>
      <w:r w:rsidRPr="001406DE">
        <w:rPr>
          <w:b/>
          <w:sz w:val="28"/>
          <w:szCs w:val="28"/>
        </w:rPr>
        <w:t>Учебно-методическое обеспечение программы.</w:t>
      </w:r>
    </w:p>
    <w:p w14:paraId="28ABC985" w14:textId="77777777" w:rsidR="005C5C17" w:rsidRPr="001406DE" w:rsidRDefault="009466A0" w:rsidP="001406DE">
      <w:pPr>
        <w:pStyle w:val="a3"/>
        <w:ind w:left="0" w:right="3" w:firstLine="567"/>
        <w:jc w:val="both"/>
      </w:pPr>
      <w:r w:rsidRPr="001406DE">
        <w:t>Реализация программы предполагает формы организации образовательной деятельности: беседы, лекции, семинары, лабораторно- экспериментальные занятия.</w:t>
      </w:r>
    </w:p>
    <w:p w14:paraId="615EAFDB" w14:textId="77777777" w:rsidR="005C5C17" w:rsidRPr="001406DE" w:rsidRDefault="009466A0" w:rsidP="001406DE">
      <w:pPr>
        <w:pStyle w:val="a3"/>
        <w:ind w:left="0" w:right="3" w:firstLine="567"/>
        <w:jc w:val="both"/>
      </w:pPr>
      <w:r w:rsidRPr="001406DE">
        <w:rPr>
          <w:b/>
        </w:rPr>
        <w:t xml:space="preserve">Лекции </w:t>
      </w:r>
      <w:r w:rsidRPr="001406DE">
        <w:t>проводятся с целью расширения материала, известного обучающимся из школьного курса, а также получения новой информации, не затронутой школьной программой.</w:t>
      </w:r>
    </w:p>
    <w:p w14:paraId="088D5BC6" w14:textId="77777777" w:rsidR="005C5C17" w:rsidRPr="001406DE" w:rsidRDefault="009466A0" w:rsidP="001406DE">
      <w:pPr>
        <w:pStyle w:val="a3"/>
        <w:ind w:left="0" w:right="3" w:firstLine="567"/>
        <w:jc w:val="both"/>
      </w:pPr>
      <w:r w:rsidRPr="001406DE">
        <w:rPr>
          <w:b/>
        </w:rPr>
        <w:t xml:space="preserve">Семинары </w:t>
      </w:r>
      <w:r w:rsidRPr="001406DE">
        <w:t>включают в себя несколько типов занятий: основная функция семинарских занятий обобщение алгоритмов и расширение навыков по решению теоретических задач, а также освоение научно- исследовательского подхода при решении творческих и других задач, рассматриваемых на занятиях.</w:t>
      </w:r>
    </w:p>
    <w:p w14:paraId="32066E08" w14:textId="77777777" w:rsidR="005C5C17" w:rsidRPr="001406DE" w:rsidRDefault="009466A0" w:rsidP="001406DE">
      <w:pPr>
        <w:pStyle w:val="a3"/>
        <w:ind w:left="0" w:right="3" w:firstLine="567"/>
        <w:jc w:val="both"/>
      </w:pPr>
      <w:r w:rsidRPr="001406DE">
        <w:rPr>
          <w:b/>
        </w:rPr>
        <w:t>Беседы</w:t>
      </w:r>
      <w:r w:rsidRPr="001406DE">
        <w:t>. Занятия в форме беседы - это занятия в форме диалога, итоговые занятия по окончании почти каждого раздела курса.</w:t>
      </w:r>
    </w:p>
    <w:p w14:paraId="3BB7FE1A" w14:textId="77777777" w:rsidR="005C5C17" w:rsidRPr="001406DE" w:rsidRDefault="009466A0" w:rsidP="001406DE">
      <w:pPr>
        <w:pStyle w:val="a3"/>
        <w:ind w:left="0" w:right="3" w:firstLine="567"/>
        <w:jc w:val="both"/>
      </w:pPr>
      <w:r w:rsidRPr="001406DE">
        <w:rPr>
          <w:b/>
        </w:rPr>
        <w:t xml:space="preserve">Лабораторно-экспериментальные занятия - </w:t>
      </w:r>
      <w:r w:rsidRPr="001406DE">
        <w:t>это практические занятия, которые помогают наглядно продемонстрировать ряд химических явлений, прививает навык правильной и грамотной работы с веществами, ознакомление с цветом вещества, запахом, техникой безопасности относящийся конкретно к работе с этим веществом и т.д.</w:t>
      </w:r>
    </w:p>
    <w:p w14:paraId="1C9BF314" w14:textId="77777777" w:rsidR="005C5C17" w:rsidRPr="001406DE" w:rsidRDefault="009466A0" w:rsidP="001406DE">
      <w:pPr>
        <w:pStyle w:val="a3"/>
        <w:ind w:left="0" w:right="3" w:firstLine="567"/>
        <w:jc w:val="both"/>
      </w:pPr>
      <w:r w:rsidRPr="001406DE">
        <w:t>В целях качественной подготовки обучающихся к промежуточной и итоговой аттестации предусмотрено участие в конкурсных мероприятиях, включенных в рекомендуемый Департаментом образования и науки города Москвы перечень, Календарный план спортивно-массовых мероприятий с обучающимися, воспитанниками, студентами и педагогическими работниками образовательных организаций Департамента образования и науки города Москвы, а также городских и всероссийских олимпиадах, не менее 50% обучающихся в соответствии с ежемесячным планом проведения мероприятий подразделения в период реализации программы.</w:t>
      </w:r>
    </w:p>
    <w:p w14:paraId="25C9129F" w14:textId="77777777" w:rsidR="005C5C17" w:rsidRPr="001406DE" w:rsidRDefault="009466A0" w:rsidP="001406DE">
      <w:pPr>
        <w:pStyle w:val="a3"/>
        <w:ind w:left="0" w:right="3" w:firstLine="567"/>
        <w:jc w:val="both"/>
      </w:pPr>
      <w:r w:rsidRPr="001406DE">
        <w:t>При реализации программы используются следующие образовательные технологии: личностно-ориентированные, проектного обучения.</w:t>
      </w:r>
    </w:p>
    <w:p w14:paraId="2DDC14C3" w14:textId="77777777" w:rsidR="005C5C17" w:rsidRPr="001406DE" w:rsidRDefault="009466A0" w:rsidP="001406DE">
      <w:pPr>
        <w:pStyle w:val="a3"/>
        <w:ind w:left="0" w:right="3" w:firstLine="567"/>
        <w:jc w:val="both"/>
      </w:pPr>
      <w:r w:rsidRPr="001406DE">
        <w:t>При реализации программы используются следующие методы обучения: пассивные, активные и интерактивные.</w:t>
      </w:r>
    </w:p>
    <w:p w14:paraId="6F153CC0" w14:textId="77777777" w:rsidR="001406DE" w:rsidRDefault="001406DE">
      <w:pPr>
        <w:spacing w:line="321" w:lineRule="exact"/>
        <w:ind w:left="2163"/>
        <w:jc w:val="both"/>
        <w:rPr>
          <w:i/>
          <w:sz w:val="28"/>
        </w:rPr>
      </w:pPr>
    </w:p>
    <w:p w14:paraId="1CC88FA2" w14:textId="77777777" w:rsidR="001406DE" w:rsidRDefault="001406DE">
      <w:pPr>
        <w:spacing w:line="321" w:lineRule="exact"/>
        <w:ind w:left="2163"/>
        <w:jc w:val="both"/>
        <w:rPr>
          <w:i/>
          <w:sz w:val="28"/>
        </w:rPr>
      </w:pPr>
    </w:p>
    <w:p w14:paraId="553AF352" w14:textId="77777777" w:rsidR="005C5C17" w:rsidRDefault="009466A0">
      <w:pPr>
        <w:spacing w:line="321" w:lineRule="exact"/>
        <w:ind w:left="2163"/>
        <w:jc w:val="both"/>
        <w:rPr>
          <w:i/>
          <w:sz w:val="28"/>
        </w:rPr>
      </w:pPr>
      <w:r>
        <w:rPr>
          <w:i/>
          <w:sz w:val="28"/>
        </w:rPr>
        <w:lastRenderedPageBreak/>
        <w:t>Перечень методического обеспечения к программе.</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963"/>
        <w:gridCol w:w="5067"/>
      </w:tblGrid>
      <w:tr w:rsidR="005C5C17" w14:paraId="31B029CC" w14:textId="77777777" w:rsidTr="00960AC5">
        <w:trPr>
          <w:trHeight w:val="551"/>
          <w:jc w:val="center"/>
        </w:trPr>
        <w:tc>
          <w:tcPr>
            <w:tcW w:w="542" w:type="dxa"/>
          </w:tcPr>
          <w:p w14:paraId="519576D7" w14:textId="77777777" w:rsidR="005C5C17" w:rsidRDefault="009466A0" w:rsidP="00960AC5">
            <w:pPr>
              <w:pStyle w:val="TableParagraph"/>
              <w:ind w:left="107" w:right="81" w:firstLine="48"/>
              <w:rPr>
                <w:sz w:val="24"/>
              </w:rPr>
            </w:pPr>
            <w:r>
              <w:rPr>
                <w:sz w:val="24"/>
              </w:rPr>
              <w:t>№ п/п</w:t>
            </w:r>
          </w:p>
        </w:tc>
        <w:tc>
          <w:tcPr>
            <w:tcW w:w="3963" w:type="dxa"/>
          </w:tcPr>
          <w:p w14:paraId="6DFCFF14" w14:textId="77777777" w:rsidR="005C5C17" w:rsidRDefault="009466A0" w:rsidP="00960AC5">
            <w:pPr>
              <w:pStyle w:val="TableParagraph"/>
              <w:ind w:left="909" w:right="254" w:hanging="627"/>
              <w:rPr>
                <w:sz w:val="24"/>
              </w:rPr>
            </w:pPr>
            <w:r>
              <w:rPr>
                <w:sz w:val="24"/>
              </w:rPr>
              <w:t>Название раздела (темы) учебно- тематического плана</w:t>
            </w:r>
          </w:p>
        </w:tc>
        <w:tc>
          <w:tcPr>
            <w:tcW w:w="5067" w:type="dxa"/>
          </w:tcPr>
          <w:p w14:paraId="1DD28E77" w14:textId="77777777" w:rsidR="005C5C17" w:rsidRDefault="009466A0" w:rsidP="00960AC5">
            <w:pPr>
              <w:pStyle w:val="TableParagraph"/>
              <w:ind w:left="252"/>
              <w:rPr>
                <w:sz w:val="24"/>
              </w:rPr>
            </w:pPr>
            <w:r>
              <w:rPr>
                <w:sz w:val="24"/>
              </w:rPr>
              <w:t>Название и форма методического материала</w:t>
            </w:r>
          </w:p>
        </w:tc>
      </w:tr>
      <w:tr w:rsidR="005C5C17" w14:paraId="0B94B615" w14:textId="77777777" w:rsidTr="00960AC5">
        <w:trPr>
          <w:trHeight w:val="825"/>
          <w:jc w:val="center"/>
        </w:trPr>
        <w:tc>
          <w:tcPr>
            <w:tcW w:w="542" w:type="dxa"/>
          </w:tcPr>
          <w:p w14:paraId="4E404449" w14:textId="77777777" w:rsidR="005C5C17" w:rsidRDefault="009466A0" w:rsidP="00960AC5">
            <w:pPr>
              <w:pStyle w:val="TableParagraph"/>
              <w:ind w:left="107"/>
              <w:rPr>
                <w:sz w:val="24"/>
              </w:rPr>
            </w:pPr>
            <w:r>
              <w:rPr>
                <w:sz w:val="24"/>
              </w:rPr>
              <w:t>1</w:t>
            </w:r>
          </w:p>
        </w:tc>
        <w:tc>
          <w:tcPr>
            <w:tcW w:w="3963" w:type="dxa"/>
          </w:tcPr>
          <w:p w14:paraId="128881CF" w14:textId="77777777" w:rsidR="005C5C17" w:rsidRDefault="009466A0" w:rsidP="00960AC5">
            <w:pPr>
              <w:pStyle w:val="TableParagraph"/>
              <w:ind w:left="108" w:right="181"/>
              <w:rPr>
                <w:sz w:val="24"/>
              </w:rPr>
            </w:pPr>
            <w:r>
              <w:rPr>
                <w:sz w:val="24"/>
              </w:rPr>
              <w:t>Вводное занятие. Предмет и задачи химии.</w:t>
            </w:r>
          </w:p>
        </w:tc>
        <w:tc>
          <w:tcPr>
            <w:tcW w:w="5067" w:type="dxa"/>
          </w:tcPr>
          <w:p w14:paraId="19E89B26" w14:textId="77777777" w:rsidR="005C5C17" w:rsidRDefault="009466A0" w:rsidP="00960AC5">
            <w:pPr>
              <w:pStyle w:val="TableParagraph"/>
              <w:ind w:left="105" w:right="923"/>
              <w:rPr>
                <w:sz w:val="24"/>
              </w:rPr>
            </w:pPr>
            <w:r>
              <w:rPr>
                <w:sz w:val="24"/>
              </w:rPr>
              <w:t>Презентации, видеофрагменты по теме Техника безопасности при работе с различными веществами</w:t>
            </w:r>
          </w:p>
        </w:tc>
      </w:tr>
      <w:tr w:rsidR="005C5C17" w14:paraId="332D2722" w14:textId="77777777" w:rsidTr="00960AC5">
        <w:trPr>
          <w:trHeight w:val="565"/>
          <w:jc w:val="center"/>
        </w:trPr>
        <w:tc>
          <w:tcPr>
            <w:tcW w:w="542" w:type="dxa"/>
          </w:tcPr>
          <w:p w14:paraId="6319FCB9" w14:textId="77777777" w:rsidR="005C5C17" w:rsidRDefault="009466A0" w:rsidP="00960AC5">
            <w:pPr>
              <w:pStyle w:val="TableParagraph"/>
              <w:ind w:left="107"/>
              <w:rPr>
                <w:sz w:val="24"/>
              </w:rPr>
            </w:pPr>
            <w:r>
              <w:rPr>
                <w:sz w:val="24"/>
              </w:rPr>
              <w:t>2</w:t>
            </w:r>
          </w:p>
        </w:tc>
        <w:tc>
          <w:tcPr>
            <w:tcW w:w="3963" w:type="dxa"/>
          </w:tcPr>
          <w:p w14:paraId="77012EC7" w14:textId="77777777" w:rsidR="005C5C17" w:rsidRDefault="009466A0" w:rsidP="00960AC5">
            <w:pPr>
              <w:pStyle w:val="TableParagraph"/>
              <w:ind w:left="108"/>
              <w:rPr>
                <w:sz w:val="24"/>
              </w:rPr>
            </w:pPr>
            <w:r>
              <w:rPr>
                <w:sz w:val="24"/>
              </w:rPr>
              <w:t>Основные понятия и законы</w:t>
            </w:r>
          </w:p>
          <w:p w14:paraId="036C85E0" w14:textId="77777777" w:rsidR="005C5C17" w:rsidRDefault="009466A0" w:rsidP="00960AC5">
            <w:pPr>
              <w:pStyle w:val="TableParagraph"/>
              <w:ind w:left="108"/>
              <w:rPr>
                <w:sz w:val="24"/>
              </w:rPr>
            </w:pPr>
            <w:r>
              <w:rPr>
                <w:sz w:val="24"/>
              </w:rPr>
              <w:t>стехиометрии химии.</w:t>
            </w:r>
          </w:p>
        </w:tc>
        <w:tc>
          <w:tcPr>
            <w:tcW w:w="5067" w:type="dxa"/>
          </w:tcPr>
          <w:p w14:paraId="7558A655" w14:textId="77777777" w:rsidR="005C5C17" w:rsidRDefault="009466A0" w:rsidP="00960AC5">
            <w:pPr>
              <w:pStyle w:val="TableParagraph"/>
              <w:ind w:left="105"/>
              <w:rPr>
                <w:sz w:val="24"/>
              </w:rPr>
            </w:pPr>
            <w:r>
              <w:rPr>
                <w:sz w:val="24"/>
              </w:rPr>
              <w:t>Презентации, видео фрагменты по темам</w:t>
            </w:r>
          </w:p>
          <w:p w14:paraId="64F2016A" w14:textId="77777777" w:rsidR="005C5C17" w:rsidRDefault="009466A0" w:rsidP="00960AC5">
            <w:pPr>
              <w:pStyle w:val="TableParagraph"/>
              <w:ind w:left="105"/>
              <w:rPr>
                <w:sz w:val="24"/>
              </w:rPr>
            </w:pPr>
            <w:r>
              <w:rPr>
                <w:sz w:val="24"/>
              </w:rPr>
              <w:t>раздела</w:t>
            </w:r>
          </w:p>
        </w:tc>
      </w:tr>
      <w:tr w:rsidR="005C5C17" w14:paraId="00939B42" w14:textId="77777777" w:rsidTr="00960AC5">
        <w:trPr>
          <w:trHeight w:val="827"/>
          <w:jc w:val="center"/>
        </w:trPr>
        <w:tc>
          <w:tcPr>
            <w:tcW w:w="542" w:type="dxa"/>
          </w:tcPr>
          <w:p w14:paraId="66432535" w14:textId="77777777" w:rsidR="005C5C17" w:rsidRDefault="009466A0" w:rsidP="00960AC5">
            <w:pPr>
              <w:pStyle w:val="TableParagraph"/>
              <w:ind w:left="107"/>
              <w:rPr>
                <w:sz w:val="24"/>
              </w:rPr>
            </w:pPr>
            <w:r>
              <w:rPr>
                <w:sz w:val="24"/>
              </w:rPr>
              <w:t>3</w:t>
            </w:r>
          </w:p>
        </w:tc>
        <w:tc>
          <w:tcPr>
            <w:tcW w:w="3963" w:type="dxa"/>
          </w:tcPr>
          <w:p w14:paraId="38F744A3" w14:textId="77777777" w:rsidR="005C5C17" w:rsidRDefault="009466A0" w:rsidP="00960AC5">
            <w:pPr>
              <w:pStyle w:val="TableParagraph"/>
              <w:ind w:left="108" w:right="25"/>
              <w:rPr>
                <w:sz w:val="24"/>
              </w:rPr>
            </w:pPr>
            <w:r>
              <w:rPr>
                <w:sz w:val="24"/>
              </w:rPr>
              <w:t>Периодическая система и Периодического закон, его значение. Строение атома</w:t>
            </w:r>
          </w:p>
        </w:tc>
        <w:tc>
          <w:tcPr>
            <w:tcW w:w="5067" w:type="dxa"/>
          </w:tcPr>
          <w:p w14:paraId="0110E7A7" w14:textId="77777777" w:rsidR="005C5C17" w:rsidRDefault="009466A0" w:rsidP="00960AC5">
            <w:pPr>
              <w:pStyle w:val="TableParagraph"/>
              <w:ind w:left="105" w:right="711"/>
              <w:rPr>
                <w:sz w:val="24"/>
              </w:rPr>
            </w:pPr>
            <w:r>
              <w:rPr>
                <w:sz w:val="24"/>
              </w:rPr>
              <w:t>Презентации, видео фрагменты по темам раздела</w:t>
            </w:r>
          </w:p>
        </w:tc>
      </w:tr>
      <w:tr w:rsidR="00960AC5" w14:paraId="60486E0D" w14:textId="77777777" w:rsidTr="00960AC5">
        <w:trPr>
          <w:trHeight w:val="827"/>
          <w:jc w:val="center"/>
        </w:trPr>
        <w:tc>
          <w:tcPr>
            <w:tcW w:w="542" w:type="dxa"/>
          </w:tcPr>
          <w:p w14:paraId="39B7DF30" w14:textId="77777777" w:rsidR="00960AC5" w:rsidRDefault="00960AC5" w:rsidP="00960AC5">
            <w:pPr>
              <w:pStyle w:val="TableParagraph"/>
              <w:ind w:left="107"/>
              <w:rPr>
                <w:sz w:val="24"/>
              </w:rPr>
            </w:pPr>
            <w:r>
              <w:rPr>
                <w:sz w:val="24"/>
              </w:rPr>
              <w:t>4</w:t>
            </w:r>
          </w:p>
        </w:tc>
        <w:tc>
          <w:tcPr>
            <w:tcW w:w="3963" w:type="dxa"/>
          </w:tcPr>
          <w:p w14:paraId="5DF9F9DB" w14:textId="77777777" w:rsidR="00960AC5" w:rsidRDefault="00960AC5" w:rsidP="00960AC5">
            <w:pPr>
              <w:pStyle w:val="TableParagraph"/>
              <w:ind w:left="108" w:right="403"/>
              <w:rPr>
                <w:sz w:val="24"/>
              </w:rPr>
            </w:pPr>
            <w:r>
              <w:rPr>
                <w:sz w:val="24"/>
              </w:rPr>
              <w:t>Растворы. Химические реакции в растворах.</w:t>
            </w:r>
          </w:p>
        </w:tc>
        <w:tc>
          <w:tcPr>
            <w:tcW w:w="5067" w:type="dxa"/>
          </w:tcPr>
          <w:p w14:paraId="59F327BD" w14:textId="77777777" w:rsidR="00960AC5" w:rsidRDefault="00960AC5" w:rsidP="00960AC5">
            <w:pPr>
              <w:pStyle w:val="TableParagraph"/>
              <w:ind w:left="105" w:right="711"/>
              <w:rPr>
                <w:sz w:val="24"/>
              </w:rPr>
            </w:pPr>
            <w:r>
              <w:rPr>
                <w:sz w:val="24"/>
              </w:rPr>
              <w:t>Презентации, видео фрагменты по темам раздела</w:t>
            </w:r>
          </w:p>
        </w:tc>
      </w:tr>
      <w:tr w:rsidR="00960AC5" w14:paraId="51B57844" w14:textId="77777777" w:rsidTr="00960AC5">
        <w:trPr>
          <w:trHeight w:val="827"/>
          <w:jc w:val="center"/>
        </w:trPr>
        <w:tc>
          <w:tcPr>
            <w:tcW w:w="542" w:type="dxa"/>
          </w:tcPr>
          <w:p w14:paraId="55B2D43E" w14:textId="77777777" w:rsidR="00960AC5" w:rsidRDefault="00960AC5" w:rsidP="00960AC5">
            <w:pPr>
              <w:pStyle w:val="TableParagraph"/>
              <w:ind w:left="107"/>
              <w:rPr>
                <w:sz w:val="24"/>
              </w:rPr>
            </w:pPr>
            <w:r>
              <w:rPr>
                <w:sz w:val="24"/>
              </w:rPr>
              <w:t>5</w:t>
            </w:r>
          </w:p>
        </w:tc>
        <w:tc>
          <w:tcPr>
            <w:tcW w:w="3963" w:type="dxa"/>
          </w:tcPr>
          <w:p w14:paraId="48854177" w14:textId="77777777" w:rsidR="00960AC5" w:rsidRDefault="00960AC5" w:rsidP="00960AC5">
            <w:pPr>
              <w:pStyle w:val="TableParagraph"/>
              <w:ind w:left="108" w:right="254"/>
              <w:rPr>
                <w:sz w:val="24"/>
              </w:rPr>
            </w:pPr>
            <w:r>
              <w:rPr>
                <w:sz w:val="24"/>
              </w:rPr>
              <w:t>Мир веществ. Важнейшие классы неорганических соединений.</w:t>
            </w:r>
          </w:p>
        </w:tc>
        <w:tc>
          <w:tcPr>
            <w:tcW w:w="5067" w:type="dxa"/>
          </w:tcPr>
          <w:p w14:paraId="3B2D3E22" w14:textId="77777777" w:rsidR="00960AC5" w:rsidRDefault="00960AC5" w:rsidP="00960AC5">
            <w:pPr>
              <w:pStyle w:val="TableParagraph"/>
              <w:ind w:left="105" w:right="711"/>
              <w:rPr>
                <w:sz w:val="24"/>
              </w:rPr>
            </w:pPr>
            <w:r>
              <w:rPr>
                <w:sz w:val="24"/>
              </w:rPr>
              <w:t>Презентации, видео фрагменты по темам раздела</w:t>
            </w:r>
          </w:p>
        </w:tc>
      </w:tr>
      <w:tr w:rsidR="00960AC5" w14:paraId="1617FD13" w14:textId="77777777" w:rsidTr="00960AC5">
        <w:trPr>
          <w:trHeight w:val="827"/>
          <w:jc w:val="center"/>
        </w:trPr>
        <w:tc>
          <w:tcPr>
            <w:tcW w:w="542" w:type="dxa"/>
          </w:tcPr>
          <w:p w14:paraId="39D3A158" w14:textId="77777777" w:rsidR="00960AC5" w:rsidRDefault="00960AC5" w:rsidP="00960AC5">
            <w:pPr>
              <w:pStyle w:val="TableParagraph"/>
              <w:ind w:left="107"/>
              <w:rPr>
                <w:sz w:val="24"/>
              </w:rPr>
            </w:pPr>
            <w:r>
              <w:rPr>
                <w:sz w:val="24"/>
              </w:rPr>
              <w:t>6</w:t>
            </w:r>
          </w:p>
        </w:tc>
        <w:tc>
          <w:tcPr>
            <w:tcW w:w="3963" w:type="dxa"/>
          </w:tcPr>
          <w:p w14:paraId="06E1823E" w14:textId="77777777" w:rsidR="00960AC5" w:rsidRDefault="00960AC5" w:rsidP="00960AC5">
            <w:pPr>
              <w:pStyle w:val="TableParagraph"/>
              <w:ind w:left="108" w:right="298"/>
              <w:rPr>
                <w:sz w:val="24"/>
              </w:rPr>
            </w:pPr>
            <w:r>
              <w:rPr>
                <w:sz w:val="24"/>
              </w:rPr>
              <w:t>Окислительно-восстановительные реакции.</w:t>
            </w:r>
          </w:p>
        </w:tc>
        <w:tc>
          <w:tcPr>
            <w:tcW w:w="5067" w:type="dxa"/>
          </w:tcPr>
          <w:p w14:paraId="144E2CC3" w14:textId="77777777" w:rsidR="00960AC5" w:rsidRDefault="00960AC5" w:rsidP="00960AC5">
            <w:pPr>
              <w:pStyle w:val="TableParagraph"/>
              <w:ind w:left="105" w:right="711"/>
              <w:rPr>
                <w:sz w:val="24"/>
              </w:rPr>
            </w:pPr>
            <w:r>
              <w:rPr>
                <w:sz w:val="24"/>
              </w:rPr>
              <w:t>Презентации, видео фрагменты по темам раздела</w:t>
            </w:r>
          </w:p>
        </w:tc>
      </w:tr>
      <w:tr w:rsidR="00960AC5" w14:paraId="3EFA990A" w14:textId="77777777" w:rsidTr="00960AC5">
        <w:trPr>
          <w:trHeight w:val="827"/>
          <w:jc w:val="center"/>
        </w:trPr>
        <w:tc>
          <w:tcPr>
            <w:tcW w:w="542" w:type="dxa"/>
          </w:tcPr>
          <w:p w14:paraId="31547947" w14:textId="77777777" w:rsidR="00960AC5" w:rsidRDefault="00960AC5" w:rsidP="00960AC5">
            <w:pPr>
              <w:pStyle w:val="TableParagraph"/>
              <w:ind w:left="107"/>
              <w:rPr>
                <w:sz w:val="24"/>
              </w:rPr>
            </w:pPr>
            <w:r>
              <w:rPr>
                <w:sz w:val="24"/>
              </w:rPr>
              <w:t>7</w:t>
            </w:r>
          </w:p>
        </w:tc>
        <w:tc>
          <w:tcPr>
            <w:tcW w:w="3963" w:type="dxa"/>
          </w:tcPr>
          <w:p w14:paraId="10BD5530" w14:textId="77777777" w:rsidR="00960AC5" w:rsidRDefault="00960AC5" w:rsidP="00960AC5">
            <w:pPr>
              <w:pStyle w:val="TableParagraph"/>
              <w:ind w:left="108"/>
              <w:rPr>
                <w:sz w:val="24"/>
              </w:rPr>
            </w:pPr>
            <w:r>
              <w:rPr>
                <w:sz w:val="24"/>
              </w:rPr>
              <w:t>Химия элементов.</w:t>
            </w:r>
          </w:p>
        </w:tc>
        <w:tc>
          <w:tcPr>
            <w:tcW w:w="5067" w:type="dxa"/>
          </w:tcPr>
          <w:p w14:paraId="4A79D559" w14:textId="77777777" w:rsidR="00960AC5" w:rsidRDefault="00960AC5" w:rsidP="00960AC5">
            <w:pPr>
              <w:pStyle w:val="TableParagraph"/>
              <w:ind w:left="105" w:right="711"/>
              <w:rPr>
                <w:sz w:val="24"/>
              </w:rPr>
            </w:pPr>
            <w:r>
              <w:rPr>
                <w:sz w:val="24"/>
              </w:rPr>
              <w:t>Презентации, видео фрагменты по темам раздела</w:t>
            </w:r>
          </w:p>
        </w:tc>
      </w:tr>
      <w:tr w:rsidR="00960AC5" w14:paraId="6EC5DD5D" w14:textId="77777777" w:rsidTr="00960AC5">
        <w:trPr>
          <w:trHeight w:val="827"/>
          <w:jc w:val="center"/>
        </w:trPr>
        <w:tc>
          <w:tcPr>
            <w:tcW w:w="542" w:type="dxa"/>
          </w:tcPr>
          <w:p w14:paraId="2ECDE914" w14:textId="77777777" w:rsidR="00960AC5" w:rsidRDefault="00960AC5" w:rsidP="00960AC5">
            <w:pPr>
              <w:pStyle w:val="TableParagraph"/>
              <w:ind w:left="107"/>
              <w:rPr>
                <w:sz w:val="24"/>
              </w:rPr>
            </w:pPr>
            <w:r>
              <w:rPr>
                <w:sz w:val="24"/>
              </w:rPr>
              <w:t>8</w:t>
            </w:r>
          </w:p>
        </w:tc>
        <w:tc>
          <w:tcPr>
            <w:tcW w:w="3963" w:type="dxa"/>
          </w:tcPr>
          <w:p w14:paraId="2C7372F1" w14:textId="77777777" w:rsidR="00960AC5" w:rsidRDefault="00960AC5" w:rsidP="00960AC5">
            <w:pPr>
              <w:pStyle w:val="TableParagraph"/>
              <w:ind w:left="108" w:right="1124"/>
              <w:rPr>
                <w:sz w:val="24"/>
              </w:rPr>
            </w:pPr>
            <w:r>
              <w:rPr>
                <w:sz w:val="24"/>
              </w:rPr>
              <w:t>Мир углерода. Введение в органическую химию.</w:t>
            </w:r>
          </w:p>
        </w:tc>
        <w:tc>
          <w:tcPr>
            <w:tcW w:w="5067" w:type="dxa"/>
          </w:tcPr>
          <w:p w14:paraId="640D56C0" w14:textId="77777777" w:rsidR="00960AC5" w:rsidRDefault="00960AC5" w:rsidP="00960AC5">
            <w:pPr>
              <w:pStyle w:val="TableParagraph"/>
              <w:ind w:left="105" w:right="711"/>
              <w:rPr>
                <w:sz w:val="24"/>
              </w:rPr>
            </w:pPr>
            <w:r>
              <w:rPr>
                <w:sz w:val="24"/>
              </w:rPr>
              <w:t>Презентации, видео фрагменты по темам раздела</w:t>
            </w:r>
          </w:p>
        </w:tc>
      </w:tr>
      <w:tr w:rsidR="00960AC5" w14:paraId="2CC9DBC3" w14:textId="77777777" w:rsidTr="00960AC5">
        <w:trPr>
          <w:trHeight w:val="827"/>
          <w:jc w:val="center"/>
        </w:trPr>
        <w:tc>
          <w:tcPr>
            <w:tcW w:w="542" w:type="dxa"/>
          </w:tcPr>
          <w:p w14:paraId="37CA1BEB" w14:textId="77777777" w:rsidR="00960AC5" w:rsidRDefault="00960AC5" w:rsidP="00960AC5">
            <w:pPr>
              <w:pStyle w:val="TableParagraph"/>
              <w:ind w:left="107"/>
              <w:rPr>
                <w:sz w:val="24"/>
              </w:rPr>
            </w:pPr>
            <w:r>
              <w:rPr>
                <w:sz w:val="24"/>
              </w:rPr>
              <w:t>9</w:t>
            </w:r>
          </w:p>
        </w:tc>
        <w:tc>
          <w:tcPr>
            <w:tcW w:w="3963" w:type="dxa"/>
          </w:tcPr>
          <w:p w14:paraId="5F9DC5D5" w14:textId="77777777" w:rsidR="00960AC5" w:rsidRDefault="00960AC5" w:rsidP="00960AC5">
            <w:pPr>
              <w:pStyle w:val="TableParagraph"/>
              <w:ind w:left="108"/>
              <w:rPr>
                <w:sz w:val="24"/>
              </w:rPr>
            </w:pPr>
            <w:r>
              <w:rPr>
                <w:sz w:val="24"/>
              </w:rPr>
              <w:t>Итоговое занятие.</w:t>
            </w:r>
          </w:p>
        </w:tc>
        <w:tc>
          <w:tcPr>
            <w:tcW w:w="5067" w:type="dxa"/>
          </w:tcPr>
          <w:p w14:paraId="42BB76D0" w14:textId="77777777" w:rsidR="00960AC5" w:rsidRDefault="00960AC5" w:rsidP="00960AC5">
            <w:pPr>
              <w:pStyle w:val="TableParagraph"/>
              <w:ind w:left="105"/>
              <w:rPr>
                <w:sz w:val="24"/>
              </w:rPr>
            </w:pPr>
            <w:r>
              <w:rPr>
                <w:sz w:val="24"/>
              </w:rPr>
              <w:t>Презентации, видео фрагменты</w:t>
            </w:r>
          </w:p>
        </w:tc>
      </w:tr>
    </w:tbl>
    <w:p w14:paraId="57008548" w14:textId="77777777" w:rsidR="005C5C17" w:rsidRDefault="005C5C17">
      <w:pPr>
        <w:pStyle w:val="a3"/>
        <w:spacing w:before="8"/>
        <w:ind w:left="0"/>
        <w:rPr>
          <w:i/>
          <w:sz w:val="7"/>
        </w:rPr>
      </w:pPr>
    </w:p>
    <w:p w14:paraId="4A05F2E6" w14:textId="77777777" w:rsidR="005C5C17" w:rsidRDefault="005C5C17">
      <w:pPr>
        <w:pStyle w:val="a3"/>
        <w:spacing w:before="4"/>
        <w:ind w:left="0"/>
        <w:rPr>
          <w:i/>
          <w:sz w:val="12"/>
        </w:rPr>
      </w:pPr>
    </w:p>
    <w:p w14:paraId="61442FEE" w14:textId="77777777" w:rsidR="005C5C17" w:rsidRDefault="009466A0" w:rsidP="00960AC5">
      <w:pPr>
        <w:pStyle w:val="1"/>
        <w:ind w:left="0" w:firstLine="567"/>
        <w:jc w:val="both"/>
      </w:pPr>
      <w:r>
        <w:t>Материально-техническое обеспечение программы.</w:t>
      </w:r>
    </w:p>
    <w:p w14:paraId="0FEF9727" w14:textId="77777777" w:rsidR="005C5C17" w:rsidRDefault="009466A0" w:rsidP="00960AC5">
      <w:pPr>
        <w:pStyle w:val="a3"/>
        <w:ind w:left="0" w:firstLine="567"/>
        <w:jc w:val="both"/>
      </w:pPr>
      <w:r>
        <w:rPr>
          <w:i/>
        </w:rPr>
        <w:t>Требования к помещению для занятий:</w:t>
      </w:r>
      <w:r w:rsidR="001A2D33">
        <w:rPr>
          <w:i/>
        </w:rPr>
        <w:t xml:space="preserve"> </w:t>
      </w:r>
      <w:r>
        <w:t>кабинет, оснащённый мебелью и оборудованием для выполнения химического практикума, компьютерной и мультимедийной техникой; дидактические материалы по неорганической, органической и аналитической химии:</w:t>
      </w:r>
    </w:p>
    <w:p w14:paraId="758676E6" w14:textId="77777777" w:rsidR="005C5C17" w:rsidRDefault="009466A0" w:rsidP="00960AC5">
      <w:pPr>
        <w:pStyle w:val="a3"/>
        <w:ind w:left="0" w:firstLine="567"/>
        <w:jc w:val="both"/>
      </w:pPr>
      <w:r>
        <w:rPr>
          <w:i/>
        </w:rPr>
        <w:t xml:space="preserve">Требования к мебели: </w:t>
      </w:r>
      <w:r>
        <w:t xml:space="preserve">безопасность, комфорт и экологичность. Функциональные размеры изделий должны соответствовать регламентированным </w:t>
      </w:r>
      <w:proofErr w:type="spellStart"/>
      <w:r>
        <w:t>ГОСТaм</w:t>
      </w:r>
      <w:proofErr w:type="spellEnd"/>
      <w:r>
        <w:t>. Мебель должна соответствовать современным требованиям эргономики и гигиены, быть удобна в пользовании, с возможностью перестановки и</w:t>
      </w:r>
      <w:r>
        <w:rPr>
          <w:spacing w:val="-11"/>
        </w:rPr>
        <w:t xml:space="preserve"> </w:t>
      </w:r>
      <w:r>
        <w:t>перемещения.</w:t>
      </w:r>
    </w:p>
    <w:p w14:paraId="428C5D8D" w14:textId="77777777" w:rsidR="005C5C17" w:rsidRDefault="009466A0" w:rsidP="00960AC5">
      <w:pPr>
        <w:pStyle w:val="1"/>
        <w:ind w:left="0" w:firstLine="567"/>
        <w:jc w:val="both"/>
      </w:pPr>
      <w:r>
        <w:t>Список реактивов.</w:t>
      </w:r>
    </w:p>
    <w:p w14:paraId="1DEDB7C7" w14:textId="77777777" w:rsidR="005C5C17" w:rsidRDefault="009466A0" w:rsidP="00960AC5">
      <w:pPr>
        <w:pStyle w:val="a3"/>
        <w:ind w:left="0" w:firstLine="567"/>
        <w:jc w:val="both"/>
      </w:pPr>
      <w:r>
        <w:t>Для реализации программы необходимы стандартные реактивы для обеспечения школьного химического практикума (на каждый год):</w:t>
      </w:r>
    </w:p>
    <w:p w14:paraId="43B000B2" w14:textId="77777777" w:rsidR="005C5C17" w:rsidRDefault="009466A0" w:rsidP="00960AC5">
      <w:pPr>
        <w:pStyle w:val="a5"/>
        <w:numPr>
          <w:ilvl w:val="2"/>
          <w:numId w:val="4"/>
        </w:numPr>
        <w:tabs>
          <w:tab w:val="left" w:pos="930"/>
        </w:tabs>
        <w:ind w:left="0" w:firstLine="567"/>
        <w:jc w:val="both"/>
        <w:rPr>
          <w:sz w:val="28"/>
        </w:rPr>
      </w:pPr>
      <w:r>
        <w:rPr>
          <w:sz w:val="28"/>
        </w:rPr>
        <w:t>Набор химических реактивов для проведения демонстрационных экспериментов.</w:t>
      </w:r>
    </w:p>
    <w:p w14:paraId="5217775E" w14:textId="77777777" w:rsidR="005C5C17" w:rsidRDefault="009466A0" w:rsidP="00960AC5">
      <w:pPr>
        <w:pStyle w:val="a5"/>
        <w:numPr>
          <w:ilvl w:val="2"/>
          <w:numId w:val="4"/>
        </w:numPr>
        <w:tabs>
          <w:tab w:val="left" w:pos="930"/>
        </w:tabs>
        <w:ind w:left="0" w:firstLine="567"/>
        <w:jc w:val="both"/>
        <w:rPr>
          <w:sz w:val="28"/>
        </w:rPr>
      </w:pPr>
      <w:r>
        <w:rPr>
          <w:sz w:val="28"/>
        </w:rPr>
        <w:t>Набор № 1 В</w:t>
      </w:r>
      <w:r>
        <w:rPr>
          <w:spacing w:val="-9"/>
          <w:sz w:val="28"/>
        </w:rPr>
        <w:t xml:space="preserve"> </w:t>
      </w:r>
      <w:r>
        <w:rPr>
          <w:sz w:val="28"/>
        </w:rPr>
        <w:t>"Кислоты"</w:t>
      </w:r>
    </w:p>
    <w:p w14:paraId="694B2EA8" w14:textId="77777777" w:rsidR="005C5C17" w:rsidRDefault="009466A0" w:rsidP="00960AC5">
      <w:pPr>
        <w:pStyle w:val="a5"/>
        <w:numPr>
          <w:ilvl w:val="2"/>
          <w:numId w:val="4"/>
        </w:numPr>
        <w:tabs>
          <w:tab w:val="left" w:pos="930"/>
        </w:tabs>
        <w:ind w:left="0" w:firstLine="567"/>
        <w:jc w:val="both"/>
        <w:rPr>
          <w:sz w:val="28"/>
        </w:rPr>
      </w:pPr>
      <w:r>
        <w:rPr>
          <w:sz w:val="28"/>
        </w:rPr>
        <w:t>Набор № 1 С</w:t>
      </w:r>
      <w:r>
        <w:rPr>
          <w:spacing w:val="-10"/>
          <w:sz w:val="28"/>
        </w:rPr>
        <w:t xml:space="preserve"> </w:t>
      </w:r>
      <w:r>
        <w:rPr>
          <w:sz w:val="28"/>
        </w:rPr>
        <w:t>"Кислоты"</w:t>
      </w:r>
    </w:p>
    <w:p w14:paraId="0449D740" w14:textId="77777777" w:rsidR="005C5C17" w:rsidRDefault="009466A0" w:rsidP="00960AC5">
      <w:pPr>
        <w:pStyle w:val="a5"/>
        <w:numPr>
          <w:ilvl w:val="2"/>
          <w:numId w:val="4"/>
        </w:numPr>
        <w:tabs>
          <w:tab w:val="left" w:pos="930"/>
        </w:tabs>
        <w:ind w:left="0" w:firstLine="567"/>
        <w:jc w:val="both"/>
        <w:rPr>
          <w:sz w:val="28"/>
        </w:rPr>
      </w:pPr>
      <w:r>
        <w:rPr>
          <w:sz w:val="28"/>
        </w:rPr>
        <w:t>Набор № 3 ВС</w:t>
      </w:r>
      <w:r>
        <w:rPr>
          <w:spacing w:val="-4"/>
          <w:sz w:val="28"/>
        </w:rPr>
        <w:t xml:space="preserve"> </w:t>
      </w:r>
      <w:r>
        <w:rPr>
          <w:sz w:val="28"/>
        </w:rPr>
        <w:t>"Щелочи"</w:t>
      </w:r>
    </w:p>
    <w:p w14:paraId="1FD35B2A" w14:textId="77777777" w:rsidR="005C5C17" w:rsidRDefault="009466A0" w:rsidP="00960AC5">
      <w:pPr>
        <w:pStyle w:val="a5"/>
        <w:numPr>
          <w:ilvl w:val="2"/>
          <w:numId w:val="4"/>
        </w:numPr>
        <w:tabs>
          <w:tab w:val="left" w:pos="930"/>
        </w:tabs>
        <w:ind w:left="0" w:firstLine="567"/>
        <w:jc w:val="both"/>
        <w:rPr>
          <w:sz w:val="28"/>
        </w:rPr>
      </w:pPr>
      <w:r>
        <w:rPr>
          <w:sz w:val="28"/>
        </w:rPr>
        <w:t>Набор № 5 С "Органические</w:t>
      </w:r>
      <w:r>
        <w:rPr>
          <w:spacing w:val="-13"/>
          <w:sz w:val="28"/>
        </w:rPr>
        <w:t xml:space="preserve"> </w:t>
      </w:r>
      <w:r>
        <w:rPr>
          <w:sz w:val="28"/>
        </w:rPr>
        <w:t>вещества"</w:t>
      </w:r>
    </w:p>
    <w:p w14:paraId="0A5D147B" w14:textId="77777777" w:rsidR="005C5C17" w:rsidRDefault="009466A0" w:rsidP="00960AC5">
      <w:pPr>
        <w:pStyle w:val="a5"/>
        <w:numPr>
          <w:ilvl w:val="2"/>
          <w:numId w:val="4"/>
        </w:numPr>
        <w:tabs>
          <w:tab w:val="left" w:pos="930"/>
        </w:tabs>
        <w:ind w:left="0" w:firstLine="567"/>
        <w:jc w:val="both"/>
        <w:rPr>
          <w:sz w:val="28"/>
        </w:rPr>
      </w:pPr>
      <w:r>
        <w:rPr>
          <w:sz w:val="28"/>
        </w:rPr>
        <w:t>Набор № 6 С "Органические</w:t>
      </w:r>
      <w:r>
        <w:rPr>
          <w:spacing w:val="-13"/>
          <w:sz w:val="28"/>
        </w:rPr>
        <w:t xml:space="preserve"> </w:t>
      </w:r>
      <w:r>
        <w:rPr>
          <w:sz w:val="28"/>
        </w:rPr>
        <w:t>вещества"</w:t>
      </w:r>
    </w:p>
    <w:p w14:paraId="2FE76B55" w14:textId="77777777" w:rsidR="005C5C17" w:rsidRDefault="009466A0" w:rsidP="00960AC5">
      <w:pPr>
        <w:pStyle w:val="a5"/>
        <w:numPr>
          <w:ilvl w:val="2"/>
          <w:numId w:val="4"/>
        </w:numPr>
        <w:tabs>
          <w:tab w:val="left" w:pos="930"/>
        </w:tabs>
        <w:ind w:left="0" w:firstLine="567"/>
        <w:jc w:val="both"/>
        <w:rPr>
          <w:sz w:val="28"/>
        </w:rPr>
      </w:pPr>
      <w:r>
        <w:rPr>
          <w:sz w:val="28"/>
        </w:rPr>
        <w:t>Набор № 7 С "Минеральные</w:t>
      </w:r>
      <w:r>
        <w:rPr>
          <w:spacing w:val="-6"/>
          <w:sz w:val="28"/>
        </w:rPr>
        <w:t xml:space="preserve"> </w:t>
      </w:r>
      <w:r>
        <w:rPr>
          <w:sz w:val="28"/>
        </w:rPr>
        <w:t>удобрения"</w:t>
      </w:r>
    </w:p>
    <w:p w14:paraId="5C0D5BA4" w14:textId="77777777" w:rsidR="005C5C17" w:rsidRDefault="009466A0" w:rsidP="00960AC5">
      <w:pPr>
        <w:pStyle w:val="a5"/>
        <w:numPr>
          <w:ilvl w:val="2"/>
          <w:numId w:val="4"/>
        </w:numPr>
        <w:tabs>
          <w:tab w:val="left" w:pos="930"/>
        </w:tabs>
        <w:ind w:left="0" w:firstLine="567"/>
        <w:jc w:val="both"/>
        <w:rPr>
          <w:sz w:val="28"/>
        </w:rPr>
      </w:pPr>
      <w:r>
        <w:rPr>
          <w:sz w:val="28"/>
        </w:rPr>
        <w:t>Набор № 9 ВС "Образцы неорганических</w:t>
      </w:r>
      <w:r>
        <w:rPr>
          <w:spacing w:val="-4"/>
          <w:sz w:val="28"/>
        </w:rPr>
        <w:t xml:space="preserve"> </w:t>
      </w:r>
      <w:r>
        <w:rPr>
          <w:sz w:val="28"/>
        </w:rPr>
        <w:t>веществ"</w:t>
      </w:r>
    </w:p>
    <w:p w14:paraId="07819286" w14:textId="77777777" w:rsidR="005C5C17" w:rsidRDefault="009466A0" w:rsidP="00960AC5">
      <w:pPr>
        <w:pStyle w:val="a5"/>
        <w:numPr>
          <w:ilvl w:val="2"/>
          <w:numId w:val="4"/>
        </w:numPr>
        <w:tabs>
          <w:tab w:val="left" w:pos="930"/>
        </w:tabs>
        <w:ind w:left="0" w:firstLine="567"/>
        <w:jc w:val="both"/>
        <w:rPr>
          <w:sz w:val="28"/>
        </w:rPr>
      </w:pPr>
      <w:r>
        <w:rPr>
          <w:sz w:val="28"/>
        </w:rPr>
        <w:t>Набор № 12 ВС "Неорганические</w:t>
      </w:r>
      <w:r>
        <w:rPr>
          <w:spacing w:val="-4"/>
          <w:sz w:val="28"/>
        </w:rPr>
        <w:t xml:space="preserve"> </w:t>
      </w:r>
      <w:r>
        <w:rPr>
          <w:sz w:val="28"/>
        </w:rPr>
        <w:t>вещества"</w:t>
      </w:r>
    </w:p>
    <w:p w14:paraId="10DEE065" w14:textId="77777777" w:rsidR="005C5C17" w:rsidRDefault="009466A0" w:rsidP="00960AC5">
      <w:pPr>
        <w:pStyle w:val="a5"/>
        <w:numPr>
          <w:ilvl w:val="2"/>
          <w:numId w:val="4"/>
        </w:numPr>
        <w:tabs>
          <w:tab w:val="left" w:pos="1069"/>
        </w:tabs>
        <w:ind w:left="0" w:firstLine="567"/>
        <w:jc w:val="both"/>
        <w:rPr>
          <w:sz w:val="28"/>
        </w:rPr>
      </w:pPr>
      <w:r>
        <w:rPr>
          <w:sz w:val="28"/>
        </w:rPr>
        <w:lastRenderedPageBreak/>
        <w:t>Набор № 13 ВС</w:t>
      </w:r>
      <w:r>
        <w:rPr>
          <w:spacing w:val="-6"/>
          <w:sz w:val="28"/>
        </w:rPr>
        <w:t xml:space="preserve"> </w:t>
      </w:r>
      <w:r>
        <w:rPr>
          <w:sz w:val="28"/>
        </w:rPr>
        <w:t>"Галогениды"</w:t>
      </w:r>
    </w:p>
    <w:p w14:paraId="515341A1" w14:textId="77777777" w:rsidR="005C5C17" w:rsidRDefault="009466A0" w:rsidP="00960AC5">
      <w:pPr>
        <w:pStyle w:val="a5"/>
        <w:numPr>
          <w:ilvl w:val="2"/>
          <w:numId w:val="4"/>
        </w:numPr>
        <w:tabs>
          <w:tab w:val="left" w:pos="1069"/>
        </w:tabs>
        <w:ind w:left="0" w:firstLine="567"/>
        <w:jc w:val="both"/>
        <w:rPr>
          <w:sz w:val="28"/>
        </w:rPr>
      </w:pPr>
      <w:r>
        <w:rPr>
          <w:sz w:val="28"/>
        </w:rPr>
        <w:t>Набор № 14 ВС "Сульфаты,</w:t>
      </w:r>
      <w:r>
        <w:rPr>
          <w:spacing w:val="-7"/>
          <w:sz w:val="28"/>
        </w:rPr>
        <w:t xml:space="preserve"> </w:t>
      </w:r>
      <w:r>
        <w:rPr>
          <w:sz w:val="28"/>
        </w:rPr>
        <w:t>сульфиты"</w:t>
      </w:r>
    </w:p>
    <w:p w14:paraId="0209AD83" w14:textId="77777777" w:rsidR="005C5C17" w:rsidRDefault="009466A0" w:rsidP="00960AC5">
      <w:pPr>
        <w:pStyle w:val="a5"/>
        <w:numPr>
          <w:ilvl w:val="2"/>
          <w:numId w:val="4"/>
        </w:numPr>
        <w:tabs>
          <w:tab w:val="left" w:pos="1069"/>
        </w:tabs>
        <w:ind w:left="0" w:firstLine="567"/>
        <w:jc w:val="both"/>
        <w:rPr>
          <w:sz w:val="28"/>
        </w:rPr>
      </w:pPr>
      <w:r>
        <w:rPr>
          <w:sz w:val="28"/>
        </w:rPr>
        <w:t>Набор № 16 ВС "Металлы,</w:t>
      </w:r>
      <w:r>
        <w:rPr>
          <w:spacing w:val="-10"/>
          <w:sz w:val="28"/>
        </w:rPr>
        <w:t xml:space="preserve"> </w:t>
      </w:r>
      <w:r>
        <w:rPr>
          <w:sz w:val="28"/>
        </w:rPr>
        <w:t>оксиды"</w:t>
      </w:r>
    </w:p>
    <w:p w14:paraId="48521CE8" w14:textId="77777777" w:rsidR="005C5C17" w:rsidRDefault="009466A0" w:rsidP="00960AC5">
      <w:pPr>
        <w:pStyle w:val="a5"/>
        <w:numPr>
          <w:ilvl w:val="2"/>
          <w:numId w:val="4"/>
        </w:numPr>
        <w:tabs>
          <w:tab w:val="left" w:pos="1069"/>
        </w:tabs>
        <w:ind w:left="0" w:firstLine="567"/>
        <w:jc w:val="both"/>
        <w:rPr>
          <w:sz w:val="28"/>
        </w:rPr>
      </w:pPr>
      <w:r>
        <w:rPr>
          <w:sz w:val="28"/>
        </w:rPr>
        <w:t>Набор № 17 С "Нитраты" (серебра нитрат - 30</w:t>
      </w:r>
      <w:r>
        <w:rPr>
          <w:spacing w:val="-7"/>
          <w:sz w:val="28"/>
        </w:rPr>
        <w:t xml:space="preserve"> </w:t>
      </w:r>
      <w:proofErr w:type="spellStart"/>
      <w:r>
        <w:rPr>
          <w:sz w:val="28"/>
        </w:rPr>
        <w:t>гр</w:t>
      </w:r>
      <w:proofErr w:type="spellEnd"/>
      <w:r>
        <w:rPr>
          <w:sz w:val="28"/>
        </w:rPr>
        <w:t>)</w:t>
      </w:r>
    </w:p>
    <w:p w14:paraId="112BD178" w14:textId="77777777" w:rsidR="005C5C17" w:rsidRDefault="009466A0" w:rsidP="00960AC5">
      <w:pPr>
        <w:pStyle w:val="a5"/>
        <w:numPr>
          <w:ilvl w:val="2"/>
          <w:numId w:val="4"/>
        </w:numPr>
        <w:tabs>
          <w:tab w:val="left" w:pos="1069"/>
        </w:tabs>
        <w:ind w:left="0" w:firstLine="567"/>
        <w:jc w:val="both"/>
        <w:rPr>
          <w:sz w:val="28"/>
        </w:rPr>
      </w:pPr>
      <w:r>
        <w:rPr>
          <w:sz w:val="28"/>
        </w:rPr>
        <w:t>Набор № 19 ВС "Соединения</w:t>
      </w:r>
      <w:r>
        <w:rPr>
          <w:spacing w:val="-7"/>
          <w:sz w:val="28"/>
        </w:rPr>
        <w:t xml:space="preserve"> </w:t>
      </w:r>
      <w:r>
        <w:rPr>
          <w:sz w:val="28"/>
        </w:rPr>
        <w:t>марганца"</w:t>
      </w:r>
    </w:p>
    <w:p w14:paraId="590FA343" w14:textId="77777777" w:rsidR="005C5C17" w:rsidRDefault="009466A0" w:rsidP="00960AC5">
      <w:pPr>
        <w:pStyle w:val="a5"/>
        <w:numPr>
          <w:ilvl w:val="2"/>
          <w:numId w:val="4"/>
        </w:numPr>
        <w:tabs>
          <w:tab w:val="left" w:pos="1069"/>
        </w:tabs>
        <w:ind w:left="0" w:firstLine="567"/>
        <w:jc w:val="both"/>
        <w:rPr>
          <w:sz w:val="28"/>
        </w:rPr>
      </w:pPr>
      <w:r>
        <w:rPr>
          <w:sz w:val="28"/>
        </w:rPr>
        <w:t>Набор № 20 ВС</w:t>
      </w:r>
      <w:r>
        <w:rPr>
          <w:spacing w:val="-6"/>
          <w:sz w:val="28"/>
        </w:rPr>
        <w:t xml:space="preserve"> </w:t>
      </w:r>
      <w:r>
        <w:rPr>
          <w:sz w:val="28"/>
        </w:rPr>
        <w:t>"Кислоты"</w:t>
      </w:r>
    </w:p>
    <w:p w14:paraId="47F723CC" w14:textId="77777777" w:rsidR="005C5C17" w:rsidRDefault="009466A0" w:rsidP="00960AC5">
      <w:pPr>
        <w:pStyle w:val="a5"/>
        <w:numPr>
          <w:ilvl w:val="2"/>
          <w:numId w:val="4"/>
        </w:numPr>
        <w:tabs>
          <w:tab w:val="left" w:pos="1001"/>
        </w:tabs>
        <w:ind w:left="0" w:firstLine="567"/>
        <w:jc w:val="both"/>
        <w:rPr>
          <w:sz w:val="28"/>
        </w:rPr>
      </w:pPr>
      <w:r>
        <w:rPr>
          <w:sz w:val="28"/>
        </w:rPr>
        <w:t>Набор № 21 ВС "Неорганические вещества" 17.Набор № 22 ВС</w:t>
      </w:r>
      <w:r>
        <w:rPr>
          <w:spacing w:val="-6"/>
          <w:sz w:val="28"/>
        </w:rPr>
        <w:t xml:space="preserve"> </w:t>
      </w:r>
      <w:r>
        <w:rPr>
          <w:sz w:val="28"/>
        </w:rPr>
        <w:t>"Индикаторы"</w:t>
      </w:r>
    </w:p>
    <w:p w14:paraId="6F251682" w14:textId="77777777" w:rsidR="005C5C17" w:rsidRDefault="009466A0" w:rsidP="00960AC5">
      <w:pPr>
        <w:pStyle w:val="a5"/>
        <w:numPr>
          <w:ilvl w:val="0"/>
          <w:numId w:val="3"/>
        </w:numPr>
        <w:tabs>
          <w:tab w:val="left" w:pos="1002"/>
        </w:tabs>
        <w:ind w:left="0" w:firstLine="567"/>
        <w:jc w:val="both"/>
        <w:rPr>
          <w:sz w:val="28"/>
        </w:rPr>
      </w:pPr>
      <w:r>
        <w:rPr>
          <w:sz w:val="28"/>
        </w:rPr>
        <w:t>Набор «Юный химик» - 3</w:t>
      </w:r>
      <w:r>
        <w:rPr>
          <w:spacing w:val="-3"/>
          <w:sz w:val="28"/>
        </w:rPr>
        <w:t xml:space="preserve"> </w:t>
      </w:r>
      <w:r>
        <w:rPr>
          <w:sz w:val="28"/>
        </w:rPr>
        <w:t>шт.</w:t>
      </w:r>
    </w:p>
    <w:p w14:paraId="7CDD6B6A" w14:textId="77777777" w:rsidR="001A2D33" w:rsidRDefault="001A2D33" w:rsidP="00960AC5">
      <w:pPr>
        <w:pStyle w:val="1"/>
        <w:ind w:left="0" w:firstLine="567"/>
        <w:jc w:val="both"/>
      </w:pPr>
    </w:p>
    <w:p w14:paraId="556EBAD1" w14:textId="77777777" w:rsidR="005C5C17" w:rsidRDefault="001A2D33" w:rsidP="00960AC5">
      <w:pPr>
        <w:pStyle w:val="1"/>
        <w:ind w:left="0" w:firstLine="567"/>
        <w:jc w:val="both"/>
      </w:pPr>
      <w:r>
        <w:t>Рекомендуемое оборудование</w:t>
      </w:r>
    </w:p>
    <w:p w14:paraId="1401C0C4" w14:textId="77777777" w:rsidR="005C5C17" w:rsidRDefault="009466A0" w:rsidP="00960AC5">
      <w:pPr>
        <w:pStyle w:val="a3"/>
        <w:ind w:left="0" w:firstLine="567"/>
        <w:jc w:val="both"/>
      </w:pPr>
      <w:r>
        <w:t>Для реализации программы необходимо стандартное оборудование для обеспечения школьного химического практикума:</w:t>
      </w:r>
    </w:p>
    <w:p w14:paraId="224CD4B4" w14:textId="77777777" w:rsidR="005C5C17" w:rsidRDefault="009466A0" w:rsidP="00960AC5">
      <w:pPr>
        <w:pStyle w:val="a5"/>
        <w:numPr>
          <w:ilvl w:val="0"/>
          <w:numId w:val="13"/>
        </w:numPr>
        <w:tabs>
          <w:tab w:val="left" w:pos="581"/>
          <w:tab w:val="left" w:pos="582"/>
        </w:tabs>
        <w:ind w:left="0" w:firstLine="567"/>
        <w:jc w:val="both"/>
        <w:rPr>
          <w:sz w:val="28"/>
        </w:rPr>
      </w:pPr>
      <w:r>
        <w:rPr>
          <w:sz w:val="28"/>
        </w:rPr>
        <w:t xml:space="preserve">Комплект стеклянной посуды на шлифах демонстрационный (на каждого обучающегося). Используется для проведения демонстрационных опытов по химии. В состав комплекта входит посуда на шлифах, что обеспечивает надежную сборку экспериментальной установки по химии. В состав комплекта входит 21 предмет: колбы круглодонные 100 мл, 250 мл и 500 мл, колба </w:t>
      </w:r>
      <w:proofErr w:type="spellStart"/>
      <w:r>
        <w:rPr>
          <w:sz w:val="28"/>
        </w:rPr>
        <w:t>трехгорлая</w:t>
      </w:r>
      <w:proofErr w:type="spellEnd"/>
      <w:r>
        <w:rPr>
          <w:sz w:val="28"/>
        </w:rPr>
        <w:t>, переходы керн14, керн29, воронка капельная, насадка Н1-14 и</w:t>
      </w:r>
      <w:r>
        <w:rPr>
          <w:spacing w:val="-3"/>
          <w:sz w:val="28"/>
        </w:rPr>
        <w:t xml:space="preserve"> </w:t>
      </w:r>
      <w:r>
        <w:rPr>
          <w:sz w:val="28"/>
        </w:rPr>
        <w:t>другие</w:t>
      </w:r>
    </w:p>
    <w:p w14:paraId="7888CB63" w14:textId="77777777" w:rsidR="005C5C17" w:rsidRDefault="009466A0" w:rsidP="00960AC5">
      <w:pPr>
        <w:pStyle w:val="a5"/>
        <w:numPr>
          <w:ilvl w:val="0"/>
          <w:numId w:val="13"/>
        </w:numPr>
        <w:tabs>
          <w:tab w:val="left" w:pos="581"/>
          <w:tab w:val="left" w:pos="582"/>
        </w:tabs>
        <w:ind w:left="0" w:firstLine="567"/>
        <w:jc w:val="both"/>
        <w:rPr>
          <w:sz w:val="28"/>
        </w:rPr>
      </w:pPr>
      <w:r>
        <w:rPr>
          <w:sz w:val="28"/>
        </w:rPr>
        <w:t>Весы электронные лабораторные 200г, точность 0,01г. Предназначены для взвешивания твердых (сыпучих) веществ при выполнении работ по разным разделам курса химии. Обеспечивают взвешивание массы тел до 200 г. (с точностью до 0,01</w:t>
      </w:r>
      <w:r>
        <w:rPr>
          <w:spacing w:val="-7"/>
          <w:sz w:val="28"/>
        </w:rPr>
        <w:t xml:space="preserve"> </w:t>
      </w:r>
      <w:r>
        <w:rPr>
          <w:sz w:val="28"/>
        </w:rPr>
        <w:t>г).</w:t>
      </w:r>
    </w:p>
    <w:p w14:paraId="32EF988A" w14:textId="77777777" w:rsidR="005C5C17" w:rsidRDefault="009466A0" w:rsidP="00960AC5">
      <w:pPr>
        <w:pStyle w:val="a5"/>
        <w:numPr>
          <w:ilvl w:val="0"/>
          <w:numId w:val="13"/>
        </w:numPr>
        <w:tabs>
          <w:tab w:val="left" w:pos="581"/>
          <w:tab w:val="left" w:pos="582"/>
        </w:tabs>
        <w:ind w:left="0" w:firstLine="567"/>
        <w:jc w:val="both"/>
        <w:rPr>
          <w:sz w:val="28"/>
        </w:rPr>
      </w:pPr>
      <w:r>
        <w:rPr>
          <w:sz w:val="28"/>
        </w:rPr>
        <w:t>Набор склянок 30 мл для растворов реактивов. Предназначен для хранения растворов</w:t>
      </w:r>
      <w:r>
        <w:rPr>
          <w:spacing w:val="-3"/>
          <w:sz w:val="28"/>
        </w:rPr>
        <w:t xml:space="preserve"> </w:t>
      </w:r>
      <w:r>
        <w:rPr>
          <w:sz w:val="28"/>
        </w:rPr>
        <w:t>реактивов.</w:t>
      </w:r>
    </w:p>
    <w:p w14:paraId="2CBBBE7A" w14:textId="77777777" w:rsidR="005C5C17" w:rsidRDefault="009466A0" w:rsidP="00960AC5">
      <w:pPr>
        <w:pStyle w:val="a5"/>
        <w:numPr>
          <w:ilvl w:val="0"/>
          <w:numId w:val="13"/>
        </w:numPr>
        <w:tabs>
          <w:tab w:val="left" w:pos="581"/>
          <w:tab w:val="left" w:pos="582"/>
        </w:tabs>
        <w:ind w:left="0" w:firstLine="567"/>
        <w:jc w:val="both"/>
        <w:rPr>
          <w:sz w:val="28"/>
        </w:rPr>
      </w:pPr>
      <w:r>
        <w:rPr>
          <w:sz w:val="28"/>
        </w:rPr>
        <w:t>Набор банок 15 мл для твердых веществ. Предназначен для хранения твердых и сыпучих веществ. Банки объемом 15</w:t>
      </w:r>
      <w:r>
        <w:rPr>
          <w:spacing w:val="-4"/>
          <w:sz w:val="28"/>
        </w:rPr>
        <w:t xml:space="preserve"> </w:t>
      </w:r>
      <w:r>
        <w:rPr>
          <w:sz w:val="28"/>
        </w:rPr>
        <w:t>мл.</w:t>
      </w:r>
    </w:p>
    <w:p w14:paraId="398707B7" w14:textId="77777777" w:rsidR="005C5C17" w:rsidRDefault="009466A0" w:rsidP="00960AC5">
      <w:pPr>
        <w:pStyle w:val="a5"/>
        <w:numPr>
          <w:ilvl w:val="0"/>
          <w:numId w:val="13"/>
        </w:numPr>
        <w:tabs>
          <w:tab w:val="left" w:pos="581"/>
          <w:tab w:val="left" w:pos="582"/>
        </w:tabs>
        <w:ind w:left="0" w:firstLine="567"/>
        <w:jc w:val="both"/>
        <w:rPr>
          <w:sz w:val="28"/>
        </w:rPr>
      </w:pPr>
      <w:r>
        <w:rPr>
          <w:sz w:val="28"/>
        </w:rPr>
        <w:t>Стакан химический 100 мл (4 шт. на обучающегося). Стакан лабораторный с носиком ВН используется при проведении лабораторных и исследовательских работ: приготовления растворов, подогревания жидкостей, ориентировочного отмеривания жидкостей и</w:t>
      </w:r>
      <w:r>
        <w:rPr>
          <w:spacing w:val="-10"/>
          <w:sz w:val="28"/>
        </w:rPr>
        <w:t xml:space="preserve"> </w:t>
      </w:r>
      <w:r>
        <w:rPr>
          <w:sz w:val="28"/>
        </w:rPr>
        <w:t>т.д.</w:t>
      </w:r>
    </w:p>
    <w:p w14:paraId="0C3FD691" w14:textId="77777777" w:rsidR="005C5C17" w:rsidRDefault="009466A0" w:rsidP="00960AC5">
      <w:pPr>
        <w:pStyle w:val="a5"/>
        <w:numPr>
          <w:ilvl w:val="0"/>
          <w:numId w:val="13"/>
        </w:numPr>
        <w:tabs>
          <w:tab w:val="left" w:pos="581"/>
          <w:tab w:val="left" w:pos="582"/>
        </w:tabs>
        <w:ind w:left="0" w:firstLine="567"/>
        <w:jc w:val="both"/>
        <w:rPr>
          <w:sz w:val="28"/>
        </w:rPr>
      </w:pPr>
      <w:r>
        <w:rPr>
          <w:sz w:val="28"/>
        </w:rPr>
        <w:t>Комплект мерных цилиндров стеклянных. Используется при проведении демонстрационных опытов. Мерные цилиндры применяются для отмеривания определенного объема жидкости. На боковой поверхности цилиндра наносится шкала, соответствующая его вместимости. Цилиндры соответствуют 2 классу точности. В комплект</w:t>
      </w:r>
      <w:r>
        <w:rPr>
          <w:spacing w:val="-6"/>
          <w:sz w:val="28"/>
        </w:rPr>
        <w:t xml:space="preserve"> </w:t>
      </w:r>
      <w:r>
        <w:rPr>
          <w:sz w:val="28"/>
        </w:rPr>
        <w:t>входят:</w:t>
      </w:r>
    </w:p>
    <w:p w14:paraId="08173F69" w14:textId="77777777" w:rsidR="005C5C17" w:rsidRDefault="009466A0" w:rsidP="00960AC5">
      <w:pPr>
        <w:pStyle w:val="a3"/>
        <w:ind w:left="0" w:firstLine="567"/>
        <w:jc w:val="both"/>
      </w:pPr>
      <w:r>
        <w:t>Цилиндр мерный с носиком 50 мл – 2 шт. Цилиндр мерный с носиком 100 мл – 2 шт. Цилиндр мерный с носиком 250 мл – 1 шт.</w:t>
      </w:r>
    </w:p>
    <w:p w14:paraId="7EE86499" w14:textId="77777777" w:rsidR="005C5C17" w:rsidRDefault="009466A0" w:rsidP="00960AC5">
      <w:pPr>
        <w:pStyle w:val="a5"/>
        <w:numPr>
          <w:ilvl w:val="0"/>
          <w:numId w:val="13"/>
        </w:numPr>
        <w:tabs>
          <w:tab w:val="left" w:pos="581"/>
          <w:tab w:val="left" w:pos="582"/>
        </w:tabs>
        <w:ind w:left="0" w:firstLine="567"/>
        <w:jc w:val="both"/>
        <w:rPr>
          <w:sz w:val="28"/>
        </w:rPr>
      </w:pPr>
      <w:r>
        <w:rPr>
          <w:sz w:val="28"/>
        </w:rPr>
        <w:t>Набор индивидуального базового оборудования включает самое ходовое химическое лабораторное оборудование и обеспечивает проведение примерно 80% всех</w:t>
      </w:r>
      <w:r>
        <w:rPr>
          <w:spacing w:val="-8"/>
          <w:sz w:val="28"/>
        </w:rPr>
        <w:t xml:space="preserve"> </w:t>
      </w:r>
      <w:r>
        <w:rPr>
          <w:sz w:val="28"/>
        </w:rPr>
        <w:t>работ</w:t>
      </w:r>
    </w:p>
    <w:p w14:paraId="34685065" w14:textId="77777777" w:rsidR="005C5C17" w:rsidRDefault="009466A0" w:rsidP="00960AC5">
      <w:pPr>
        <w:pStyle w:val="a5"/>
        <w:numPr>
          <w:ilvl w:val="0"/>
          <w:numId w:val="13"/>
        </w:numPr>
        <w:tabs>
          <w:tab w:val="left" w:pos="581"/>
          <w:tab w:val="left" w:pos="582"/>
        </w:tabs>
        <w:ind w:left="0" w:firstLine="567"/>
        <w:jc w:val="both"/>
        <w:rPr>
          <w:sz w:val="28"/>
        </w:rPr>
      </w:pPr>
      <w:r>
        <w:rPr>
          <w:sz w:val="28"/>
        </w:rPr>
        <w:t>Набор индивидуального вспомогательного оборудования позволяет проводить эксперименты в классах без разводки воды по</w:t>
      </w:r>
      <w:r>
        <w:rPr>
          <w:spacing w:val="-13"/>
          <w:sz w:val="28"/>
        </w:rPr>
        <w:t xml:space="preserve"> </w:t>
      </w:r>
      <w:r>
        <w:rPr>
          <w:sz w:val="28"/>
        </w:rPr>
        <w:t>партам</w:t>
      </w:r>
    </w:p>
    <w:p w14:paraId="20E114A0" w14:textId="77777777" w:rsidR="005C5C17" w:rsidRDefault="009466A0" w:rsidP="00960AC5">
      <w:pPr>
        <w:pStyle w:val="a5"/>
        <w:numPr>
          <w:ilvl w:val="0"/>
          <w:numId w:val="13"/>
        </w:numPr>
        <w:tabs>
          <w:tab w:val="left" w:pos="582"/>
        </w:tabs>
        <w:ind w:left="0" w:firstLine="567"/>
        <w:jc w:val="both"/>
        <w:rPr>
          <w:sz w:val="28"/>
        </w:rPr>
      </w:pPr>
      <w:r>
        <w:rPr>
          <w:sz w:val="28"/>
        </w:rPr>
        <w:t>Комплект запасного стекла для индивидуальных наборов по химии предназначается для замены разбитой или поврежденной посуды из индивидуальных наборов</w:t>
      </w:r>
      <w:r>
        <w:rPr>
          <w:spacing w:val="-2"/>
          <w:sz w:val="28"/>
        </w:rPr>
        <w:t xml:space="preserve"> </w:t>
      </w:r>
      <w:r>
        <w:rPr>
          <w:sz w:val="28"/>
        </w:rPr>
        <w:t>школьников</w:t>
      </w:r>
    </w:p>
    <w:p w14:paraId="75E1011C" w14:textId="77777777" w:rsidR="005C5C17" w:rsidRDefault="009466A0" w:rsidP="00960AC5">
      <w:pPr>
        <w:pStyle w:val="a5"/>
        <w:numPr>
          <w:ilvl w:val="0"/>
          <w:numId w:val="13"/>
        </w:numPr>
        <w:tabs>
          <w:tab w:val="left" w:pos="581"/>
          <w:tab w:val="left" w:pos="582"/>
        </w:tabs>
        <w:ind w:left="0" w:firstLine="567"/>
        <w:jc w:val="both"/>
        <w:rPr>
          <w:sz w:val="28"/>
        </w:rPr>
      </w:pPr>
      <w:r>
        <w:rPr>
          <w:sz w:val="28"/>
        </w:rPr>
        <w:t xml:space="preserve">Комплект этикеток для химической посуды лабораторный. Предназначен для </w:t>
      </w:r>
      <w:r>
        <w:rPr>
          <w:sz w:val="28"/>
        </w:rPr>
        <w:lastRenderedPageBreak/>
        <w:t>маркировки химической посуды, в которой хранят реактивы, используемые для лабораторных работ по курсу</w:t>
      </w:r>
      <w:r>
        <w:rPr>
          <w:spacing w:val="-6"/>
          <w:sz w:val="28"/>
        </w:rPr>
        <w:t xml:space="preserve"> </w:t>
      </w:r>
      <w:r>
        <w:rPr>
          <w:sz w:val="28"/>
        </w:rPr>
        <w:t>химии.</w:t>
      </w:r>
    </w:p>
    <w:p w14:paraId="53F477D9" w14:textId="77777777" w:rsidR="005C5C17" w:rsidRDefault="001406DE" w:rsidP="001A2D33">
      <w:pPr>
        <w:pStyle w:val="1"/>
        <w:spacing w:before="203"/>
        <w:ind w:left="0" w:right="584"/>
        <w:jc w:val="center"/>
      </w:pPr>
      <w:r>
        <w:t>СПИСОК ЛИТЕРАТУРЫ</w:t>
      </w:r>
    </w:p>
    <w:p w14:paraId="64A6903A" w14:textId="77777777" w:rsidR="005C5C17" w:rsidRDefault="001A2D33" w:rsidP="001A2D33">
      <w:pPr>
        <w:tabs>
          <w:tab w:val="left" w:pos="284"/>
        </w:tabs>
        <w:spacing w:before="89"/>
        <w:rPr>
          <w:b/>
          <w:sz w:val="28"/>
        </w:rPr>
      </w:pPr>
      <w:r>
        <w:rPr>
          <w:b/>
          <w:sz w:val="28"/>
        </w:rPr>
        <w:t>Д</w:t>
      </w:r>
      <w:r w:rsidR="009466A0">
        <w:rPr>
          <w:b/>
          <w:sz w:val="28"/>
        </w:rPr>
        <w:t>ля обучающихся</w:t>
      </w:r>
      <w:r>
        <w:rPr>
          <w:b/>
          <w:sz w:val="28"/>
        </w:rPr>
        <w:t xml:space="preserve"> и их родителей</w:t>
      </w:r>
      <w:r w:rsidR="009466A0">
        <w:rPr>
          <w:b/>
          <w:sz w:val="28"/>
        </w:rPr>
        <w:t>:</w:t>
      </w:r>
    </w:p>
    <w:p w14:paraId="64F7FD73" w14:textId="77777777" w:rsidR="005C5C17" w:rsidRDefault="009466A0" w:rsidP="001A2D33">
      <w:pPr>
        <w:pStyle w:val="a5"/>
        <w:numPr>
          <w:ilvl w:val="0"/>
          <w:numId w:val="2"/>
        </w:numPr>
        <w:tabs>
          <w:tab w:val="left" w:pos="284"/>
          <w:tab w:val="left" w:pos="582"/>
        </w:tabs>
        <w:spacing w:before="2" w:line="322" w:lineRule="exact"/>
        <w:ind w:left="0" w:firstLine="0"/>
        <w:jc w:val="left"/>
        <w:rPr>
          <w:sz w:val="28"/>
        </w:rPr>
      </w:pPr>
      <w:r>
        <w:rPr>
          <w:sz w:val="28"/>
        </w:rPr>
        <w:t>Алексинский В.Н. Занимательные опыты по химии. М.,</w:t>
      </w:r>
      <w:r>
        <w:rPr>
          <w:spacing w:val="-5"/>
          <w:sz w:val="28"/>
        </w:rPr>
        <w:t xml:space="preserve"> </w:t>
      </w:r>
      <w:r>
        <w:rPr>
          <w:sz w:val="28"/>
        </w:rPr>
        <w:t>1995.</w:t>
      </w:r>
    </w:p>
    <w:p w14:paraId="18C312B3" w14:textId="77777777" w:rsidR="005C5C17" w:rsidRDefault="009466A0" w:rsidP="001A2D33">
      <w:pPr>
        <w:pStyle w:val="a5"/>
        <w:numPr>
          <w:ilvl w:val="0"/>
          <w:numId w:val="2"/>
        </w:numPr>
        <w:tabs>
          <w:tab w:val="left" w:pos="284"/>
          <w:tab w:val="left" w:pos="582"/>
        </w:tabs>
        <w:spacing w:line="322" w:lineRule="exact"/>
        <w:ind w:left="0" w:firstLine="0"/>
        <w:jc w:val="left"/>
        <w:rPr>
          <w:sz w:val="28"/>
        </w:rPr>
      </w:pPr>
      <w:proofErr w:type="spellStart"/>
      <w:r>
        <w:rPr>
          <w:sz w:val="28"/>
        </w:rPr>
        <w:t>Гроссе</w:t>
      </w:r>
      <w:proofErr w:type="gramStart"/>
      <w:r>
        <w:rPr>
          <w:sz w:val="28"/>
        </w:rPr>
        <w:t>,Э</w:t>
      </w:r>
      <w:proofErr w:type="spellEnd"/>
      <w:proofErr w:type="gramEnd"/>
      <w:r>
        <w:rPr>
          <w:sz w:val="28"/>
        </w:rPr>
        <w:t xml:space="preserve">., </w:t>
      </w:r>
      <w:proofErr w:type="spellStart"/>
      <w:r>
        <w:rPr>
          <w:sz w:val="28"/>
        </w:rPr>
        <w:t>Вайсмантель</w:t>
      </w:r>
      <w:proofErr w:type="spellEnd"/>
      <w:r>
        <w:rPr>
          <w:sz w:val="28"/>
        </w:rPr>
        <w:t xml:space="preserve"> Х. Химия для любознательных. М.,</w:t>
      </w:r>
      <w:r>
        <w:rPr>
          <w:spacing w:val="-9"/>
          <w:sz w:val="28"/>
        </w:rPr>
        <w:t xml:space="preserve"> </w:t>
      </w:r>
      <w:r>
        <w:rPr>
          <w:sz w:val="28"/>
        </w:rPr>
        <w:t>1990.</w:t>
      </w:r>
    </w:p>
    <w:p w14:paraId="0EB1226A" w14:textId="77777777" w:rsidR="005C5C17" w:rsidRDefault="009466A0" w:rsidP="001A2D33">
      <w:pPr>
        <w:pStyle w:val="a5"/>
        <w:numPr>
          <w:ilvl w:val="0"/>
          <w:numId w:val="2"/>
        </w:numPr>
        <w:tabs>
          <w:tab w:val="left" w:pos="284"/>
          <w:tab w:val="left" w:pos="582"/>
        </w:tabs>
        <w:spacing w:line="322" w:lineRule="exact"/>
        <w:ind w:left="0" w:firstLine="0"/>
        <w:jc w:val="left"/>
        <w:rPr>
          <w:sz w:val="28"/>
        </w:rPr>
      </w:pPr>
      <w:r>
        <w:rPr>
          <w:sz w:val="28"/>
        </w:rPr>
        <w:t>Зверев А. Т. Экология. Практикум. 10-11 классы. М., Оникс 21 век,</w:t>
      </w:r>
      <w:r>
        <w:rPr>
          <w:spacing w:val="-21"/>
          <w:sz w:val="28"/>
        </w:rPr>
        <w:t xml:space="preserve"> </w:t>
      </w:r>
      <w:r>
        <w:rPr>
          <w:sz w:val="28"/>
        </w:rPr>
        <w:t>2004</w:t>
      </w:r>
    </w:p>
    <w:p w14:paraId="3C81F7A0" w14:textId="77777777" w:rsidR="005C5C17" w:rsidRDefault="009466A0" w:rsidP="001A2D33">
      <w:pPr>
        <w:pStyle w:val="a5"/>
        <w:numPr>
          <w:ilvl w:val="0"/>
          <w:numId w:val="2"/>
        </w:numPr>
        <w:tabs>
          <w:tab w:val="left" w:pos="284"/>
          <w:tab w:val="left" w:pos="582"/>
        </w:tabs>
        <w:spacing w:line="322" w:lineRule="exact"/>
        <w:ind w:left="0" w:firstLine="0"/>
        <w:jc w:val="left"/>
        <w:rPr>
          <w:sz w:val="28"/>
        </w:rPr>
      </w:pPr>
      <w:proofErr w:type="spellStart"/>
      <w:r>
        <w:rPr>
          <w:sz w:val="28"/>
        </w:rPr>
        <w:t>Крестинин</w:t>
      </w:r>
      <w:proofErr w:type="spellEnd"/>
      <w:r>
        <w:rPr>
          <w:sz w:val="28"/>
        </w:rPr>
        <w:t xml:space="preserve"> А.Н., Задачи по химии – нет ничего проще.</w:t>
      </w:r>
      <w:r>
        <w:rPr>
          <w:spacing w:val="-9"/>
          <w:sz w:val="28"/>
        </w:rPr>
        <w:t xml:space="preserve"> </w:t>
      </w:r>
      <w:r>
        <w:rPr>
          <w:sz w:val="28"/>
        </w:rPr>
        <w:t>М.,1998.</w:t>
      </w:r>
    </w:p>
    <w:p w14:paraId="61059B07" w14:textId="77777777" w:rsidR="005C5C17" w:rsidRDefault="009466A0" w:rsidP="001A2D33">
      <w:pPr>
        <w:pStyle w:val="a5"/>
        <w:numPr>
          <w:ilvl w:val="0"/>
          <w:numId w:val="2"/>
        </w:numPr>
        <w:tabs>
          <w:tab w:val="left" w:pos="284"/>
          <w:tab w:val="left" w:pos="582"/>
        </w:tabs>
        <w:spacing w:line="322" w:lineRule="exact"/>
        <w:ind w:left="0" w:firstLine="0"/>
        <w:jc w:val="left"/>
        <w:rPr>
          <w:sz w:val="28"/>
        </w:rPr>
      </w:pPr>
      <w:proofErr w:type="spellStart"/>
      <w:r>
        <w:rPr>
          <w:sz w:val="28"/>
        </w:rPr>
        <w:t>Курамшин</w:t>
      </w:r>
      <w:proofErr w:type="spellEnd"/>
      <w:r>
        <w:rPr>
          <w:sz w:val="28"/>
        </w:rPr>
        <w:t xml:space="preserve"> А. Жизнь замечательных веществ. М.,</w:t>
      </w:r>
      <w:r>
        <w:rPr>
          <w:spacing w:val="-5"/>
          <w:sz w:val="28"/>
        </w:rPr>
        <w:t xml:space="preserve"> </w:t>
      </w:r>
      <w:r>
        <w:rPr>
          <w:sz w:val="28"/>
        </w:rPr>
        <w:t>2018</w:t>
      </w:r>
    </w:p>
    <w:p w14:paraId="2F193695" w14:textId="77777777" w:rsidR="005C5C17" w:rsidRDefault="009466A0" w:rsidP="001A2D33">
      <w:pPr>
        <w:pStyle w:val="a5"/>
        <w:numPr>
          <w:ilvl w:val="0"/>
          <w:numId w:val="2"/>
        </w:numPr>
        <w:tabs>
          <w:tab w:val="left" w:pos="284"/>
          <w:tab w:val="left" w:pos="582"/>
        </w:tabs>
        <w:spacing w:line="242" w:lineRule="auto"/>
        <w:ind w:left="0" w:firstLine="0"/>
        <w:jc w:val="left"/>
        <w:rPr>
          <w:sz w:val="28"/>
        </w:rPr>
      </w:pPr>
      <w:proofErr w:type="spellStart"/>
      <w:r>
        <w:rPr>
          <w:sz w:val="28"/>
        </w:rPr>
        <w:t>Леенсон</w:t>
      </w:r>
      <w:proofErr w:type="spellEnd"/>
      <w:r>
        <w:rPr>
          <w:sz w:val="28"/>
        </w:rPr>
        <w:t xml:space="preserve"> И.А. Занимательная химия. Серия: школьникам для развития интеллекта. М.,</w:t>
      </w:r>
      <w:r>
        <w:rPr>
          <w:spacing w:val="-3"/>
          <w:sz w:val="28"/>
        </w:rPr>
        <w:t xml:space="preserve"> </w:t>
      </w:r>
      <w:r>
        <w:rPr>
          <w:sz w:val="28"/>
        </w:rPr>
        <w:t>1999.</w:t>
      </w:r>
    </w:p>
    <w:p w14:paraId="754FC034" w14:textId="77777777" w:rsidR="005C5C17" w:rsidRDefault="009466A0" w:rsidP="001A2D33">
      <w:pPr>
        <w:pStyle w:val="a5"/>
        <w:numPr>
          <w:ilvl w:val="0"/>
          <w:numId w:val="2"/>
        </w:numPr>
        <w:tabs>
          <w:tab w:val="left" w:pos="284"/>
          <w:tab w:val="left" w:pos="582"/>
        </w:tabs>
        <w:spacing w:line="317" w:lineRule="exact"/>
        <w:ind w:left="0" w:firstLine="0"/>
        <w:jc w:val="left"/>
        <w:rPr>
          <w:sz w:val="28"/>
        </w:rPr>
      </w:pPr>
      <w:proofErr w:type="gramStart"/>
      <w:r>
        <w:rPr>
          <w:sz w:val="28"/>
        </w:rPr>
        <w:t>Лидин</w:t>
      </w:r>
      <w:proofErr w:type="gramEnd"/>
      <w:r>
        <w:rPr>
          <w:sz w:val="28"/>
        </w:rPr>
        <w:t xml:space="preserve"> Р.А. и др. Химия. 8-9 </w:t>
      </w:r>
      <w:proofErr w:type="spellStart"/>
      <w:r>
        <w:rPr>
          <w:sz w:val="28"/>
        </w:rPr>
        <w:t>кл</w:t>
      </w:r>
      <w:proofErr w:type="spellEnd"/>
      <w:r>
        <w:rPr>
          <w:sz w:val="28"/>
        </w:rPr>
        <w:t>. Учебное пособие. М.,</w:t>
      </w:r>
      <w:r>
        <w:rPr>
          <w:spacing w:val="-10"/>
          <w:sz w:val="28"/>
        </w:rPr>
        <w:t xml:space="preserve"> </w:t>
      </w:r>
      <w:r>
        <w:rPr>
          <w:sz w:val="28"/>
        </w:rPr>
        <w:t>2000.</w:t>
      </w:r>
    </w:p>
    <w:p w14:paraId="0F8D6F13" w14:textId="77777777" w:rsidR="005C5C17" w:rsidRDefault="009466A0" w:rsidP="001A2D33">
      <w:pPr>
        <w:pStyle w:val="a5"/>
        <w:numPr>
          <w:ilvl w:val="0"/>
          <w:numId w:val="2"/>
        </w:numPr>
        <w:tabs>
          <w:tab w:val="left" w:pos="284"/>
          <w:tab w:val="left" w:pos="582"/>
        </w:tabs>
        <w:ind w:left="0" w:firstLine="0"/>
        <w:jc w:val="left"/>
        <w:rPr>
          <w:sz w:val="28"/>
        </w:rPr>
      </w:pPr>
      <w:proofErr w:type="gramStart"/>
      <w:r>
        <w:rPr>
          <w:sz w:val="28"/>
        </w:rPr>
        <w:t>Лидин</w:t>
      </w:r>
      <w:proofErr w:type="gramEnd"/>
      <w:r>
        <w:rPr>
          <w:sz w:val="28"/>
        </w:rPr>
        <w:t xml:space="preserve"> Р.А., </w:t>
      </w:r>
      <w:proofErr w:type="spellStart"/>
      <w:r>
        <w:rPr>
          <w:sz w:val="28"/>
        </w:rPr>
        <w:t>Аликберова</w:t>
      </w:r>
      <w:proofErr w:type="spellEnd"/>
      <w:r>
        <w:rPr>
          <w:sz w:val="28"/>
        </w:rPr>
        <w:t xml:space="preserve"> Л.Ю. Задачи, вопросы и упражнения по химии М.,</w:t>
      </w:r>
      <w:r>
        <w:rPr>
          <w:spacing w:val="-1"/>
          <w:sz w:val="28"/>
        </w:rPr>
        <w:t xml:space="preserve"> </w:t>
      </w:r>
      <w:r>
        <w:rPr>
          <w:sz w:val="28"/>
        </w:rPr>
        <w:t>2002.</w:t>
      </w:r>
    </w:p>
    <w:p w14:paraId="3FEAD9D5" w14:textId="77777777" w:rsidR="001A2D33" w:rsidRDefault="009466A0" w:rsidP="001A2D33">
      <w:pPr>
        <w:pStyle w:val="a5"/>
        <w:numPr>
          <w:ilvl w:val="0"/>
          <w:numId w:val="2"/>
        </w:numPr>
        <w:tabs>
          <w:tab w:val="left" w:pos="284"/>
          <w:tab w:val="left" w:pos="651"/>
          <w:tab w:val="left" w:pos="652"/>
        </w:tabs>
        <w:spacing w:line="321" w:lineRule="exact"/>
        <w:ind w:left="0" w:firstLine="0"/>
        <w:jc w:val="left"/>
        <w:rPr>
          <w:sz w:val="28"/>
        </w:rPr>
      </w:pPr>
      <w:proofErr w:type="spellStart"/>
      <w:r>
        <w:rPr>
          <w:sz w:val="28"/>
        </w:rPr>
        <w:t>Люцис</w:t>
      </w:r>
      <w:proofErr w:type="spellEnd"/>
      <w:r>
        <w:rPr>
          <w:sz w:val="28"/>
        </w:rPr>
        <w:t xml:space="preserve"> К. Малая детская энциклопедия. М.,</w:t>
      </w:r>
      <w:r>
        <w:rPr>
          <w:spacing w:val="-10"/>
          <w:sz w:val="28"/>
        </w:rPr>
        <w:t xml:space="preserve"> </w:t>
      </w:r>
      <w:r>
        <w:rPr>
          <w:sz w:val="28"/>
        </w:rPr>
        <w:t>2001.</w:t>
      </w:r>
    </w:p>
    <w:p w14:paraId="2FB3A77B" w14:textId="77777777" w:rsidR="005C5C17" w:rsidRPr="001A2D33" w:rsidRDefault="009466A0" w:rsidP="001A2D33">
      <w:pPr>
        <w:pStyle w:val="a5"/>
        <w:numPr>
          <w:ilvl w:val="0"/>
          <w:numId w:val="2"/>
        </w:numPr>
        <w:tabs>
          <w:tab w:val="left" w:pos="426"/>
        </w:tabs>
        <w:spacing w:line="321" w:lineRule="exact"/>
        <w:ind w:left="0" w:firstLine="0"/>
        <w:jc w:val="left"/>
        <w:rPr>
          <w:sz w:val="28"/>
        </w:rPr>
      </w:pPr>
      <w:r w:rsidRPr="001A2D33">
        <w:rPr>
          <w:sz w:val="28"/>
        </w:rPr>
        <w:t>Небел Б. Наука об окружающей среде. Как устроен мир. (в 2-х томах). М., 1993.</w:t>
      </w:r>
    </w:p>
    <w:p w14:paraId="1A2CF121" w14:textId="77777777" w:rsidR="005C5C17" w:rsidRDefault="009466A0" w:rsidP="001A2D33">
      <w:pPr>
        <w:pStyle w:val="a5"/>
        <w:numPr>
          <w:ilvl w:val="0"/>
          <w:numId w:val="2"/>
        </w:numPr>
        <w:tabs>
          <w:tab w:val="left" w:pos="426"/>
        </w:tabs>
        <w:spacing w:line="317" w:lineRule="exact"/>
        <w:ind w:left="0" w:firstLine="0"/>
        <w:jc w:val="left"/>
        <w:rPr>
          <w:sz w:val="28"/>
        </w:rPr>
      </w:pPr>
      <w:r>
        <w:rPr>
          <w:sz w:val="28"/>
        </w:rPr>
        <w:t>Ольгин О. Опыты без взрывов. М.,</w:t>
      </w:r>
      <w:r>
        <w:rPr>
          <w:spacing w:val="-8"/>
          <w:sz w:val="28"/>
        </w:rPr>
        <w:t xml:space="preserve"> </w:t>
      </w:r>
      <w:r>
        <w:rPr>
          <w:sz w:val="28"/>
        </w:rPr>
        <w:t>1993.</w:t>
      </w:r>
    </w:p>
    <w:p w14:paraId="492B317D" w14:textId="77777777" w:rsidR="005C5C17" w:rsidRDefault="009466A0" w:rsidP="001A2D33">
      <w:pPr>
        <w:pStyle w:val="a5"/>
        <w:numPr>
          <w:ilvl w:val="0"/>
          <w:numId w:val="2"/>
        </w:numPr>
        <w:tabs>
          <w:tab w:val="left" w:pos="426"/>
        </w:tabs>
        <w:ind w:left="0" w:firstLine="0"/>
        <w:jc w:val="left"/>
        <w:rPr>
          <w:sz w:val="28"/>
        </w:rPr>
      </w:pPr>
      <w:proofErr w:type="spellStart"/>
      <w:r>
        <w:rPr>
          <w:sz w:val="28"/>
        </w:rPr>
        <w:t>Оржековский</w:t>
      </w:r>
      <w:proofErr w:type="spellEnd"/>
      <w:r>
        <w:rPr>
          <w:sz w:val="28"/>
        </w:rPr>
        <w:t xml:space="preserve"> П.А., Мещерякова Л.М., </w:t>
      </w:r>
      <w:proofErr w:type="spellStart"/>
      <w:r>
        <w:rPr>
          <w:sz w:val="28"/>
        </w:rPr>
        <w:t>Понтак</w:t>
      </w:r>
      <w:proofErr w:type="spellEnd"/>
      <w:r>
        <w:rPr>
          <w:sz w:val="28"/>
        </w:rPr>
        <w:t xml:space="preserve"> Л.С. Сборник задач и упражнений по химии. 8-9 класс. М.,</w:t>
      </w:r>
      <w:r>
        <w:rPr>
          <w:spacing w:val="-3"/>
          <w:sz w:val="28"/>
        </w:rPr>
        <w:t xml:space="preserve"> </w:t>
      </w:r>
      <w:r>
        <w:rPr>
          <w:sz w:val="28"/>
        </w:rPr>
        <w:t>2007.</w:t>
      </w:r>
    </w:p>
    <w:p w14:paraId="19167296" w14:textId="77777777" w:rsidR="005C5C17" w:rsidRDefault="009466A0" w:rsidP="001A2D33">
      <w:pPr>
        <w:pStyle w:val="a5"/>
        <w:numPr>
          <w:ilvl w:val="0"/>
          <w:numId w:val="2"/>
        </w:numPr>
        <w:tabs>
          <w:tab w:val="left" w:pos="426"/>
        </w:tabs>
        <w:spacing w:line="321" w:lineRule="exact"/>
        <w:ind w:left="0" w:firstLine="0"/>
        <w:jc w:val="left"/>
        <w:rPr>
          <w:sz w:val="28"/>
        </w:rPr>
      </w:pPr>
      <w:r>
        <w:rPr>
          <w:sz w:val="28"/>
        </w:rPr>
        <w:t>Потапова Т. В. Семинар нерешенных проблем. М.,</w:t>
      </w:r>
      <w:r>
        <w:rPr>
          <w:spacing w:val="-11"/>
          <w:sz w:val="28"/>
        </w:rPr>
        <w:t xml:space="preserve"> </w:t>
      </w:r>
      <w:r>
        <w:rPr>
          <w:sz w:val="28"/>
        </w:rPr>
        <w:t>2009</w:t>
      </w:r>
    </w:p>
    <w:p w14:paraId="0D36A6BB" w14:textId="77777777" w:rsidR="005C5C17" w:rsidRDefault="009466A0" w:rsidP="001A2D33">
      <w:pPr>
        <w:pStyle w:val="a5"/>
        <w:numPr>
          <w:ilvl w:val="0"/>
          <w:numId w:val="2"/>
        </w:numPr>
        <w:tabs>
          <w:tab w:val="left" w:pos="426"/>
        </w:tabs>
        <w:ind w:left="0" w:firstLine="0"/>
        <w:jc w:val="left"/>
        <w:rPr>
          <w:sz w:val="28"/>
        </w:rPr>
      </w:pPr>
      <w:r>
        <w:rPr>
          <w:sz w:val="28"/>
        </w:rPr>
        <w:t>Пичугина Г.В. Повторяем химию на примерах из повседневной жизни. М., 1999.</w:t>
      </w:r>
    </w:p>
    <w:p w14:paraId="04A71D4B" w14:textId="77777777" w:rsidR="005C5C17" w:rsidRDefault="009466A0" w:rsidP="001A2D33">
      <w:pPr>
        <w:pStyle w:val="a5"/>
        <w:numPr>
          <w:ilvl w:val="0"/>
          <w:numId w:val="2"/>
        </w:numPr>
        <w:tabs>
          <w:tab w:val="left" w:pos="426"/>
        </w:tabs>
        <w:spacing w:before="2"/>
        <w:ind w:left="0" w:firstLine="0"/>
        <w:jc w:val="left"/>
        <w:rPr>
          <w:sz w:val="28"/>
        </w:rPr>
      </w:pPr>
      <w:r>
        <w:rPr>
          <w:sz w:val="28"/>
        </w:rPr>
        <w:t>Радецкий А.М. Дидактический материал по химии для 8-9 классов. М., 2008.</w:t>
      </w:r>
    </w:p>
    <w:p w14:paraId="1A1B730E" w14:textId="77777777" w:rsidR="005C5C17" w:rsidRDefault="009466A0" w:rsidP="001A2D33">
      <w:pPr>
        <w:pStyle w:val="a5"/>
        <w:numPr>
          <w:ilvl w:val="0"/>
          <w:numId w:val="2"/>
        </w:numPr>
        <w:tabs>
          <w:tab w:val="left" w:pos="426"/>
        </w:tabs>
        <w:spacing w:line="321" w:lineRule="exact"/>
        <w:ind w:left="0" w:firstLine="0"/>
        <w:jc w:val="left"/>
        <w:rPr>
          <w:sz w:val="28"/>
        </w:rPr>
      </w:pPr>
      <w:r>
        <w:rPr>
          <w:sz w:val="28"/>
        </w:rPr>
        <w:t>Сорокин В.В. и др., Задачи химических олимпиад. М.,</w:t>
      </w:r>
      <w:r>
        <w:rPr>
          <w:spacing w:val="-6"/>
          <w:sz w:val="28"/>
        </w:rPr>
        <w:t xml:space="preserve"> </w:t>
      </w:r>
      <w:r>
        <w:rPr>
          <w:sz w:val="28"/>
        </w:rPr>
        <w:t>1989.</w:t>
      </w:r>
    </w:p>
    <w:p w14:paraId="2A19AB64" w14:textId="77777777" w:rsidR="005C5C17" w:rsidRDefault="009466A0" w:rsidP="001A2D33">
      <w:pPr>
        <w:pStyle w:val="a5"/>
        <w:numPr>
          <w:ilvl w:val="0"/>
          <w:numId w:val="2"/>
        </w:numPr>
        <w:tabs>
          <w:tab w:val="left" w:pos="426"/>
        </w:tabs>
        <w:ind w:left="0" w:firstLine="0"/>
        <w:jc w:val="left"/>
        <w:rPr>
          <w:sz w:val="28"/>
        </w:rPr>
      </w:pPr>
      <w:proofErr w:type="spellStart"/>
      <w:r>
        <w:rPr>
          <w:sz w:val="28"/>
        </w:rPr>
        <w:t>Стёпин</w:t>
      </w:r>
      <w:proofErr w:type="spellEnd"/>
      <w:r>
        <w:rPr>
          <w:sz w:val="28"/>
        </w:rPr>
        <w:t xml:space="preserve"> Б.Д., </w:t>
      </w:r>
      <w:proofErr w:type="spellStart"/>
      <w:r>
        <w:rPr>
          <w:sz w:val="28"/>
        </w:rPr>
        <w:t>Аликберова</w:t>
      </w:r>
      <w:proofErr w:type="spellEnd"/>
      <w:r>
        <w:rPr>
          <w:sz w:val="28"/>
        </w:rPr>
        <w:t xml:space="preserve"> Л.Ю. Книга по химии для домашнего чтения. М., 1995.</w:t>
      </w:r>
    </w:p>
    <w:p w14:paraId="35D0E3DC" w14:textId="77777777" w:rsidR="005C5C17" w:rsidRDefault="009466A0" w:rsidP="001A2D33">
      <w:pPr>
        <w:pStyle w:val="a5"/>
        <w:numPr>
          <w:ilvl w:val="0"/>
          <w:numId w:val="2"/>
        </w:numPr>
        <w:tabs>
          <w:tab w:val="left" w:pos="426"/>
        </w:tabs>
        <w:ind w:left="0" w:firstLine="0"/>
        <w:jc w:val="left"/>
        <w:rPr>
          <w:sz w:val="28"/>
        </w:rPr>
      </w:pPr>
      <w:r>
        <w:rPr>
          <w:sz w:val="28"/>
        </w:rPr>
        <w:t>Харлампович Г.Д. и др. Многоликая химия. М.,1992. 19.Шукайло А.Д., Тематические игры по химии. М., 2004. 20.Энциклопедический словарь юного химика. М.,</w:t>
      </w:r>
      <w:r>
        <w:rPr>
          <w:spacing w:val="-8"/>
          <w:sz w:val="28"/>
        </w:rPr>
        <w:t xml:space="preserve"> </w:t>
      </w:r>
      <w:r>
        <w:rPr>
          <w:sz w:val="28"/>
        </w:rPr>
        <w:t>1999.</w:t>
      </w:r>
    </w:p>
    <w:p w14:paraId="29C2422B" w14:textId="77777777" w:rsidR="005C5C17" w:rsidRDefault="001A2D33" w:rsidP="001A2D33">
      <w:pPr>
        <w:pStyle w:val="1"/>
        <w:tabs>
          <w:tab w:val="left" w:pos="284"/>
        </w:tabs>
        <w:spacing w:line="322" w:lineRule="exact"/>
        <w:ind w:left="0"/>
      </w:pPr>
      <w:r>
        <w:t xml:space="preserve">Для </w:t>
      </w:r>
      <w:proofErr w:type="spellStart"/>
      <w:r>
        <w:t>педагогичсеких</w:t>
      </w:r>
      <w:proofErr w:type="spellEnd"/>
      <w:r>
        <w:t xml:space="preserve"> работников</w:t>
      </w:r>
      <w:r w:rsidR="009466A0">
        <w:t>:</w:t>
      </w:r>
    </w:p>
    <w:p w14:paraId="1C713DE5" w14:textId="77777777" w:rsidR="005C5C17" w:rsidRDefault="009466A0" w:rsidP="001A2D33">
      <w:pPr>
        <w:pStyle w:val="a5"/>
        <w:numPr>
          <w:ilvl w:val="0"/>
          <w:numId w:val="1"/>
        </w:numPr>
        <w:tabs>
          <w:tab w:val="left" w:pos="284"/>
          <w:tab w:val="left" w:pos="582"/>
        </w:tabs>
        <w:spacing w:line="322" w:lineRule="exact"/>
        <w:ind w:left="0" w:firstLine="0"/>
        <w:rPr>
          <w:sz w:val="28"/>
        </w:rPr>
      </w:pPr>
      <w:r>
        <w:rPr>
          <w:sz w:val="28"/>
        </w:rPr>
        <w:t>Ахметов Н.С. Общая и неорганическая химия. М.,</w:t>
      </w:r>
      <w:r>
        <w:rPr>
          <w:spacing w:val="-11"/>
          <w:sz w:val="28"/>
        </w:rPr>
        <w:t xml:space="preserve"> </w:t>
      </w:r>
      <w:r>
        <w:rPr>
          <w:sz w:val="28"/>
        </w:rPr>
        <w:t>2001.</w:t>
      </w:r>
    </w:p>
    <w:p w14:paraId="3F603E9A" w14:textId="77777777" w:rsidR="005C5C17" w:rsidRDefault="009466A0" w:rsidP="001A2D33">
      <w:pPr>
        <w:pStyle w:val="a5"/>
        <w:numPr>
          <w:ilvl w:val="0"/>
          <w:numId w:val="1"/>
        </w:numPr>
        <w:tabs>
          <w:tab w:val="left" w:pos="284"/>
          <w:tab w:val="left" w:pos="582"/>
        </w:tabs>
        <w:spacing w:line="322" w:lineRule="exact"/>
        <w:ind w:left="0" w:firstLine="0"/>
        <w:rPr>
          <w:sz w:val="28"/>
        </w:rPr>
      </w:pPr>
      <w:r>
        <w:rPr>
          <w:sz w:val="28"/>
        </w:rPr>
        <w:t>Глинка Н. Л. Задачи и упражнения по общей химии. М.,</w:t>
      </w:r>
      <w:r>
        <w:rPr>
          <w:spacing w:val="-8"/>
          <w:sz w:val="28"/>
        </w:rPr>
        <w:t xml:space="preserve"> </w:t>
      </w:r>
      <w:r>
        <w:rPr>
          <w:sz w:val="28"/>
        </w:rPr>
        <w:t>2007.</w:t>
      </w:r>
    </w:p>
    <w:p w14:paraId="6A4E6D90" w14:textId="77777777" w:rsidR="005C5C17" w:rsidRDefault="009466A0" w:rsidP="001A2D33">
      <w:pPr>
        <w:pStyle w:val="a5"/>
        <w:numPr>
          <w:ilvl w:val="0"/>
          <w:numId w:val="1"/>
        </w:numPr>
        <w:tabs>
          <w:tab w:val="left" w:pos="284"/>
          <w:tab w:val="left" w:pos="582"/>
        </w:tabs>
        <w:ind w:left="0" w:firstLine="0"/>
        <w:rPr>
          <w:sz w:val="28"/>
        </w:rPr>
      </w:pPr>
      <w:r>
        <w:rPr>
          <w:spacing w:val="8"/>
          <w:sz w:val="28"/>
        </w:rPr>
        <w:t>Колычева</w:t>
      </w:r>
      <w:r>
        <w:rPr>
          <w:spacing w:val="-11"/>
          <w:sz w:val="28"/>
        </w:rPr>
        <w:t xml:space="preserve"> </w:t>
      </w:r>
      <w:r>
        <w:rPr>
          <w:spacing w:val="7"/>
          <w:sz w:val="28"/>
        </w:rPr>
        <w:t>З.И.</w:t>
      </w:r>
      <w:r>
        <w:rPr>
          <w:spacing w:val="-10"/>
          <w:sz w:val="28"/>
        </w:rPr>
        <w:t xml:space="preserve"> </w:t>
      </w:r>
      <w:r>
        <w:rPr>
          <w:sz w:val="28"/>
        </w:rPr>
        <w:t>К</w:t>
      </w:r>
      <w:r>
        <w:rPr>
          <w:spacing w:val="-20"/>
          <w:sz w:val="28"/>
        </w:rPr>
        <w:t xml:space="preserve"> </w:t>
      </w:r>
      <w:r>
        <w:rPr>
          <w:sz w:val="28"/>
        </w:rPr>
        <w:t>вопросу</w:t>
      </w:r>
      <w:r>
        <w:rPr>
          <w:spacing w:val="-23"/>
          <w:sz w:val="28"/>
        </w:rPr>
        <w:t xml:space="preserve"> </w:t>
      </w:r>
      <w:r>
        <w:rPr>
          <w:sz w:val="28"/>
        </w:rPr>
        <w:t>о</w:t>
      </w:r>
      <w:r>
        <w:rPr>
          <w:spacing w:val="-20"/>
          <w:sz w:val="28"/>
        </w:rPr>
        <w:t xml:space="preserve"> </w:t>
      </w:r>
      <w:r>
        <w:rPr>
          <w:sz w:val="28"/>
        </w:rPr>
        <w:t>развитии</w:t>
      </w:r>
      <w:r>
        <w:rPr>
          <w:spacing w:val="-20"/>
          <w:sz w:val="28"/>
        </w:rPr>
        <w:t xml:space="preserve"> </w:t>
      </w:r>
      <w:r>
        <w:rPr>
          <w:sz w:val="28"/>
        </w:rPr>
        <w:t>личности</w:t>
      </w:r>
      <w:r>
        <w:rPr>
          <w:spacing w:val="-20"/>
          <w:sz w:val="28"/>
        </w:rPr>
        <w:t xml:space="preserve"> </w:t>
      </w:r>
      <w:r>
        <w:rPr>
          <w:sz w:val="28"/>
        </w:rPr>
        <w:t>в</w:t>
      </w:r>
      <w:r>
        <w:rPr>
          <w:spacing w:val="-21"/>
          <w:sz w:val="28"/>
        </w:rPr>
        <w:t xml:space="preserve"> </w:t>
      </w:r>
      <w:r>
        <w:rPr>
          <w:sz w:val="28"/>
        </w:rPr>
        <w:t>образовательном процессе. //Вестник ТГПИ им. Д.И. Менделеева. 2003.</w:t>
      </w:r>
      <w:r>
        <w:rPr>
          <w:spacing w:val="-17"/>
          <w:sz w:val="28"/>
        </w:rPr>
        <w:t xml:space="preserve"> </w:t>
      </w:r>
      <w:r>
        <w:rPr>
          <w:sz w:val="28"/>
        </w:rPr>
        <w:t>№1.</w:t>
      </w:r>
    </w:p>
    <w:p w14:paraId="5DCE226D" w14:textId="77777777" w:rsidR="005C5C17" w:rsidRDefault="009466A0" w:rsidP="001A2D33">
      <w:pPr>
        <w:pStyle w:val="a5"/>
        <w:numPr>
          <w:ilvl w:val="0"/>
          <w:numId w:val="1"/>
        </w:numPr>
        <w:tabs>
          <w:tab w:val="left" w:pos="284"/>
          <w:tab w:val="left" w:pos="582"/>
        </w:tabs>
        <w:spacing w:before="2"/>
        <w:ind w:left="0" w:firstLine="0"/>
        <w:rPr>
          <w:sz w:val="28"/>
        </w:rPr>
      </w:pPr>
      <w:proofErr w:type="spellStart"/>
      <w:r>
        <w:rPr>
          <w:sz w:val="28"/>
        </w:rPr>
        <w:t>Кунце</w:t>
      </w:r>
      <w:proofErr w:type="spellEnd"/>
      <w:r>
        <w:rPr>
          <w:sz w:val="28"/>
        </w:rPr>
        <w:t xml:space="preserve"> У., </w:t>
      </w:r>
      <w:proofErr w:type="spellStart"/>
      <w:r>
        <w:rPr>
          <w:sz w:val="28"/>
        </w:rPr>
        <w:t>Шведт</w:t>
      </w:r>
      <w:proofErr w:type="spellEnd"/>
      <w:r>
        <w:rPr>
          <w:sz w:val="28"/>
        </w:rPr>
        <w:t xml:space="preserve"> Г. Основы качественного и количественного анализа. М., 1997.</w:t>
      </w:r>
    </w:p>
    <w:p w14:paraId="480B85C4" w14:textId="77777777" w:rsidR="005C5C17" w:rsidRDefault="009466A0" w:rsidP="001A2D33">
      <w:pPr>
        <w:pStyle w:val="a5"/>
        <w:numPr>
          <w:ilvl w:val="0"/>
          <w:numId w:val="1"/>
        </w:numPr>
        <w:tabs>
          <w:tab w:val="left" w:pos="284"/>
          <w:tab w:val="left" w:pos="582"/>
        </w:tabs>
        <w:spacing w:line="322" w:lineRule="exact"/>
        <w:ind w:left="0" w:firstLine="0"/>
        <w:rPr>
          <w:sz w:val="28"/>
        </w:rPr>
      </w:pPr>
      <w:proofErr w:type="spellStart"/>
      <w:r>
        <w:rPr>
          <w:spacing w:val="-4"/>
          <w:sz w:val="28"/>
        </w:rPr>
        <w:t>Рэмсден</w:t>
      </w:r>
      <w:proofErr w:type="spellEnd"/>
      <w:r>
        <w:rPr>
          <w:spacing w:val="-4"/>
          <w:sz w:val="28"/>
        </w:rPr>
        <w:t xml:space="preserve"> </w:t>
      </w:r>
      <w:r>
        <w:rPr>
          <w:i/>
          <w:sz w:val="28"/>
        </w:rPr>
        <w:t>Э. Н</w:t>
      </w:r>
      <w:r>
        <w:rPr>
          <w:sz w:val="28"/>
        </w:rPr>
        <w:t xml:space="preserve">. </w:t>
      </w:r>
      <w:r>
        <w:rPr>
          <w:spacing w:val="-5"/>
          <w:sz w:val="28"/>
        </w:rPr>
        <w:t xml:space="preserve">Начала современной </w:t>
      </w:r>
      <w:r>
        <w:rPr>
          <w:spacing w:val="-4"/>
          <w:sz w:val="28"/>
        </w:rPr>
        <w:t>химии. Л.,</w:t>
      </w:r>
      <w:r>
        <w:rPr>
          <w:spacing w:val="-46"/>
          <w:sz w:val="28"/>
        </w:rPr>
        <w:t xml:space="preserve"> </w:t>
      </w:r>
      <w:r>
        <w:rPr>
          <w:spacing w:val="-4"/>
          <w:sz w:val="28"/>
        </w:rPr>
        <w:t>1989.</w:t>
      </w:r>
    </w:p>
    <w:p w14:paraId="7D1785B1" w14:textId="77777777" w:rsidR="005C5C17" w:rsidRDefault="009466A0" w:rsidP="001A2D33">
      <w:pPr>
        <w:pStyle w:val="a5"/>
        <w:numPr>
          <w:ilvl w:val="0"/>
          <w:numId w:val="1"/>
        </w:numPr>
        <w:tabs>
          <w:tab w:val="left" w:pos="284"/>
          <w:tab w:val="left" w:pos="582"/>
        </w:tabs>
        <w:spacing w:line="322" w:lineRule="exact"/>
        <w:ind w:left="0" w:firstLine="0"/>
        <w:rPr>
          <w:sz w:val="28"/>
        </w:rPr>
      </w:pPr>
      <w:proofErr w:type="gramStart"/>
      <w:r>
        <w:rPr>
          <w:sz w:val="28"/>
        </w:rPr>
        <w:t>Степин</w:t>
      </w:r>
      <w:proofErr w:type="gramEnd"/>
      <w:r>
        <w:rPr>
          <w:sz w:val="28"/>
        </w:rPr>
        <w:t xml:space="preserve"> Б.Д. Техника лабораторного эксперимента в химии. М.,</w:t>
      </w:r>
      <w:r>
        <w:rPr>
          <w:spacing w:val="-14"/>
          <w:sz w:val="28"/>
        </w:rPr>
        <w:t xml:space="preserve"> </w:t>
      </w:r>
      <w:r>
        <w:rPr>
          <w:sz w:val="28"/>
        </w:rPr>
        <w:t>1999.</w:t>
      </w:r>
    </w:p>
    <w:p w14:paraId="0A70E12C" w14:textId="77777777" w:rsidR="005C5C17" w:rsidRDefault="009466A0" w:rsidP="001A2D33">
      <w:pPr>
        <w:pStyle w:val="a5"/>
        <w:numPr>
          <w:ilvl w:val="0"/>
          <w:numId w:val="1"/>
        </w:numPr>
        <w:tabs>
          <w:tab w:val="left" w:pos="284"/>
          <w:tab w:val="left" w:pos="582"/>
        </w:tabs>
        <w:ind w:left="0" w:firstLine="0"/>
        <w:rPr>
          <w:sz w:val="28"/>
        </w:rPr>
      </w:pPr>
      <w:proofErr w:type="spellStart"/>
      <w:r>
        <w:rPr>
          <w:sz w:val="28"/>
        </w:rPr>
        <w:t>Суртаева</w:t>
      </w:r>
      <w:proofErr w:type="spellEnd"/>
      <w:r>
        <w:rPr>
          <w:sz w:val="28"/>
        </w:rPr>
        <w:t xml:space="preserve"> Н. Н. Педагогические технологии: технология естественного обучения // Химия в школе. 1998. -№</w:t>
      </w:r>
      <w:r>
        <w:rPr>
          <w:spacing w:val="-6"/>
          <w:sz w:val="28"/>
        </w:rPr>
        <w:t xml:space="preserve"> </w:t>
      </w:r>
      <w:r>
        <w:rPr>
          <w:sz w:val="28"/>
        </w:rPr>
        <w:t>7.</w:t>
      </w:r>
    </w:p>
    <w:p w14:paraId="277B10DB" w14:textId="77777777" w:rsidR="005C5C17" w:rsidRDefault="009466A0" w:rsidP="001A2D33">
      <w:pPr>
        <w:pStyle w:val="a5"/>
        <w:numPr>
          <w:ilvl w:val="0"/>
          <w:numId w:val="1"/>
        </w:numPr>
        <w:tabs>
          <w:tab w:val="left" w:pos="284"/>
          <w:tab w:val="left" w:pos="582"/>
        </w:tabs>
        <w:spacing w:before="1"/>
        <w:ind w:left="0" w:firstLine="0"/>
        <w:rPr>
          <w:sz w:val="28"/>
        </w:rPr>
      </w:pPr>
      <w:proofErr w:type="spellStart"/>
      <w:r>
        <w:rPr>
          <w:sz w:val="28"/>
        </w:rPr>
        <w:t>Чошанов</w:t>
      </w:r>
      <w:proofErr w:type="spellEnd"/>
      <w:r>
        <w:rPr>
          <w:sz w:val="28"/>
        </w:rPr>
        <w:t xml:space="preserve"> М. А. Дидактическое конструирование гибкой технологии обучения // Педагогика. 1997.- №</w:t>
      </w:r>
      <w:r>
        <w:rPr>
          <w:spacing w:val="-3"/>
          <w:sz w:val="28"/>
        </w:rPr>
        <w:t xml:space="preserve"> </w:t>
      </w:r>
      <w:r>
        <w:rPr>
          <w:sz w:val="28"/>
        </w:rPr>
        <w:t>2.</w:t>
      </w:r>
    </w:p>
    <w:p w14:paraId="37425A0E" w14:textId="77777777" w:rsidR="001A2D33" w:rsidRDefault="001A2D33" w:rsidP="001A2D33">
      <w:pPr>
        <w:tabs>
          <w:tab w:val="left" w:pos="284"/>
        </w:tabs>
        <w:spacing w:line="321" w:lineRule="exact"/>
        <w:rPr>
          <w:i/>
          <w:sz w:val="28"/>
        </w:rPr>
      </w:pPr>
    </w:p>
    <w:p w14:paraId="0785A348" w14:textId="77777777" w:rsidR="005C5C17" w:rsidRDefault="009466A0" w:rsidP="001A2D33">
      <w:pPr>
        <w:tabs>
          <w:tab w:val="left" w:pos="284"/>
        </w:tabs>
        <w:spacing w:line="321" w:lineRule="exact"/>
        <w:rPr>
          <w:i/>
          <w:sz w:val="28"/>
        </w:rPr>
      </w:pPr>
      <w:r>
        <w:rPr>
          <w:i/>
          <w:sz w:val="28"/>
        </w:rPr>
        <w:t>Интернет-ресурсы:</w:t>
      </w:r>
    </w:p>
    <w:p w14:paraId="2CD5AC9E" w14:textId="77777777" w:rsidR="005C5C17" w:rsidRDefault="009466A0" w:rsidP="001A2D33">
      <w:pPr>
        <w:pStyle w:val="a5"/>
        <w:numPr>
          <w:ilvl w:val="0"/>
          <w:numId w:val="1"/>
        </w:numPr>
        <w:tabs>
          <w:tab w:val="left" w:pos="284"/>
          <w:tab w:val="left" w:pos="582"/>
        </w:tabs>
        <w:spacing w:line="322" w:lineRule="exact"/>
        <w:ind w:left="0" w:firstLine="0"/>
        <w:rPr>
          <w:sz w:val="28"/>
        </w:rPr>
      </w:pPr>
      <w:r>
        <w:rPr>
          <w:sz w:val="28"/>
        </w:rPr>
        <w:t xml:space="preserve">1. </w:t>
      </w:r>
      <w:proofErr w:type="spellStart"/>
      <w:r>
        <w:rPr>
          <w:sz w:val="28"/>
        </w:rPr>
        <w:t>ХиМиК.ру</w:t>
      </w:r>
      <w:proofErr w:type="spellEnd"/>
      <w:r>
        <w:rPr>
          <w:sz w:val="28"/>
        </w:rPr>
        <w:t xml:space="preserve"> Сайт о химии.</w:t>
      </w:r>
      <w:r>
        <w:rPr>
          <w:spacing w:val="-12"/>
          <w:sz w:val="28"/>
        </w:rPr>
        <w:t xml:space="preserve"> </w:t>
      </w:r>
      <w:r>
        <w:rPr>
          <w:sz w:val="28"/>
        </w:rPr>
        <w:t>xumuk.ru/</w:t>
      </w:r>
      <w:proofErr w:type="spellStart"/>
      <w:r>
        <w:rPr>
          <w:sz w:val="28"/>
        </w:rPr>
        <w:t>encyklopedia</w:t>
      </w:r>
      <w:proofErr w:type="spellEnd"/>
    </w:p>
    <w:p w14:paraId="1C4BEA5D" w14:textId="77777777" w:rsidR="005C5C17" w:rsidRDefault="009466A0" w:rsidP="001A2D33">
      <w:pPr>
        <w:pStyle w:val="a3"/>
        <w:tabs>
          <w:tab w:val="left" w:pos="284"/>
        </w:tabs>
        <w:spacing w:before="89"/>
        <w:ind w:left="0"/>
      </w:pPr>
      <w:r>
        <w:t>10.2. Фестиваль педагогических идей «Открытый урок» Свидетельство о регистрации средства массовой информации</w:t>
      </w:r>
      <w:r>
        <w:rPr>
          <w:color w:val="000080"/>
        </w:rPr>
        <w:t xml:space="preserve"> </w:t>
      </w:r>
      <w:r>
        <w:rPr>
          <w:color w:val="000080"/>
          <w:u w:val="single" w:color="000080"/>
        </w:rPr>
        <w:t>ЭЛ №ФС77-69741 от 5 мая 2017 г.</w:t>
      </w:r>
      <w:r>
        <w:rPr>
          <w:color w:val="000080"/>
        </w:rPr>
        <w:t xml:space="preserve"> </w:t>
      </w:r>
      <w:hyperlink r:id="rId11">
        <w:r>
          <w:rPr>
            <w:color w:val="000080"/>
            <w:u w:val="single" w:color="000080"/>
          </w:rPr>
          <w:t>http://xn--i1abbnckbmcl9fb.xn</w:t>
        </w:r>
      </w:hyperlink>
    </w:p>
    <w:p w14:paraId="276AB7C5" w14:textId="77777777" w:rsidR="005C5C17" w:rsidRDefault="009466A0" w:rsidP="001A2D33">
      <w:pPr>
        <w:pStyle w:val="a3"/>
        <w:tabs>
          <w:tab w:val="left" w:pos="284"/>
        </w:tabs>
        <w:spacing w:before="2"/>
        <w:ind w:left="0"/>
      </w:pPr>
      <w:r>
        <w:t>11.3. Официальный сайт журнала Химия и Химики</w:t>
      </w:r>
      <w:r>
        <w:rPr>
          <w:color w:val="000080"/>
        </w:rPr>
        <w:t xml:space="preserve"> </w:t>
      </w:r>
      <w:hyperlink r:id="rId12">
        <w:r>
          <w:rPr>
            <w:color w:val="000080"/>
            <w:u w:val="single" w:color="000080"/>
          </w:rPr>
          <w:t>http://chemistry-</w:t>
        </w:r>
      </w:hyperlink>
      <w:hyperlink r:id="rId13">
        <w:r>
          <w:rPr>
            <w:color w:val="000080"/>
            <w:u w:val="single" w:color="000080"/>
          </w:rPr>
          <w:t xml:space="preserve"> chemists.com</w:t>
        </w:r>
      </w:hyperlink>
    </w:p>
    <w:p w14:paraId="4418CD11" w14:textId="77777777" w:rsidR="005C5C17" w:rsidRDefault="009466A0" w:rsidP="001A2D33">
      <w:pPr>
        <w:pStyle w:val="a3"/>
        <w:tabs>
          <w:tab w:val="left" w:pos="284"/>
        </w:tabs>
        <w:ind w:left="0"/>
      </w:pPr>
      <w:r>
        <w:t>12.4. 2011 АНО Центр "</w:t>
      </w:r>
      <w:proofErr w:type="spellStart"/>
      <w:r>
        <w:t>НаукаПресс</w:t>
      </w:r>
      <w:proofErr w:type="spellEnd"/>
      <w:r>
        <w:t xml:space="preserve">"; научно-популярный журнал «Химия и жизнь». </w:t>
      </w:r>
      <w:hyperlink r:id="rId14">
        <w:r>
          <w:t>www.hij.ru</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466A0" w:rsidRPr="00256689" w14:paraId="2A5F12A6" w14:textId="77777777" w:rsidTr="009466A0">
        <w:trPr>
          <w:jc w:val="center"/>
        </w:trPr>
        <w:tc>
          <w:tcPr>
            <w:tcW w:w="4785" w:type="dxa"/>
            <w:tcBorders>
              <w:top w:val="single" w:sz="4" w:space="0" w:color="auto"/>
              <w:left w:val="single" w:sz="4" w:space="0" w:color="auto"/>
              <w:bottom w:val="single" w:sz="4" w:space="0" w:color="auto"/>
              <w:right w:val="single" w:sz="4" w:space="0" w:color="auto"/>
            </w:tcBorders>
            <w:hideMark/>
          </w:tcPr>
          <w:p w14:paraId="067FF07A" w14:textId="77777777" w:rsidR="009466A0" w:rsidRPr="00256689" w:rsidRDefault="009466A0" w:rsidP="009466A0">
            <w:pPr>
              <w:pStyle w:val="Standarduser"/>
              <w:spacing w:line="276" w:lineRule="auto"/>
              <w:rPr>
                <w:lang w:eastAsia="en-US"/>
              </w:rPr>
            </w:pPr>
            <w:r w:rsidRPr="00256689">
              <w:rPr>
                <w:sz w:val="24"/>
                <w:szCs w:val="24"/>
                <w:lang w:eastAsia="en-US"/>
              </w:rPr>
              <w:lastRenderedPageBreak/>
              <w:t>Согласовано:</w:t>
            </w:r>
          </w:p>
          <w:p w14:paraId="75392FFD" w14:textId="77777777" w:rsidR="009466A0" w:rsidRPr="00256689" w:rsidRDefault="009466A0" w:rsidP="009466A0">
            <w:pPr>
              <w:pStyle w:val="Standarduser"/>
              <w:spacing w:line="276" w:lineRule="auto"/>
              <w:rPr>
                <w:lang w:eastAsia="en-US"/>
              </w:rPr>
            </w:pPr>
            <w:r w:rsidRPr="00256689">
              <w:rPr>
                <w:sz w:val="24"/>
                <w:szCs w:val="24"/>
                <w:lang w:eastAsia="en-US"/>
              </w:rPr>
              <w:t>Заместитель директор МОУ «СОШ «ТЦО» по дополнительному образованию</w:t>
            </w:r>
          </w:p>
          <w:p w14:paraId="2DF2FB8A" w14:textId="77777777" w:rsidR="009466A0" w:rsidRPr="00256689" w:rsidRDefault="009466A0" w:rsidP="009466A0">
            <w:pPr>
              <w:rPr>
                <w:b/>
              </w:rPr>
            </w:pPr>
            <w:r w:rsidRPr="00256689">
              <w:rPr>
                <w:lang w:eastAsia="en-US"/>
              </w:rPr>
              <w:t>______________/______________/</w:t>
            </w:r>
          </w:p>
        </w:tc>
        <w:tc>
          <w:tcPr>
            <w:tcW w:w="4785" w:type="dxa"/>
            <w:tcBorders>
              <w:top w:val="single" w:sz="4" w:space="0" w:color="auto"/>
              <w:left w:val="single" w:sz="4" w:space="0" w:color="auto"/>
              <w:bottom w:val="single" w:sz="4" w:space="0" w:color="auto"/>
              <w:right w:val="single" w:sz="4" w:space="0" w:color="auto"/>
            </w:tcBorders>
          </w:tcPr>
          <w:p w14:paraId="5DA8B612" w14:textId="77777777" w:rsidR="009466A0" w:rsidRPr="00256689" w:rsidRDefault="009466A0" w:rsidP="009466A0">
            <w:pPr>
              <w:pStyle w:val="Standarduser"/>
              <w:spacing w:line="276" w:lineRule="auto"/>
              <w:jc w:val="right"/>
              <w:rPr>
                <w:lang w:eastAsia="en-US"/>
              </w:rPr>
            </w:pPr>
            <w:r w:rsidRPr="00256689">
              <w:rPr>
                <w:sz w:val="24"/>
                <w:szCs w:val="24"/>
                <w:lang w:eastAsia="en-US"/>
              </w:rPr>
              <w:t>Утверждаю:</w:t>
            </w:r>
          </w:p>
          <w:p w14:paraId="2C5DC1AF" w14:textId="77777777" w:rsidR="009466A0" w:rsidRPr="00256689" w:rsidRDefault="009466A0" w:rsidP="009466A0">
            <w:pPr>
              <w:pStyle w:val="Standarduser"/>
              <w:spacing w:line="276" w:lineRule="auto"/>
              <w:jc w:val="right"/>
              <w:rPr>
                <w:lang w:eastAsia="en-US"/>
              </w:rPr>
            </w:pPr>
            <w:r w:rsidRPr="00256689">
              <w:rPr>
                <w:sz w:val="24"/>
                <w:szCs w:val="24"/>
                <w:lang w:eastAsia="en-US"/>
              </w:rPr>
              <w:t>Директор МОУ «СОШ «ТЦО»</w:t>
            </w:r>
          </w:p>
          <w:p w14:paraId="23DC14B1" w14:textId="77777777" w:rsidR="009466A0" w:rsidRPr="00256689" w:rsidRDefault="009466A0" w:rsidP="009466A0">
            <w:pPr>
              <w:pStyle w:val="Standarduser"/>
              <w:spacing w:line="276" w:lineRule="auto"/>
              <w:jc w:val="right"/>
              <w:rPr>
                <w:sz w:val="24"/>
                <w:szCs w:val="24"/>
                <w:lang w:eastAsia="en-US"/>
              </w:rPr>
            </w:pPr>
          </w:p>
          <w:p w14:paraId="4D129408" w14:textId="77777777" w:rsidR="009466A0" w:rsidRPr="00256689" w:rsidRDefault="009466A0" w:rsidP="009466A0">
            <w:pPr>
              <w:pStyle w:val="Standarduser"/>
              <w:spacing w:line="276" w:lineRule="auto"/>
              <w:jc w:val="right"/>
              <w:rPr>
                <w:sz w:val="24"/>
                <w:szCs w:val="24"/>
                <w:lang w:eastAsia="en-US"/>
              </w:rPr>
            </w:pPr>
            <w:r w:rsidRPr="00256689">
              <w:rPr>
                <w:sz w:val="24"/>
                <w:szCs w:val="24"/>
                <w:lang w:eastAsia="en-US"/>
              </w:rPr>
              <w:t>______________/_______________ /</w:t>
            </w:r>
          </w:p>
          <w:p w14:paraId="5CC5C68E" w14:textId="77777777" w:rsidR="009466A0" w:rsidRPr="00256689" w:rsidRDefault="009466A0" w:rsidP="009466A0">
            <w:pPr>
              <w:jc w:val="right"/>
            </w:pPr>
          </w:p>
        </w:tc>
      </w:tr>
    </w:tbl>
    <w:p w14:paraId="1C5B34B6" w14:textId="77777777" w:rsidR="009466A0" w:rsidRPr="00256689" w:rsidRDefault="009466A0" w:rsidP="009466A0">
      <w:pPr>
        <w:jc w:val="center"/>
        <w:rPr>
          <w:b/>
        </w:rPr>
      </w:pPr>
    </w:p>
    <w:p w14:paraId="7201EBC0" w14:textId="77777777" w:rsidR="009466A0" w:rsidRPr="00256689" w:rsidRDefault="009466A0" w:rsidP="009466A0">
      <w:pPr>
        <w:jc w:val="center"/>
        <w:rPr>
          <w:b/>
          <w:sz w:val="28"/>
          <w:szCs w:val="28"/>
        </w:rPr>
      </w:pPr>
      <w:r w:rsidRPr="00256689">
        <w:rPr>
          <w:b/>
          <w:sz w:val="28"/>
          <w:szCs w:val="28"/>
        </w:rPr>
        <w:t xml:space="preserve">Календарный учебный график </w:t>
      </w:r>
    </w:p>
    <w:p w14:paraId="4EBE2973" w14:textId="77777777" w:rsidR="009466A0" w:rsidRPr="00256689" w:rsidRDefault="009466A0" w:rsidP="009466A0">
      <w:pPr>
        <w:jc w:val="center"/>
        <w:rPr>
          <w:b/>
          <w:sz w:val="28"/>
          <w:szCs w:val="28"/>
        </w:rPr>
      </w:pPr>
      <w:r w:rsidRPr="00256689">
        <w:rPr>
          <w:b/>
          <w:sz w:val="28"/>
          <w:szCs w:val="28"/>
        </w:rPr>
        <w:t xml:space="preserve">к дополнительной общеобразовательной общеразвивающей программе </w:t>
      </w:r>
    </w:p>
    <w:p w14:paraId="7048EEA0" w14:textId="77777777" w:rsidR="009466A0" w:rsidRPr="00256689" w:rsidRDefault="009466A0" w:rsidP="009466A0">
      <w:pPr>
        <w:jc w:val="center"/>
        <w:rPr>
          <w:b/>
          <w:sz w:val="28"/>
          <w:szCs w:val="28"/>
        </w:rPr>
      </w:pPr>
      <w:r w:rsidRPr="00256689">
        <w:rPr>
          <w:b/>
          <w:sz w:val="28"/>
          <w:szCs w:val="28"/>
        </w:rPr>
        <w:t>«</w:t>
      </w:r>
      <w:r w:rsidR="00673416">
        <w:rPr>
          <w:b/>
          <w:sz w:val="28"/>
          <w:szCs w:val="28"/>
        </w:rPr>
        <w:t>Химия в задачах</w:t>
      </w:r>
      <w:r w:rsidRPr="00256689">
        <w:rPr>
          <w:b/>
          <w:sz w:val="28"/>
          <w:szCs w:val="28"/>
        </w:rPr>
        <w:t>» на 20</w:t>
      </w:r>
      <w:r>
        <w:rPr>
          <w:b/>
          <w:sz w:val="28"/>
          <w:szCs w:val="28"/>
        </w:rPr>
        <w:t>20</w:t>
      </w:r>
      <w:r w:rsidRPr="00256689">
        <w:rPr>
          <w:b/>
          <w:sz w:val="28"/>
          <w:szCs w:val="28"/>
        </w:rPr>
        <w:t>-202</w:t>
      </w:r>
      <w:r>
        <w:rPr>
          <w:b/>
          <w:sz w:val="28"/>
          <w:szCs w:val="28"/>
        </w:rPr>
        <w:t>1</w:t>
      </w:r>
      <w:r w:rsidRPr="00256689">
        <w:rPr>
          <w:b/>
          <w:sz w:val="28"/>
          <w:szCs w:val="28"/>
        </w:rPr>
        <w:t xml:space="preserve"> учебный год</w:t>
      </w:r>
    </w:p>
    <w:p w14:paraId="38F765C3" w14:textId="77777777" w:rsidR="009466A0" w:rsidRPr="00256689" w:rsidRDefault="009466A0" w:rsidP="009466A0">
      <w:pPr>
        <w:jc w:val="center"/>
        <w:rPr>
          <w:b/>
          <w:sz w:val="28"/>
          <w:szCs w:val="28"/>
        </w:rPr>
      </w:pPr>
    </w:p>
    <w:p w14:paraId="0607CA93" w14:textId="77777777" w:rsidR="009466A0" w:rsidRPr="00256689" w:rsidRDefault="009466A0" w:rsidP="009466A0">
      <w:pPr>
        <w:ind w:firstLine="567"/>
        <w:jc w:val="both"/>
        <w:rPr>
          <w:sz w:val="28"/>
          <w:szCs w:val="28"/>
        </w:rPr>
      </w:pPr>
      <w:r w:rsidRPr="00256689">
        <w:rPr>
          <w:sz w:val="28"/>
          <w:szCs w:val="28"/>
        </w:rPr>
        <w:t>Данный календарный учебный график составлен в соответствии с санитарно-эпидемиологическими правилами и нормативами Сан.ПиН.2.4.4.3172-14 и определяет режим занятий обучающихся детского объединения «</w:t>
      </w:r>
      <w:r w:rsidR="00673416">
        <w:rPr>
          <w:sz w:val="28"/>
          <w:szCs w:val="28"/>
        </w:rPr>
        <w:t>Химия в задачах</w:t>
      </w:r>
      <w:r w:rsidRPr="00256689">
        <w:rPr>
          <w:sz w:val="28"/>
          <w:szCs w:val="28"/>
        </w:rPr>
        <w:t xml:space="preserve">» ТЦО:                                                                                                                               </w:t>
      </w:r>
    </w:p>
    <w:p w14:paraId="73F32FFB" w14:textId="77777777" w:rsidR="009466A0" w:rsidRPr="00256689" w:rsidRDefault="009466A0" w:rsidP="009466A0">
      <w:pPr>
        <w:ind w:firstLine="567"/>
        <w:jc w:val="both"/>
        <w:rPr>
          <w:sz w:val="28"/>
          <w:szCs w:val="28"/>
        </w:rPr>
      </w:pPr>
      <w:r w:rsidRPr="00256689">
        <w:rPr>
          <w:sz w:val="28"/>
          <w:szCs w:val="28"/>
        </w:rPr>
        <w:t xml:space="preserve">- Занятия проводятся по утвержденному директором ТЦО расписанию. </w:t>
      </w:r>
    </w:p>
    <w:p w14:paraId="5384B46E" w14:textId="26AB8CBA" w:rsidR="009466A0" w:rsidRPr="00256689" w:rsidRDefault="009466A0" w:rsidP="009466A0">
      <w:pPr>
        <w:ind w:firstLine="567"/>
        <w:jc w:val="both"/>
        <w:rPr>
          <w:sz w:val="28"/>
          <w:szCs w:val="28"/>
          <w:lang w:eastAsia="en-US"/>
        </w:rPr>
      </w:pPr>
      <w:r w:rsidRPr="00256689">
        <w:rPr>
          <w:sz w:val="28"/>
          <w:szCs w:val="28"/>
          <w:lang w:eastAsia="en-US"/>
        </w:rPr>
        <w:t xml:space="preserve">- Занятие состоит из </w:t>
      </w:r>
      <w:r w:rsidR="00A94E31">
        <w:rPr>
          <w:sz w:val="28"/>
          <w:szCs w:val="28"/>
          <w:lang w:eastAsia="en-US"/>
        </w:rPr>
        <w:t>2</w:t>
      </w:r>
      <w:r w:rsidRPr="00256689">
        <w:rPr>
          <w:sz w:val="28"/>
          <w:szCs w:val="28"/>
          <w:lang w:eastAsia="en-US"/>
        </w:rPr>
        <w:t xml:space="preserve"> учебн</w:t>
      </w:r>
      <w:r w:rsidR="00A94E31">
        <w:rPr>
          <w:sz w:val="28"/>
          <w:szCs w:val="28"/>
          <w:lang w:eastAsia="en-US"/>
        </w:rPr>
        <w:t>ых</w:t>
      </w:r>
      <w:r w:rsidRPr="00256689">
        <w:rPr>
          <w:sz w:val="28"/>
          <w:szCs w:val="28"/>
          <w:lang w:eastAsia="en-US"/>
        </w:rPr>
        <w:t xml:space="preserve"> час</w:t>
      </w:r>
      <w:r w:rsidR="00A94E31">
        <w:rPr>
          <w:sz w:val="28"/>
          <w:szCs w:val="28"/>
          <w:lang w:eastAsia="en-US"/>
        </w:rPr>
        <w:t>ов</w:t>
      </w:r>
      <w:r w:rsidRPr="00256689">
        <w:rPr>
          <w:sz w:val="28"/>
          <w:szCs w:val="28"/>
          <w:lang w:eastAsia="en-US"/>
        </w:rPr>
        <w:t>. Учебный час составляет 45 мин.</w:t>
      </w:r>
    </w:p>
    <w:p w14:paraId="250AD0BB" w14:textId="2CDB0A6E" w:rsidR="009466A0" w:rsidRPr="00256689" w:rsidRDefault="009466A0" w:rsidP="009466A0">
      <w:pPr>
        <w:ind w:firstLine="567"/>
        <w:jc w:val="both"/>
        <w:rPr>
          <w:sz w:val="28"/>
          <w:szCs w:val="28"/>
          <w:lang w:eastAsia="en-US"/>
        </w:rPr>
      </w:pPr>
      <w:r w:rsidRPr="00256689">
        <w:rPr>
          <w:sz w:val="28"/>
          <w:szCs w:val="28"/>
          <w:lang w:eastAsia="en-US"/>
        </w:rPr>
        <w:t xml:space="preserve">- Продолжительность учебной недели: </w:t>
      </w:r>
      <w:r w:rsidR="00A94E31">
        <w:rPr>
          <w:sz w:val="28"/>
          <w:szCs w:val="28"/>
          <w:lang w:eastAsia="en-US"/>
        </w:rPr>
        <w:t>1</w:t>
      </w:r>
      <w:r w:rsidRPr="00256689">
        <w:rPr>
          <w:sz w:val="28"/>
          <w:szCs w:val="28"/>
          <w:lang w:eastAsia="en-US"/>
        </w:rPr>
        <w:t xml:space="preserve"> </w:t>
      </w:r>
      <w:proofErr w:type="spellStart"/>
      <w:r w:rsidRPr="00256689">
        <w:rPr>
          <w:sz w:val="28"/>
          <w:szCs w:val="28"/>
          <w:lang w:eastAsia="en-US"/>
        </w:rPr>
        <w:t>занят</w:t>
      </w:r>
      <w:r w:rsidR="00A94E31">
        <w:rPr>
          <w:sz w:val="28"/>
          <w:szCs w:val="28"/>
          <w:lang w:eastAsia="en-US"/>
        </w:rPr>
        <w:t>е</w:t>
      </w:r>
      <w:proofErr w:type="spellEnd"/>
      <w:r w:rsidRPr="00256689">
        <w:rPr>
          <w:sz w:val="28"/>
          <w:szCs w:val="28"/>
          <w:lang w:eastAsia="en-US"/>
        </w:rPr>
        <w:t xml:space="preserve">; </w:t>
      </w:r>
    </w:p>
    <w:p w14:paraId="2AF65793" w14:textId="77777777" w:rsidR="009466A0" w:rsidRPr="00256689" w:rsidRDefault="009466A0" w:rsidP="009466A0">
      <w:pPr>
        <w:ind w:firstLine="567"/>
        <w:jc w:val="both"/>
        <w:rPr>
          <w:sz w:val="28"/>
          <w:szCs w:val="28"/>
        </w:rPr>
      </w:pPr>
      <w:r w:rsidRPr="00256689">
        <w:rPr>
          <w:sz w:val="28"/>
          <w:szCs w:val="28"/>
        </w:rPr>
        <w:t>- Между занятиями в школе и занятиями в детском объединении ТЦО предусматривается перерыв для отдыха не менее 40 минут.</w:t>
      </w:r>
    </w:p>
    <w:p w14:paraId="478A5A60" w14:textId="77777777" w:rsidR="009466A0" w:rsidRPr="00256689" w:rsidRDefault="009466A0" w:rsidP="009466A0">
      <w:pPr>
        <w:ind w:firstLine="567"/>
        <w:jc w:val="both"/>
        <w:rPr>
          <w:sz w:val="28"/>
          <w:szCs w:val="28"/>
          <w:lang w:eastAsia="en-US"/>
        </w:rPr>
      </w:pPr>
      <w:r w:rsidRPr="00256689">
        <w:rPr>
          <w:sz w:val="28"/>
          <w:szCs w:val="28"/>
          <w:lang w:eastAsia="en-US"/>
        </w:rPr>
        <w:t xml:space="preserve">- Во время осенних и весенних каникул в ТЦО в соответствии с п.11 ч.1.ст.34 ФЗ «Об образовании в РФ» №273-ФЗ допускается:              </w:t>
      </w:r>
    </w:p>
    <w:p w14:paraId="21B9E2A7" w14:textId="77777777" w:rsidR="009466A0" w:rsidRPr="00256689" w:rsidRDefault="009466A0" w:rsidP="009466A0">
      <w:pPr>
        <w:ind w:firstLine="567"/>
        <w:jc w:val="both"/>
        <w:rPr>
          <w:sz w:val="28"/>
          <w:szCs w:val="28"/>
          <w:lang w:eastAsia="en-US"/>
        </w:rPr>
      </w:pPr>
      <w:r w:rsidRPr="00256689">
        <w:rPr>
          <w:sz w:val="28"/>
          <w:szCs w:val="28"/>
          <w:lang w:eastAsia="en-US"/>
        </w:rPr>
        <w:t>- свободное посещение обучающими</w:t>
      </w:r>
      <w:r w:rsidR="00CC0ACD">
        <w:rPr>
          <w:sz w:val="28"/>
          <w:szCs w:val="28"/>
          <w:lang w:eastAsia="en-US"/>
        </w:rPr>
        <w:t>ся занятий в детском объединении</w:t>
      </w:r>
      <w:r w:rsidRPr="00256689">
        <w:rPr>
          <w:sz w:val="28"/>
          <w:szCs w:val="28"/>
          <w:lang w:eastAsia="en-US"/>
        </w:rPr>
        <w:t xml:space="preserve"> «</w:t>
      </w:r>
      <w:r w:rsidR="00673416">
        <w:rPr>
          <w:sz w:val="28"/>
          <w:szCs w:val="28"/>
          <w:lang w:eastAsia="en-US"/>
        </w:rPr>
        <w:t>Химия в задачах</w:t>
      </w:r>
      <w:r w:rsidRPr="00256689">
        <w:rPr>
          <w:sz w:val="28"/>
          <w:szCs w:val="28"/>
          <w:lang w:eastAsia="en-US"/>
        </w:rPr>
        <w:t xml:space="preserve">»,                   </w:t>
      </w:r>
    </w:p>
    <w:p w14:paraId="7338E8F9" w14:textId="77777777" w:rsidR="009466A0" w:rsidRPr="00256689" w:rsidRDefault="009466A0" w:rsidP="009466A0">
      <w:pPr>
        <w:ind w:firstLine="567"/>
        <w:jc w:val="both"/>
        <w:rPr>
          <w:sz w:val="28"/>
          <w:szCs w:val="28"/>
          <w:lang w:eastAsia="en-US"/>
        </w:rPr>
      </w:pPr>
      <w:r w:rsidRPr="00256689">
        <w:rPr>
          <w:sz w:val="28"/>
          <w:szCs w:val="28"/>
          <w:lang w:eastAsia="en-US"/>
        </w:rPr>
        <w:t>- временное изменение расписания, места и формы проведения занятий (экскурсии, культпоходы, досуговые познавательные программы и т.п.).</w:t>
      </w:r>
    </w:p>
    <w:p w14:paraId="694E7D29" w14:textId="77777777" w:rsidR="009466A0" w:rsidRPr="00256689" w:rsidRDefault="009466A0" w:rsidP="009466A0">
      <w:pPr>
        <w:ind w:firstLine="567"/>
        <w:jc w:val="both"/>
        <w:rPr>
          <w:sz w:val="28"/>
          <w:szCs w:val="28"/>
          <w:lang w:eastAsia="en-US"/>
        </w:rPr>
      </w:pPr>
    </w:p>
    <w:p w14:paraId="03246C88" w14:textId="77777777" w:rsidR="009466A0" w:rsidRPr="00171530" w:rsidRDefault="009466A0" w:rsidP="009466A0">
      <w:pPr>
        <w:pStyle w:val="ab"/>
        <w:rPr>
          <w:rFonts w:ascii="Times New Roman" w:hAnsi="Times New Roman"/>
          <w:sz w:val="28"/>
          <w:szCs w:val="28"/>
        </w:rPr>
      </w:pPr>
      <w:r w:rsidRPr="00171530">
        <w:rPr>
          <w:rFonts w:ascii="Times New Roman" w:hAnsi="Times New Roman"/>
          <w:b/>
          <w:sz w:val="28"/>
          <w:szCs w:val="28"/>
        </w:rPr>
        <w:t xml:space="preserve">Количество часов по программе: </w:t>
      </w:r>
      <w:r w:rsidRPr="00171530">
        <w:rPr>
          <w:rFonts w:ascii="Times New Roman" w:hAnsi="Times New Roman"/>
          <w:sz w:val="28"/>
          <w:szCs w:val="28"/>
        </w:rPr>
        <w:t>72 часа</w:t>
      </w:r>
    </w:p>
    <w:p w14:paraId="276460B2" w14:textId="77777777" w:rsidR="009466A0" w:rsidRPr="00171530" w:rsidRDefault="009466A0" w:rsidP="009466A0">
      <w:pPr>
        <w:pStyle w:val="ab"/>
        <w:rPr>
          <w:rFonts w:ascii="Times New Roman" w:hAnsi="Times New Roman"/>
          <w:sz w:val="28"/>
          <w:szCs w:val="28"/>
        </w:rPr>
      </w:pPr>
      <w:r w:rsidRPr="00171530">
        <w:rPr>
          <w:rFonts w:ascii="Times New Roman" w:hAnsi="Times New Roman"/>
          <w:b/>
          <w:sz w:val="28"/>
          <w:szCs w:val="28"/>
        </w:rPr>
        <w:t xml:space="preserve">Количество занятий в неделю: </w:t>
      </w:r>
      <w:r w:rsidRPr="00171530">
        <w:rPr>
          <w:rFonts w:ascii="Times New Roman" w:hAnsi="Times New Roman"/>
          <w:sz w:val="28"/>
          <w:szCs w:val="28"/>
        </w:rPr>
        <w:t>2</w:t>
      </w:r>
    </w:p>
    <w:p w14:paraId="50DE447D" w14:textId="77777777" w:rsidR="009466A0" w:rsidRPr="00171530" w:rsidRDefault="009466A0" w:rsidP="009466A0">
      <w:pPr>
        <w:pStyle w:val="ab"/>
        <w:rPr>
          <w:rFonts w:ascii="Times New Roman" w:hAnsi="Times New Roman"/>
          <w:sz w:val="28"/>
          <w:szCs w:val="28"/>
        </w:rPr>
      </w:pPr>
      <w:r w:rsidRPr="00171530">
        <w:rPr>
          <w:rFonts w:ascii="Times New Roman" w:hAnsi="Times New Roman"/>
          <w:b/>
          <w:sz w:val="28"/>
          <w:szCs w:val="28"/>
        </w:rPr>
        <w:t>Количество обучающихся</w:t>
      </w:r>
      <w:r>
        <w:rPr>
          <w:rFonts w:ascii="Times New Roman" w:hAnsi="Times New Roman"/>
          <w:b/>
          <w:sz w:val="28"/>
          <w:szCs w:val="28"/>
        </w:rPr>
        <w:t xml:space="preserve"> в группе</w:t>
      </w:r>
      <w:r w:rsidRPr="00171530">
        <w:rPr>
          <w:rFonts w:ascii="Times New Roman" w:hAnsi="Times New Roman"/>
          <w:b/>
          <w:sz w:val="28"/>
          <w:szCs w:val="28"/>
        </w:rPr>
        <w:t xml:space="preserve">: </w:t>
      </w:r>
      <w:r>
        <w:rPr>
          <w:rFonts w:ascii="Times New Roman" w:hAnsi="Times New Roman"/>
          <w:sz w:val="28"/>
          <w:szCs w:val="28"/>
        </w:rPr>
        <w:t xml:space="preserve">до </w:t>
      </w:r>
      <w:r w:rsidR="00673416">
        <w:rPr>
          <w:rFonts w:ascii="Times New Roman" w:hAnsi="Times New Roman"/>
          <w:sz w:val="28"/>
          <w:szCs w:val="28"/>
        </w:rPr>
        <w:t>15</w:t>
      </w:r>
      <w:r w:rsidRPr="00171530">
        <w:rPr>
          <w:rFonts w:ascii="Times New Roman" w:hAnsi="Times New Roman"/>
          <w:sz w:val="28"/>
          <w:szCs w:val="28"/>
        </w:rPr>
        <w:t xml:space="preserve"> человек</w:t>
      </w:r>
    </w:p>
    <w:p w14:paraId="79F64640" w14:textId="77777777" w:rsidR="009466A0" w:rsidRPr="00171530" w:rsidRDefault="009466A0" w:rsidP="009466A0">
      <w:pPr>
        <w:pStyle w:val="ab"/>
        <w:rPr>
          <w:rFonts w:ascii="Times New Roman" w:hAnsi="Times New Roman"/>
          <w:sz w:val="28"/>
          <w:szCs w:val="28"/>
        </w:rPr>
      </w:pPr>
      <w:r w:rsidRPr="00171530">
        <w:rPr>
          <w:rFonts w:ascii="Times New Roman" w:hAnsi="Times New Roman"/>
          <w:b/>
          <w:sz w:val="28"/>
          <w:szCs w:val="28"/>
        </w:rPr>
        <w:t xml:space="preserve">Аттестация: </w:t>
      </w:r>
      <w:r w:rsidRPr="00171530">
        <w:rPr>
          <w:rFonts w:ascii="Times New Roman" w:hAnsi="Times New Roman"/>
          <w:sz w:val="28"/>
          <w:szCs w:val="28"/>
        </w:rPr>
        <w:t>промежуточная - декабрь 2020</w:t>
      </w:r>
    </w:p>
    <w:p w14:paraId="77F1F318" w14:textId="77777777" w:rsidR="009466A0" w:rsidRPr="00171530" w:rsidRDefault="009466A0" w:rsidP="009466A0">
      <w:pPr>
        <w:pStyle w:val="ab"/>
        <w:rPr>
          <w:rFonts w:ascii="Times New Roman" w:hAnsi="Times New Roman"/>
          <w:sz w:val="28"/>
          <w:szCs w:val="28"/>
        </w:rPr>
      </w:pPr>
      <w:r w:rsidRPr="00171530">
        <w:rPr>
          <w:rFonts w:ascii="Times New Roman" w:hAnsi="Times New Roman"/>
          <w:b/>
          <w:sz w:val="28"/>
          <w:szCs w:val="28"/>
        </w:rPr>
        <w:t>Каникулы:</w:t>
      </w:r>
      <w:r w:rsidRPr="00171530">
        <w:rPr>
          <w:rFonts w:ascii="Times New Roman" w:hAnsi="Times New Roman"/>
          <w:sz w:val="28"/>
          <w:szCs w:val="28"/>
        </w:rPr>
        <w:t xml:space="preserve"> зимние, согласно праздничным выходным</w:t>
      </w:r>
    </w:p>
    <w:p w14:paraId="1807C4A6" w14:textId="77777777" w:rsidR="009466A0" w:rsidRPr="00171530" w:rsidRDefault="009466A0" w:rsidP="009466A0">
      <w:pPr>
        <w:pStyle w:val="ab"/>
        <w:rPr>
          <w:rFonts w:ascii="Times New Roman" w:hAnsi="Times New Roman"/>
          <w:sz w:val="28"/>
          <w:szCs w:val="28"/>
        </w:rPr>
      </w:pPr>
      <w:r w:rsidRPr="00171530">
        <w:rPr>
          <w:rFonts w:ascii="Times New Roman" w:hAnsi="Times New Roman"/>
          <w:b/>
          <w:sz w:val="28"/>
          <w:szCs w:val="28"/>
        </w:rPr>
        <w:t>Праздничные дни:</w:t>
      </w:r>
      <w:r w:rsidRPr="00171530">
        <w:rPr>
          <w:rFonts w:ascii="Times New Roman" w:hAnsi="Times New Roman"/>
          <w:sz w:val="28"/>
          <w:szCs w:val="28"/>
        </w:rPr>
        <w:t xml:space="preserve"> согласно календарю и УП</w:t>
      </w:r>
    </w:p>
    <w:p w14:paraId="7D0FE18D" w14:textId="77777777" w:rsidR="009466A0" w:rsidRPr="00171530" w:rsidRDefault="009466A0" w:rsidP="009466A0">
      <w:pPr>
        <w:rPr>
          <w:sz w:val="28"/>
          <w:szCs w:val="28"/>
        </w:rPr>
      </w:pPr>
      <w:r w:rsidRPr="00171530">
        <w:rPr>
          <w:b/>
          <w:sz w:val="28"/>
          <w:szCs w:val="28"/>
        </w:rPr>
        <w:t xml:space="preserve">Продолжительность учебного года: </w:t>
      </w:r>
      <w:r w:rsidRPr="00171530">
        <w:rPr>
          <w:sz w:val="28"/>
          <w:szCs w:val="28"/>
        </w:rPr>
        <w:t>01.09.20-31.05.21, 36 недель</w:t>
      </w:r>
    </w:p>
    <w:p w14:paraId="654CE8D7" w14:textId="77777777" w:rsidR="009466A0" w:rsidRPr="00256689" w:rsidRDefault="009466A0" w:rsidP="009466A0">
      <w:pPr>
        <w:rPr>
          <w:sz w:val="28"/>
          <w:szCs w:val="28"/>
        </w:rPr>
      </w:pPr>
    </w:p>
    <w:p w14:paraId="528D5B71" w14:textId="77777777" w:rsidR="005C5C17" w:rsidRDefault="005C5C17" w:rsidP="009466A0">
      <w:pPr>
        <w:pStyle w:val="1"/>
        <w:spacing w:before="89" w:line="322" w:lineRule="exact"/>
        <w:ind w:left="3037"/>
        <w:jc w:val="both"/>
      </w:pPr>
    </w:p>
    <w:p w14:paraId="13F9E801" w14:textId="1759B0CD" w:rsidR="00B45CA8" w:rsidRDefault="00B45CA8">
      <w:pPr>
        <w:rPr>
          <w:b/>
          <w:bCs/>
          <w:sz w:val="28"/>
          <w:szCs w:val="28"/>
        </w:rPr>
      </w:pPr>
      <w:r>
        <w:br w:type="page"/>
      </w:r>
    </w:p>
    <w:p w14:paraId="66E0708D" w14:textId="0ECFE59A" w:rsidR="001406DE" w:rsidRDefault="00B45CA8">
      <w:pPr>
        <w:pStyle w:val="1"/>
        <w:spacing w:before="89" w:line="322" w:lineRule="exact"/>
        <w:ind w:left="3037"/>
        <w:jc w:val="both"/>
      </w:pPr>
      <w:bookmarkStart w:id="0" w:name="_GoBack"/>
      <w:r>
        <w:rPr>
          <w:noProof/>
          <w:lang w:bidi="ar-SA"/>
        </w:rPr>
        <w:lastRenderedPageBreak/>
        <w:drawing>
          <wp:anchor distT="0" distB="0" distL="114300" distR="114300" simplePos="0" relativeHeight="251658240" behindDoc="0" locked="0" layoutInCell="1" allowOverlap="1" wp14:anchorId="7EFF7AA6" wp14:editId="52A7B667">
            <wp:simplePos x="0" y="0"/>
            <wp:positionH relativeFrom="column">
              <wp:posOffset>80010</wp:posOffset>
            </wp:positionH>
            <wp:positionV relativeFrom="paragraph">
              <wp:posOffset>667385</wp:posOffset>
            </wp:positionV>
            <wp:extent cx="6655435" cy="915352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 в задачах 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55435" cy="9153525"/>
                    </a:xfrm>
                    <a:prstGeom prst="rect">
                      <a:avLst/>
                    </a:prstGeom>
                  </pic:spPr>
                </pic:pic>
              </a:graphicData>
            </a:graphic>
            <wp14:sizeRelH relativeFrom="page">
              <wp14:pctWidth>0</wp14:pctWidth>
            </wp14:sizeRelH>
            <wp14:sizeRelV relativeFrom="page">
              <wp14:pctHeight>0</wp14:pctHeight>
            </wp14:sizeRelV>
          </wp:anchor>
        </w:drawing>
      </w:r>
      <w:bookmarkEnd w:id="0"/>
    </w:p>
    <w:sectPr w:rsidR="001406DE" w:rsidSect="001406DE">
      <w:pgSz w:w="11910" w:h="16840"/>
      <w:pgMar w:top="567" w:right="567"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1134F" w14:textId="77777777" w:rsidR="00FD6C75" w:rsidRDefault="00FD6C75">
      <w:r>
        <w:separator/>
      </w:r>
    </w:p>
  </w:endnote>
  <w:endnote w:type="continuationSeparator" w:id="0">
    <w:p w14:paraId="49A0DF76" w14:textId="77777777" w:rsidR="00FD6C75" w:rsidRDefault="00FD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74FD" w14:textId="77777777" w:rsidR="00FD6C75" w:rsidRDefault="00FD6C75">
      <w:r>
        <w:separator/>
      </w:r>
    </w:p>
  </w:footnote>
  <w:footnote w:type="continuationSeparator" w:id="0">
    <w:p w14:paraId="2276A06D" w14:textId="77777777" w:rsidR="00FD6C75" w:rsidRDefault="00FD6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D937" w14:textId="77777777" w:rsidR="009466A0" w:rsidRDefault="00FD6C75">
    <w:pPr>
      <w:pStyle w:val="a3"/>
      <w:spacing w:line="14" w:lineRule="auto"/>
      <w:ind w:left="0"/>
      <w:rPr>
        <w:sz w:val="20"/>
      </w:rPr>
    </w:pPr>
    <w:r>
      <w:pict w14:anchorId="25CF1A4D">
        <v:shapetype id="_x0000_t202" coordsize="21600,21600" o:spt="202" path="m,l,21600r21600,l21600,xe">
          <v:stroke joinstyle="miter"/>
          <v:path gradientshapeok="t" o:connecttype="rect"/>
        </v:shapetype>
        <v:shape id="_x0000_s2049" type="#_x0000_t202" style="position:absolute;margin-left:537.8pt;margin-top:35pt;width:18pt;height:15.3pt;z-index:-251658752;mso-position-horizontal-relative:page;mso-position-vertical-relative:page" filled="f" stroked="f">
          <v:textbox inset="0,0,0,0">
            <w:txbxContent>
              <w:p w14:paraId="1530C9C0" w14:textId="77777777" w:rsidR="009466A0" w:rsidRDefault="009466A0">
                <w:pPr>
                  <w:spacing w:before="10"/>
                  <w:ind w:left="60"/>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253"/>
    <w:multiLevelType w:val="multilevel"/>
    <w:tmpl w:val="40FED668"/>
    <w:lvl w:ilvl="0">
      <w:start w:val="2"/>
      <w:numFmt w:val="decimal"/>
      <w:lvlText w:val="%1"/>
      <w:lvlJc w:val="left"/>
      <w:pPr>
        <w:ind w:left="222" w:hanging="493"/>
        <w:jc w:val="left"/>
      </w:pPr>
      <w:rPr>
        <w:rFonts w:hint="default"/>
        <w:lang w:val="ru-RU" w:eastAsia="ru-RU" w:bidi="ru-RU"/>
      </w:rPr>
    </w:lvl>
    <w:lvl w:ilvl="1">
      <w:start w:val="2"/>
      <w:numFmt w:val="decimal"/>
      <w:lvlText w:val="%1.%2."/>
      <w:lvlJc w:val="left"/>
      <w:pPr>
        <w:ind w:left="222"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37" w:hanging="493"/>
      </w:pPr>
      <w:rPr>
        <w:rFonts w:hint="default"/>
        <w:lang w:val="ru-RU" w:eastAsia="ru-RU" w:bidi="ru-RU"/>
      </w:rPr>
    </w:lvl>
    <w:lvl w:ilvl="3">
      <w:numFmt w:val="bullet"/>
      <w:lvlText w:val="•"/>
      <w:lvlJc w:val="left"/>
      <w:pPr>
        <w:ind w:left="3095" w:hanging="493"/>
      </w:pPr>
      <w:rPr>
        <w:rFonts w:hint="default"/>
        <w:lang w:val="ru-RU" w:eastAsia="ru-RU" w:bidi="ru-RU"/>
      </w:rPr>
    </w:lvl>
    <w:lvl w:ilvl="4">
      <w:numFmt w:val="bullet"/>
      <w:lvlText w:val="•"/>
      <w:lvlJc w:val="left"/>
      <w:pPr>
        <w:ind w:left="4054" w:hanging="493"/>
      </w:pPr>
      <w:rPr>
        <w:rFonts w:hint="default"/>
        <w:lang w:val="ru-RU" w:eastAsia="ru-RU" w:bidi="ru-RU"/>
      </w:rPr>
    </w:lvl>
    <w:lvl w:ilvl="5">
      <w:numFmt w:val="bullet"/>
      <w:lvlText w:val="•"/>
      <w:lvlJc w:val="left"/>
      <w:pPr>
        <w:ind w:left="5013" w:hanging="493"/>
      </w:pPr>
      <w:rPr>
        <w:rFonts w:hint="default"/>
        <w:lang w:val="ru-RU" w:eastAsia="ru-RU" w:bidi="ru-RU"/>
      </w:rPr>
    </w:lvl>
    <w:lvl w:ilvl="6">
      <w:numFmt w:val="bullet"/>
      <w:lvlText w:val="•"/>
      <w:lvlJc w:val="left"/>
      <w:pPr>
        <w:ind w:left="5971" w:hanging="493"/>
      </w:pPr>
      <w:rPr>
        <w:rFonts w:hint="default"/>
        <w:lang w:val="ru-RU" w:eastAsia="ru-RU" w:bidi="ru-RU"/>
      </w:rPr>
    </w:lvl>
    <w:lvl w:ilvl="7">
      <w:numFmt w:val="bullet"/>
      <w:lvlText w:val="•"/>
      <w:lvlJc w:val="left"/>
      <w:pPr>
        <w:ind w:left="6930" w:hanging="493"/>
      </w:pPr>
      <w:rPr>
        <w:rFonts w:hint="default"/>
        <w:lang w:val="ru-RU" w:eastAsia="ru-RU" w:bidi="ru-RU"/>
      </w:rPr>
    </w:lvl>
    <w:lvl w:ilvl="8">
      <w:numFmt w:val="bullet"/>
      <w:lvlText w:val="•"/>
      <w:lvlJc w:val="left"/>
      <w:pPr>
        <w:ind w:left="7889" w:hanging="493"/>
      </w:pPr>
      <w:rPr>
        <w:rFonts w:hint="default"/>
        <w:lang w:val="ru-RU" w:eastAsia="ru-RU" w:bidi="ru-RU"/>
      </w:rPr>
    </w:lvl>
  </w:abstractNum>
  <w:abstractNum w:abstractNumId="1">
    <w:nsid w:val="08932166"/>
    <w:multiLevelType w:val="hybridMultilevel"/>
    <w:tmpl w:val="EC841366"/>
    <w:lvl w:ilvl="0" w:tplc="B00E9CA4">
      <w:start w:val="1"/>
      <w:numFmt w:val="decimal"/>
      <w:lvlText w:val="%1."/>
      <w:lvlJc w:val="left"/>
      <w:pPr>
        <w:ind w:left="582" w:hanging="360"/>
        <w:jc w:val="right"/>
      </w:pPr>
      <w:rPr>
        <w:rFonts w:ascii="Times New Roman" w:eastAsia="Times New Roman" w:hAnsi="Times New Roman" w:cs="Times New Roman" w:hint="default"/>
        <w:spacing w:val="0"/>
        <w:w w:val="100"/>
        <w:sz w:val="28"/>
        <w:szCs w:val="28"/>
        <w:lang w:val="ru-RU" w:eastAsia="ru-RU" w:bidi="ru-RU"/>
      </w:rPr>
    </w:lvl>
    <w:lvl w:ilvl="1" w:tplc="EE2EFDD4">
      <w:numFmt w:val="bullet"/>
      <w:lvlText w:val="•"/>
      <w:lvlJc w:val="left"/>
      <w:pPr>
        <w:ind w:left="1502" w:hanging="360"/>
      </w:pPr>
      <w:rPr>
        <w:rFonts w:hint="default"/>
        <w:lang w:val="ru-RU" w:eastAsia="ru-RU" w:bidi="ru-RU"/>
      </w:rPr>
    </w:lvl>
    <w:lvl w:ilvl="2" w:tplc="502E8C1A">
      <w:numFmt w:val="bullet"/>
      <w:lvlText w:val="•"/>
      <w:lvlJc w:val="left"/>
      <w:pPr>
        <w:ind w:left="2425" w:hanging="360"/>
      </w:pPr>
      <w:rPr>
        <w:rFonts w:hint="default"/>
        <w:lang w:val="ru-RU" w:eastAsia="ru-RU" w:bidi="ru-RU"/>
      </w:rPr>
    </w:lvl>
    <w:lvl w:ilvl="3" w:tplc="542A4EFA">
      <w:numFmt w:val="bullet"/>
      <w:lvlText w:val="•"/>
      <w:lvlJc w:val="left"/>
      <w:pPr>
        <w:ind w:left="3347" w:hanging="360"/>
      </w:pPr>
      <w:rPr>
        <w:rFonts w:hint="default"/>
        <w:lang w:val="ru-RU" w:eastAsia="ru-RU" w:bidi="ru-RU"/>
      </w:rPr>
    </w:lvl>
    <w:lvl w:ilvl="4" w:tplc="5BB46996">
      <w:numFmt w:val="bullet"/>
      <w:lvlText w:val="•"/>
      <w:lvlJc w:val="left"/>
      <w:pPr>
        <w:ind w:left="4270" w:hanging="360"/>
      </w:pPr>
      <w:rPr>
        <w:rFonts w:hint="default"/>
        <w:lang w:val="ru-RU" w:eastAsia="ru-RU" w:bidi="ru-RU"/>
      </w:rPr>
    </w:lvl>
    <w:lvl w:ilvl="5" w:tplc="26BA2C5C">
      <w:numFmt w:val="bullet"/>
      <w:lvlText w:val="•"/>
      <w:lvlJc w:val="left"/>
      <w:pPr>
        <w:ind w:left="5193" w:hanging="360"/>
      </w:pPr>
      <w:rPr>
        <w:rFonts w:hint="default"/>
        <w:lang w:val="ru-RU" w:eastAsia="ru-RU" w:bidi="ru-RU"/>
      </w:rPr>
    </w:lvl>
    <w:lvl w:ilvl="6" w:tplc="3FE6D6CA">
      <w:numFmt w:val="bullet"/>
      <w:lvlText w:val="•"/>
      <w:lvlJc w:val="left"/>
      <w:pPr>
        <w:ind w:left="6115" w:hanging="360"/>
      </w:pPr>
      <w:rPr>
        <w:rFonts w:hint="default"/>
        <w:lang w:val="ru-RU" w:eastAsia="ru-RU" w:bidi="ru-RU"/>
      </w:rPr>
    </w:lvl>
    <w:lvl w:ilvl="7" w:tplc="994EEA76">
      <w:numFmt w:val="bullet"/>
      <w:lvlText w:val="•"/>
      <w:lvlJc w:val="left"/>
      <w:pPr>
        <w:ind w:left="7038" w:hanging="360"/>
      </w:pPr>
      <w:rPr>
        <w:rFonts w:hint="default"/>
        <w:lang w:val="ru-RU" w:eastAsia="ru-RU" w:bidi="ru-RU"/>
      </w:rPr>
    </w:lvl>
    <w:lvl w:ilvl="8" w:tplc="6624D9B4">
      <w:numFmt w:val="bullet"/>
      <w:lvlText w:val="•"/>
      <w:lvlJc w:val="left"/>
      <w:pPr>
        <w:ind w:left="7961" w:hanging="360"/>
      </w:pPr>
      <w:rPr>
        <w:rFonts w:hint="default"/>
        <w:lang w:val="ru-RU" w:eastAsia="ru-RU" w:bidi="ru-RU"/>
      </w:rPr>
    </w:lvl>
  </w:abstractNum>
  <w:abstractNum w:abstractNumId="2">
    <w:nsid w:val="24F3474D"/>
    <w:multiLevelType w:val="hybridMultilevel"/>
    <w:tmpl w:val="0BD68172"/>
    <w:lvl w:ilvl="0" w:tplc="55D677AA">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183064B0">
      <w:numFmt w:val="bullet"/>
      <w:lvlText w:val="•"/>
      <w:lvlJc w:val="left"/>
      <w:pPr>
        <w:ind w:left="3662" w:hanging="281"/>
      </w:pPr>
      <w:rPr>
        <w:rFonts w:hint="default"/>
        <w:lang w:val="ru-RU" w:eastAsia="ru-RU" w:bidi="ru-RU"/>
      </w:rPr>
    </w:lvl>
    <w:lvl w:ilvl="2" w:tplc="29E6E0A6">
      <w:numFmt w:val="bullet"/>
      <w:lvlText w:val="•"/>
      <w:lvlJc w:val="left"/>
      <w:pPr>
        <w:ind w:left="4345" w:hanging="281"/>
      </w:pPr>
      <w:rPr>
        <w:rFonts w:hint="default"/>
        <w:lang w:val="ru-RU" w:eastAsia="ru-RU" w:bidi="ru-RU"/>
      </w:rPr>
    </w:lvl>
    <w:lvl w:ilvl="3" w:tplc="DBDE5DB0">
      <w:numFmt w:val="bullet"/>
      <w:lvlText w:val="•"/>
      <w:lvlJc w:val="left"/>
      <w:pPr>
        <w:ind w:left="5027" w:hanging="281"/>
      </w:pPr>
      <w:rPr>
        <w:rFonts w:hint="default"/>
        <w:lang w:val="ru-RU" w:eastAsia="ru-RU" w:bidi="ru-RU"/>
      </w:rPr>
    </w:lvl>
    <w:lvl w:ilvl="4" w:tplc="968E5D28">
      <w:numFmt w:val="bullet"/>
      <w:lvlText w:val="•"/>
      <w:lvlJc w:val="left"/>
      <w:pPr>
        <w:ind w:left="5710" w:hanging="281"/>
      </w:pPr>
      <w:rPr>
        <w:rFonts w:hint="default"/>
        <w:lang w:val="ru-RU" w:eastAsia="ru-RU" w:bidi="ru-RU"/>
      </w:rPr>
    </w:lvl>
    <w:lvl w:ilvl="5" w:tplc="4A283CE6">
      <w:numFmt w:val="bullet"/>
      <w:lvlText w:val="•"/>
      <w:lvlJc w:val="left"/>
      <w:pPr>
        <w:ind w:left="6393" w:hanging="281"/>
      </w:pPr>
      <w:rPr>
        <w:rFonts w:hint="default"/>
        <w:lang w:val="ru-RU" w:eastAsia="ru-RU" w:bidi="ru-RU"/>
      </w:rPr>
    </w:lvl>
    <w:lvl w:ilvl="6" w:tplc="BD002F7C">
      <w:numFmt w:val="bullet"/>
      <w:lvlText w:val="•"/>
      <w:lvlJc w:val="left"/>
      <w:pPr>
        <w:ind w:left="7075" w:hanging="281"/>
      </w:pPr>
      <w:rPr>
        <w:rFonts w:hint="default"/>
        <w:lang w:val="ru-RU" w:eastAsia="ru-RU" w:bidi="ru-RU"/>
      </w:rPr>
    </w:lvl>
    <w:lvl w:ilvl="7" w:tplc="15C44740">
      <w:numFmt w:val="bullet"/>
      <w:lvlText w:val="•"/>
      <w:lvlJc w:val="left"/>
      <w:pPr>
        <w:ind w:left="7758" w:hanging="281"/>
      </w:pPr>
      <w:rPr>
        <w:rFonts w:hint="default"/>
        <w:lang w:val="ru-RU" w:eastAsia="ru-RU" w:bidi="ru-RU"/>
      </w:rPr>
    </w:lvl>
    <w:lvl w:ilvl="8" w:tplc="C7FCA330">
      <w:numFmt w:val="bullet"/>
      <w:lvlText w:val="•"/>
      <w:lvlJc w:val="left"/>
      <w:pPr>
        <w:ind w:left="8441" w:hanging="281"/>
      </w:pPr>
      <w:rPr>
        <w:rFonts w:hint="default"/>
        <w:lang w:val="ru-RU" w:eastAsia="ru-RU" w:bidi="ru-RU"/>
      </w:rPr>
    </w:lvl>
  </w:abstractNum>
  <w:abstractNum w:abstractNumId="3">
    <w:nsid w:val="29636C89"/>
    <w:multiLevelType w:val="multilevel"/>
    <w:tmpl w:val="D65AF106"/>
    <w:lvl w:ilvl="0">
      <w:start w:val="8"/>
      <w:numFmt w:val="decimal"/>
      <w:lvlText w:val="%1"/>
      <w:lvlJc w:val="left"/>
      <w:pPr>
        <w:ind w:left="222" w:hanging="493"/>
        <w:jc w:val="left"/>
      </w:pPr>
      <w:rPr>
        <w:rFonts w:hint="default"/>
        <w:lang w:val="ru-RU" w:eastAsia="ru-RU" w:bidi="ru-RU"/>
      </w:rPr>
    </w:lvl>
    <w:lvl w:ilvl="1">
      <w:start w:val="1"/>
      <w:numFmt w:val="decimal"/>
      <w:lvlText w:val="%1.%2."/>
      <w:lvlJc w:val="left"/>
      <w:pPr>
        <w:ind w:left="222" w:hanging="493"/>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646" w:hanging="284"/>
        <w:jc w:val="left"/>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2676" w:hanging="284"/>
      </w:pPr>
      <w:rPr>
        <w:rFonts w:hint="default"/>
        <w:lang w:val="ru-RU" w:eastAsia="ru-RU" w:bidi="ru-RU"/>
      </w:rPr>
    </w:lvl>
    <w:lvl w:ilvl="4">
      <w:numFmt w:val="bullet"/>
      <w:lvlText w:val="•"/>
      <w:lvlJc w:val="left"/>
      <w:pPr>
        <w:ind w:left="3695" w:hanging="284"/>
      </w:pPr>
      <w:rPr>
        <w:rFonts w:hint="default"/>
        <w:lang w:val="ru-RU" w:eastAsia="ru-RU" w:bidi="ru-RU"/>
      </w:rPr>
    </w:lvl>
    <w:lvl w:ilvl="5">
      <w:numFmt w:val="bullet"/>
      <w:lvlText w:val="•"/>
      <w:lvlJc w:val="left"/>
      <w:pPr>
        <w:ind w:left="4713" w:hanging="284"/>
      </w:pPr>
      <w:rPr>
        <w:rFonts w:hint="default"/>
        <w:lang w:val="ru-RU" w:eastAsia="ru-RU" w:bidi="ru-RU"/>
      </w:rPr>
    </w:lvl>
    <w:lvl w:ilvl="6">
      <w:numFmt w:val="bullet"/>
      <w:lvlText w:val="•"/>
      <w:lvlJc w:val="left"/>
      <w:pPr>
        <w:ind w:left="5732" w:hanging="284"/>
      </w:pPr>
      <w:rPr>
        <w:rFonts w:hint="default"/>
        <w:lang w:val="ru-RU" w:eastAsia="ru-RU" w:bidi="ru-RU"/>
      </w:rPr>
    </w:lvl>
    <w:lvl w:ilvl="7">
      <w:numFmt w:val="bullet"/>
      <w:lvlText w:val="•"/>
      <w:lvlJc w:val="left"/>
      <w:pPr>
        <w:ind w:left="6750" w:hanging="284"/>
      </w:pPr>
      <w:rPr>
        <w:rFonts w:hint="default"/>
        <w:lang w:val="ru-RU" w:eastAsia="ru-RU" w:bidi="ru-RU"/>
      </w:rPr>
    </w:lvl>
    <w:lvl w:ilvl="8">
      <w:numFmt w:val="bullet"/>
      <w:lvlText w:val="•"/>
      <w:lvlJc w:val="left"/>
      <w:pPr>
        <w:ind w:left="7769" w:hanging="284"/>
      </w:pPr>
      <w:rPr>
        <w:rFonts w:hint="default"/>
        <w:lang w:val="ru-RU" w:eastAsia="ru-RU" w:bidi="ru-RU"/>
      </w:rPr>
    </w:lvl>
  </w:abstractNum>
  <w:abstractNum w:abstractNumId="4">
    <w:nsid w:val="316813CF"/>
    <w:multiLevelType w:val="multilevel"/>
    <w:tmpl w:val="2AA8C702"/>
    <w:lvl w:ilvl="0">
      <w:start w:val="2"/>
      <w:numFmt w:val="decimal"/>
      <w:lvlText w:val="%1."/>
      <w:lvlJc w:val="left"/>
      <w:pPr>
        <w:ind w:left="1210"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222"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74" w:hanging="493"/>
      </w:pPr>
      <w:rPr>
        <w:rFonts w:hint="default"/>
        <w:lang w:val="ru-RU" w:eastAsia="ru-RU" w:bidi="ru-RU"/>
      </w:rPr>
    </w:lvl>
    <w:lvl w:ilvl="3">
      <w:numFmt w:val="bullet"/>
      <w:lvlText w:val="•"/>
      <w:lvlJc w:val="left"/>
      <w:pPr>
        <w:ind w:left="3128" w:hanging="493"/>
      </w:pPr>
      <w:rPr>
        <w:rFonts w:hint="default"/>
        <w:lang w:val="ru-RU" w:eastAsia="ru-RU" w:bidi="ru-RU"/>
      </w:rPr>
    </w:lvl>
    <w:lvl w:ilvl="4">
      <w:numFmt w:val="bullet"/>
      <w:lvlText w:val="•"/>
      <w:lvlJc w:val="left"/>
      <w:pPr>
        <w:ind w:left="4082" w:hanging="493"/>
      </w:pPr>
      <w:rPr>
        <w:rFonts w:hint="default"/>
        <w:lang w:val="ru-RU" w:eastAsia="ru-RU" w:bidi="ru-RU"/>
      </w:rPr>
    </w:lvl>
    <w:lvl w:ilvl="5">
      <w:numFmt w:val="bullet"/>
      <w:lvlText w:val="•"/>
      <w:lvlJc w:val="left"/>
      <w:pPr>
        <w:ind w:left="5036" w:hanging="493"/>
      </w:pPr>
      <w:rPr>
        <w:rFonts w:hint="default"/>
        <w:lang w:val="ru-RU" w:eastAsia="ru-RU" w:bidi="ru-RU"/>
      </w:rPr>
    </w:lvl>
    <w:lvl w:ilvl="6">
      <w:numFmt w:val="bullet"/>
      <w:lvlText w:val="•"/>
      <w:lvlJc w:val="left"/>
      <w:pPr>
        <w:ind w:left="5990" w:hanging="493"/>
      </w:pPr>
      <w:rPr>
        <w:rFonts w:hint="default"/>
        <w:lang w:val="ru-RU" w:eastAsia="ru-RU" w:bidi="ru-RU"/>
      </w:rPr>
    </w:lvl>
    <w:lvl w:ilvl="7">
      <w:numFmt w:val="bullet"/>
      <w:lvlText w:val="•"/>
      <w:lvlJc w:val="left"/>
      <w:pPr>
        <w:ind w:left="6944" w:hanging="493"/>
      </w:pPr>
      <w:rPr>
        <w:rFonts w:hint="default"/>
        <w:lang w:val="ru-RU" w:eastAsia="ru-RU" w:bidi="ru-RU"/>
      </w:rPr>
    </w:lvl>
    <w:lvl w:ilvl="8">
      <w:numFmt w:val="bullet"/>
      <w:lvlText w:val="•"/>
      <w:lvlJc w:val="left"/>
      <w:pPr>
        <w:ind w:left="7898" w:hanging="493"/>
      </w:pPr>
      <w:rPr>
        <w:rFonts w:hint="default"/>
        <w:lang w:val="ru-RU" w:eastAsia="ru-RU" w:bidi="ru-RU"/>
      </w:rPr>
    </w:lvl>
  </w:abstractNum>
  <w:abstractNum w:abstractNumId="5">
    <w:nsid w:val="37BC6102"/>
    <w:multiLevelType w:val="hybridMultilevel"/>
    <w:tmpl w:val="C0CE28CA"/>
    <w:lvl w:ilvl="0" w:tplc="175C7226">
      <w:start w:val="18"/>
      <w:numFmt w:val="decimal"/>
      <w:lvlText w:val="%1."/>
      <w:lvlJc w:val="left"/>
      <w:pPr>
        <w:ind w:left="1001" w:hanging="355"/>
        <w:jc w:val="left"/>
      </w:pPr>
      <w:rPr>
        <w:rFonts w:ascii="Times New Roman" w:eastAsia="Times New Roman" w:hAnsi="Times New Roman" w:cs="Times New Roman" w:hint="default"/>
        <w:spacing w:val="-1"/>
        <w:w w:val="100"/>
        <w:sz w:val="26"/>
        <w:szCs w:val="26"/>
        <w:lang w:val="ru-RU" w:eastAsia="ru-RU" w:bidi="ru-RU"/>
      </w:rPr>
    </w:lvl>
    <w:lvl w:ilvl="1" w:tplc="A07A0C8C">
      <w:start w:val="1"/>
      <w:numFmt w:val="decimal"/>
      <w:lvlText w:val="%2."/>
      <w:lvlJc w:val="left"/>
      <w:pPr>
        <w:ind w:left="222" w:hanging="281"/>
        <w:jc w:val="right"/>
      </w:pPr>
      <w:rPr>
        <w:rFonts w:ascii="Times New Roman" w:eastAsia="Times New Roman" w:hAnsi="Times New Roman" w:cs="Times New Roman" w:hint="default"/>
        <w:w w:val="100"/>
        <w:sz w:val="28"/>
        <w:szCs w:val="28"/>
        <w:lang w:val="ru-RU" w:eastAsia="ru-RU" w:bidi="ru-RU"/>
      </w:rPr>
    </w:lvl>
    <w:lvl w:ilvl="2" w:tplc="AD9CBC5C">
      <w:numFmt w:val="bullet"/>
      <w:lvlText w:val="•"/>
      <w:lvlJc w:val="left"/>
      <w:pPr>
        <w:ind w:left="1978" w:hanging="281"/>
      </w:pPr>
      <w:rPr>
        <w:rFonts w:hint="default"/>
        <w:lang w:val="ru-RU" w:eastAsia="ru-RU" w:bidi="ru-RU"/>
      </w:rPr>
    </w:lvl>
    <w:lvl w:ilvl="3" w:tplc="B1988E2E">
      <w:numFmt w:val="bullet"/>
      <w:lvlText w:val="•"/>
      <w:lvlJc w:val="left"/>
      <w:pPr>
        <w:ind w:left="2956" w:hanging="281"/>
      </w:pPr>
      <w:rPr>
        <w:rFonts w:hint="default"/>
        <w:lang w:val="ru-RU" w:eastAsia="ru-RU" w:bidi="ru-RU"/>
      </w:rPr>
    </w:lvl>
    <w:lvl w:ilvl="4" w:tplc="03DA44F8">
      <w:numFmt w:val="bullet"/>
      <w:lvlText w:val="•"/>
      <w:lvlJc w:val="left"/>
      <w:pPr>
        <w:ind w:left="3935" w:hanging="281"/>
      </w:pPr>
      <w:rPr>
        <w:rFonts w:hint="default"/>
        <w:lang w:val="ru-RU" w:eastAsia="ru-RU" w:bidi="ru-RU"/>
      </w:rPr>
    </w:lvl>
    <w:lvl w:ilvl="5" w:tplc="6D189D22">
      <w:numFmt w:val="bullet"/>
      <w:lvlText w:val="•"/>
      <w:lvlJc w:val="left"/>
      <w:pPr>
        <w:ind w:left="4913" w:hanging="281"/>
      </w:pPr>
      <w:rPr>
        <w:rFonts w:hint="default"/>
        <w:lang w:val="ru-RU" w:eastAsia="ru-RU" w:bidi="ru-RU"/>
      </w:rPr>
    </w:lvl>
    <w:lvl w:ilvl="6" w:tplc="A64AE968">
      <w:numFmt w:val="bullet"/>
      <w:lvlText w:val="•"/>
      <w:lvlJc w:val="left"/>
      <w:pPr>
        <w:ind w:left="5892" w:hanging="281"/>
      </w:pPr>
      <w:rPr>
        <w:rFonts w:hint="default"/>
        <w:lang w:val="ru-RU" w:eastAsia="ru-RU" w:bidi="ru-RU"/>
      </w:rPr>
    </w:lvl>
    <w:lvl w:ilvl="7" w:tplc="D6E8FD8E">
      <w:numFmt w:val="bullet"/>
      <w:lvlText w:val="•"/>
      <w:lvlJc w:val="left"/>
      <w:pPr>
        <w:ind w:left="6870" w:hanging="281"/>
      </w:pPr>
      <w:rPr>
        <w:rFonts w:hint="default"/>
        <w:lang w:val="ru-RU" w:eastAsia="ru-RU" w:bidi="ru-RU"/>
      </w:rPr>
    </w:lvl>
    <w:lvl w:ilvl="8" w:tplc="DC600B78">
      <w:numFmt w:val="bullet"/>
      <w:lvlText w:val="•"/>
      <w:lvlJc w:val="left"/>
      <w:pPr>
        <w:ind w:left="7849" w:hanging="281"/>
      </w:pPr>
      <w:rPr>
        <w:rFonts w:hint="default"/>
        <w:lang w:val="ru-RU" w:eastAsia="ru-RU" w:bidi="ru-RU"/>
      </w:rPr>
    </w:lvl>
  </w:abstractNum>
  <w:abstractNum w:abstractNumId="6">
    <w:nsid w:val="39856E16"/>
    <w:multiLevelType w:val="hybridMultilevel"/>
    <w:tmpl w:val="109A5F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FD5CBC"/>
    <w:multiLevelType w:val="multilevel"/>
    <w:tmpl w:val="36D28C78"/>
    <w:lvl w:ilvl="0">
      <w:start w:val="6"/>
      <w:numFmt w:val="decimal"/>
      <w:lvlText w:val="%1"/>
      <w:lvlJc w:val="left"/>
      <w:pPr>
        <w:ind w:left="222" w:hanging="493"/>
        <w:jc w:val="left"/>
      </w:pPr>
      <w:rPr>
        <w:rFonts w:hint="default"/>
        <w:lang w:val="ru-RU" w:eastAsia="ru-RU" w:bidi="ru-RU"/>
      </w:rPr>
    </w:lvl>
    <w:lvl w:ilvl="1">
      <w:start w:val="1"/>
      <w:numFmt w:val="decimal"/>
      <w:lvlText w:val="%1.%2."/>
      <w:lvlJc w:val="left"/>
      <w:pPr>
        <w:ind w:left="222"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37" w:hanging="493"/>
      </w:pPr>
      <w:rPr>
        <w:rFonts w:hint="default"/>
        <w:lang w:val="ru-RU" w:eastAsia="ru-RU" w:bidi="ru-RU"/>
      </w:rPr>
    </w:lvl>
    <w:lvl w:ilvl="3">
      <w:numFmt w:val="bullet"/>
      <w:lvlText w:val="•"/>
      <w:lvlJc w:val="left"/>
      <w:pPr>
        <w:ind w:left="3095" w:hanging="493"/>
      </w:pPr>
      <w:rPr>
        <w:rFonts w:hint="default"/>
        <w:lang w:val="ru-RU" w:eastAsia="ru-RU" w:bidi="ru-RU"/>
      </w:rPr>
    </w:lvl>
    <w:lvl w:ilvl="4">
      <w:numFmt w:val="bullet"/>
      <w:lvlText w:val="•"/>
      <w:lvlJc w:val="left"/>
      <w:pPr>
        <w:ind w:left="4054" w:hanging="493"/>
      </w:pPr>
      <w:rPr>
        <w:rFonts w:hint="default"/>
        <w:lang w:val="ru-RU" w:eastAsia="ru-RU" w:bidi="ru-RU"/>
      </w:rPr>
    </w:lvl>
    <w:lvl w:ilvl="5">
      <w:numFmt w:val="bullet"/>
      <w:lvlText w:val="•"/>
      <w:lvlJc w:val="left"/>
      <w:pPr>
        <w:ind w:left="5013" w:hanging="493"/>
      </w:pPr>
      <w:rPr>
        <w:rFonts w:hint="default"/>
        <w:lang w:val="ru-RU" w:eastAsia="ru-RU" w:bidi="ru-RU"/>
      </w:rPr>
    </w:lvl>
    <w:lvl w:ilvl="6">
      <w:numFmt w:val="bullet"/>
      <w:lvlText w:val="•"/>
      <w:lvlJc w:val="left"/>
      <w:pPr>
        <w:ind w:left="5971" w:hanging="493"/>
      </w:pPr>
      <w:rPr>
        <w:rFonts w:hint="default"/>
        <w:lang w:val="ru-RU" w:eastAsia="ru-RU" w:bidi="ru-RU"/>
      </w:rPr>
    </w:lvl>
    <w:lvl w:ilvl="7">
      <w:numFmt w:val="bullet"/>
      <w:lvlText w:val="•"/>
      <w:lvlJc w:val="left"/>
      <w:pPr>
        <w:ind w:left="6930" w:hanging="493"/>
      </w:pPr>
      <w:rPr>
        <w:rFonts w:hint="default"/>
        <w:lang w:val="ru-RU" w:eastAsia="ru-RU" w:bidi="ru-RU"/>
      </w:rPr>
    </w:lvl>
    <w:lvl w:ilvl="8">
      <w:numFmt w:val="bullet"/>
      <w:lvlText w:val="•"/>
      <w:lvlJc w:val="left"/>
      <w:pPr>
        <w:ind w:left="7889" w:hanging="493"/>
      </w:pPr>
      <w:rPr>
        <w:rFonts w:hint="default"/>
        <w:lang w:val="ru-RU" w:eastAsia="ru-RU" w:bidi="ru-RU"/>
      </w:rPr>
    </w:lvl>
  </w:abstractNum>
  <w:abstractNum w:abstractNumId="8">
    <w:nsid w:val="45D4060B"/>
    <w:multiLevelType w:val="hybridMultilevel"/>
    <w:tmpl w:val="154209DE"/>
    <w:lvl w:ilvl="0" w:tplc="E33AB68A">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75B4FFB2">
      <w:numFmt w:val="bullet"/>
      <w:lvlText w:val="•"/>
      <w:lvlJc w:val="left"/>
      <w:pPr>
        <w:ind w:left="1178" w:hanging="164"/>
      </w:pPr>
      <w:rPr>
        <w:rFonts w:hint="default"/>
        <w:lang w:val="ru-RU" w:eastAsia="ru-RU" w:bidi="ru-RU"/>
      </w:rPr>
    </w:lvl>
    <w:lvl w:ilvl="2" w:tplc="15407786">
      <w:numFmt w:val="bullet"/>
      <w:lvlText w:val="•"/>
      <w:lvlJc w:val="left"/>
      <w:pPr>
        <w:ind w:left="2137" w:hanging="164"/>
      </w:pPr>
      <w:rPr>
        <w:rFonts w:hint="default"/>
        <w:lang w:val="ru-RU" w:eastAsia="ru-RU" w:bidi="ru-RU"/>
      </w:rPr>
    </w:lvl>
    <w:lvl w:ilvl="3" w:tplc="C15ED8C8">
      <w:numFmt w:val="bullet"/>
      <w:lvlText w:val="•"/>
      <w:lvlJc w:val="left"/>
      <w:pPr>
        <w:ind w:left="3095" w:hanging="164"/>
      </w:pPr>
      <w:rPr>
        <w:rFonts w:hint="default"/>
        <w:lang w:val="ru-RU" w:eastAsia="ru-RU" w:bidi="ru-RU"/>
      </w:rPr>
    </w:lvl>
    <w:lvl w:ilvl="4" w:tplc="F84402C4">
      <w:numFmt w:val="bullet"/>
      <w:lvlText w:val="•"/>
      <w:lvlJc w:val="left"/>
      <w:pPr>
        <w:ind w:left="4054" w:hanging="164"/>
      </w:pPr>
      <w:rPr>
        <w:rFonts w:hint="default"/>
        <w:lang w:val="ru-RU" w:eastAsia="ru-RU" w:bidi="ru-RU"/>
      </w:rPr>
    </w:lvl>
    <w:lvl w:ilvl="5" w:tplc="5F6E589E">
      <w:numFmt w:val="bullet"/>
      <w:lvlText w:val="•"/>
      <w:lvlJc w:val="left"/>
      <w:pPr>
        <w:ind w:left="5013" w:hanging="164"/>
      </w:pPr>
      <w:rPr>
        <w:rFonts w:hint="default"/>
        <w:lang w:val="ru-RU" w:eastAsia="ru-RU" w:bidi="ru-RU"/>
      </w:rPr>
    </w:lvl>
    <w:lvl w:ilvl="6" w:tplc="1D6038B2">
      <w:numFmt w:val="bullet"/>
      <w:lvlText w:val="•"/>
      <w:lvlJc w:val="left"/>
      <w:pPr>
        <w:ind w:left="5971" w:hanging="164"/>
      </w:pPr>
      <w:rPr>
        <w:rFonts w:hint="default"/>
        <w:lang w:val="ru-RU" w:eastAsia="ru-RU" w:bidi="ru-RU"/>
      </w:rPr>
    </w:lvl>
    <w:lvl w:ilvl="7" w:tplc="8CFAFC7E">
      <w:numFmt w:val="bullet"/>
      <w:lvlText w:val="•"/>
      <w:lvlJc w:val="left"/>
      <w:pPr>
        <w:ind w:left="6930" w:hanging="164"/>
      </w:pPr>
      <w:rPr>
        <w:rFonts w:hint="default"/>
        <w:lang w:val="ru-RU" w:eastAsia="ru-RU" w:bidi="ru-RU"/>
      </w:rPr>
    </w:lvl>
    <w:lvl w:ilvl="8" w:tplc="FE2683E6">
      <w:numFmt w:val="bullet"/>
      <w:lvlText w:val="•"/>
      <w:lvlJc w:val="left"/>
      <w:pPr>
        <w:ind w:left="7889" w:hanging="164"/>
      </w:pPr>
      <w:rPr>
        <w:rFonts w:hint="default"/>
        <w:lang w:val="ru-RU" w:eastAsia="ru-RU" w:bidi="ru-RU"/>
      </w:rPr>
    </w:lvl>
  </w:abstractNum>
  <w:abstractNum w:abstractNumId="9">
    <w:nsid w:val="4CE35819"/>
    <w:multiLevelType w:val="hybridMultilevel"/>
    <w:tmpl w:val="FFF2821A"/>
    <w:lvl w:ilvl="0" w:tplc="91AC0816">
      <w:start w:val="1"/>
      <w:numFmt w:val="decimal"/>
      <w:lvlText w:val="%1."/>
      <w:lvlJc w:val="left"/>
      <w:pPr>
        <w:ind w:left="582" w:hanging="360"/>
        <w:jc w:val="left"/>
      </w:pPr>
      <w:rPr>
        <w:rFonts w:ascii="Times New Roman" w:eastAsia="Times New Roman" w:hAnsi="Times New Roman" w:cs="Times New Roman" w:hint="default"/>
        <w:spacing w:val="0"/>
        <w:w w:val="100"/>
        <w:sz w:val="28"/>
        <w:szCs w:val="28"/>
        <w:lang w:val="ru-RU" w:eastAsia="ru-RU" w:bidi="ru-RU"/>
      </w:rPr>
    </w:lvl>
    <w:lvl w:ilvl="1" w:tplc="B50AF644">
      <w:numFmt w:val="bullet"/>
      <w:lvlText w:val="•"/>
      <w:lvlJc w:val="left"/>
      <w:pPr>
        <w:ind w:left="1502" w:hanging="360"/>
      </w:pPr>
      <w:rPr>
        <w:rFonts w:hint="default"/>
        <w:lang w:val="ru-RU" w:eastAsia="ru-RU" w:bidi="ru-RU"/>
      </w:rPr>
    </w:lvl>
    <w:lvl w:ilvl="2" w:tplc="4CA8281E">
      <w:numFmt w:val="bullet"/>
      <w:lvlText w:val="•"/>
      <w:lvlJc w:val="left"/>
      <w:pPr>
        <w:ind w:left="2425" w:hanging="360"/>
      </w:pPr>
      <w:rPr>
        <w:rFonts w:hint="default"/>
        <w:lang w:val="ru-RU" w:eastAsia="ru-RU" w:bidi="ru-RU"/>
      </w:rPr>
    </w:lvl>
    <w:lvl w:ilvl="3" w:tplc="6BB0ADE4">
      <w:numFmt w:val="bullet"/>
      <w:lvlText w:val="•"/>
      <w:lvlJc w:val="left"/>
      <w:pPr>
        <w:ind w:left="3347" w:hanging="360"/>
      </w:pPr>
      <w:rPr>
        <w:rFonts w:hint="default"/>
        <w:lang w:val="ru-RU" w:eastAsia="ru-RU" w:bidi="ru-RU"/>
      </w:rPr>
    </w:lvl>
    <w:lvl w:ilvl="4" w:tplc="92FC538C">
      <w:numFmt w:val="bullet"/>
      <w:lvlText w:val="•"/>
      <w:lvlJc w:val="left"/>
      <w:pPr>
        <w:ind w:left="4270" w:hanging="360"/>
      </w:pPr>
      <w:rPr>
        <w:rFonts w:hint="default"/>
        <w:lang w:val="ru-RU" w:eastAsia="ru-RU" w:bidi="ru-RU"/>
      </w:rPr>
    </w:lvl>
    <w:lvl w:ilvl="5" w:tplc="BD363678">
      <w:numFmt w:val="bullet"/>
      <w:lvlText w:val="•"/>
      <w:lvlJc w:val="left"/>
      <w:pPr>
        <w:ind w:left="5193" w:hanging="360"/>
      </w:pPr>
      <w:rPr>
        <w:rFonts w:hint="default"/>
        <w:lang w:val="ru-RU" w:eastAsia="ru-RU" w:bidi="ru-RU"/>
      </w:rPr>
    </w:lvl>
    <w:lvl w:ilvl="6" w:tplc="2842C856">
      <w:numFmt w:val="bullet"/>
      <w:lvlText w:val="•"/>
      <w:lvlJc w:val="left"/>
      <w:pPr>
        <w:ind w:left="6115" w:hanging="360"/>
      </w:pPr>
      <w:rPr>
        <w:rFonts w:hint="default"/>
        <w:lang w:val="ru-RU" w:eastAsia="ru-RU" w:bidi="ru-RU"/>
      </w:rPr>
    </w:lvl>
    <w:lvl w:ilvl="7" w:tplc="33FA60CE">
      <w:numFmt w:val="bullet"/>
      <w:lvlText w:val="•"/>
      <w:lvlJc w:val="left"/>
      <w:pPr>
        <w:ind w:left="7038" w:hanging="360"/>
      </w:pPr>
      <w:rPr>
        <w:rFonts w:hint="default"/>
        <w:lang w:val="ru-RU" w:eastAsia="ru-RU" w:bidi="ru-RU"/>
      </w:rPr>
    </w:lvl>
    <w:lvl w:ilvl="8" w:tplc="176019F4">
      <w:numFmt w:val="bullet"/>
      <w:lvlText w:val="•"/>
      <w:lvlJc w:val="left"/>
      <w:pPr>
        <w:ind w:left="7961" w:hanging="360"/>
      </w:pPr>
      <w:rPr>
        <w:rFonts w:hint="default"/>
        <w:lang w:val="ru-RU" w:eastAsia="ru-RU" w:bidi="ru-RU"/>
      </w:rPr>
    </w:lvl>
  </w:abstractNum>
  <w:abstractNum w:abstractNumId="10">
    <w:nsid w:val="544C35D9"/>
    <w:multiLevelType w:val="hybridMultilevel"/>
    <w:tmpl w:val="051A286C"/>
    <w:lvl w:ilvl="0" w:tplc="F9C8FE42">
      <w:numFmt w:val="bullet"/>
      <w:lvlText w:val="-"/>
      <w:lvlJc w:val="left"/>
      <w:pPr>
        <w:ind w:left="222" w:hanging="197"/>
      </w:pPr>
      <w:rPr>
        <w:rFonts w:ascii="Times New Roman" w:eastAsia="Times New Roman" w:hAnsi="Times New Roman" w:cs="Times New Roman" w:hint="default"/>
        <w:w w:val="100"/>
        <w:sz w:val="28"/>
        <w:szCs w:val="28"/>
        <w:lang w:val="ru-RU" w:eastAsia="ru-RU" w:bidi="ru-RU"/>
      </w:rPr>
    </w:lvl>
    <w:lvl w:ilvl="1" w:tplc="B8C84EB6">
      <w:numFmt w:val="bullet"/>
      <w:lvlText w:val="•"/>
      <w:lvlJc w:val="left"/>
      <w:pPr>
        <w:ind w:left="1178" w:hanging="197"/>
      </w:pPr>
      <w:rPr>
        <w:rFonts w:hint="default"/>
        <w:lang w:val="ru-RU" w:eastAsia="ru-RU" w:bidi="ru-RU"/>
      </w:rPr>
    </w:lvl>
    <w:lvl w:ilvl="2" w:tplc="0F1CE11E">
      <w:numFmt w:val="bullet"/>
      <w:lvlText w:val="•"/>
      <w:lvlJc w:val="left"/>
      <w:pPr>
        <w:ind w:left="2137" w:hanging="197"/>
      </w:pPr>
      <w:rPr>
        <w:rFonts w:hint="default"/>
        <w:lang w:val="ru-RU" w:eastAsia="ru-RU" w:bidi="ru-RU"/>
      </w:rPr>
    </w:lvl>
    <w:lvl w:ilvl="3" w:tplc="BACA54E6">
      <w:numFmt w:val="bullet"/>
      <w:lvlText w:val="•"/>
      <w:lvlJc w:val="left"/>
      <w:pPr>
        <w:ind w:left="3095" w:hanging="197"/>
      </w:pPr>
      <w:rPr>
        <w:rFonts w:hint="default"/>
        <w:lang w:val="ru-RU" w:eastAsia="ru-RU" w:bidi="ru-RU"/>
      </w:rPr>
    </w:lvl>
    <w:lvl w:ilvl="4" w:tplc="5A8AEC24">
      <w:numFmt w:val="bullet"/>
      <w:lvlText w:val="•"/>
      <w:lvlJc w:val="left"/>
      <w:pPr>
        <w:ind w:left="4054" w:hanging="197"/>
      </w:pPr>
      <w:rPr>
        <w:rFonts w:hint="default"/>
        <w:lang w:val="ru-RU" w:eastAsia="ru-RU" w:bidi="ru-RU"/>
      </w:rPr>
    </w:lvl>
    <w:lvl w:ilvl="5" w:tplc="EA9AD272">
      <w:numFmt w:val="bullet"/>
      <w:lvlText w:val="•"/>
      <w:lvlJc w:val="left"/>
      <w:pPr>
        <w:ind w:left="5013" w:hanging="197"/>
      </w:pPr>
      <w:rPr>
        <w:rFonts w:hint="default"/>
        <w:lang w:val="ru-RU" w:eastAsia="ru-RU" w:bidi="ru-RU"/>
      </w:rPr>
    </w:lvl>
    <w:lvl w:ilvl="6" w:tplc="F040724E">
      <w:numFmt w:val="bullet"/>
      <w:lvlText w:val="•"/>
      <w:lvlJc w:val="left"/>
      <w:pPr>
        <w:ind w:left="5971" w:hanging="197"/>
      </w:pPr>
      <w:rPr>
        <w:rFonts w:hint="default"/>
        <w:lang w:val="ru-RU" w:eastAsia="ru-RU" w:bidi="ru-RU"/>
      </w:rPr>
    </w:lvl>
    <w:lvl w:ilvl="7" w:tplc="9EDCE664">
      <w:numFmt w:val="bullet"/>
      <w:lvlText w:val="•"/>
      <w:lvlJc w:val="left"/>
      <w:pPr>
        <w:ind w:left="6930" w:hanging="197"/>
      </w:pPr>
      <w:rPr>
        <w:rFonts w:hint="default"/>
        <w:lang w:val="ru-RU" w:eastAsia="ru-RU" w:bidi="ru-RU"/>
      </w:rPr>
    </w:lvl>
    <w:lvl w:ilvl="8" w:tplc="444C7BF4">
      <w:numFmt w:val="bullet"/>
      <w:lvlText w:val="•"/>
      <w:lvlJc w:val="left"/>
      <w:pPr>
        <w:ind w:left="7889" w:hanging="197"/>
      </w:pPr>
      <w:rPr>
        <w:rFonts w:hint="default"/>
        <w:lang w:val="ru-RU" w:eastAsia="ru-RU" w:bidi="ru-RU"/>
      </w:rPr>
    </w:lvl>
  </w:abstractNum>
  <w:abstractNum w:abstractNumId="11">
    <w:nsid w:val="578F46BF"/>
    <w:multiLevelType w:val="hybridMultilevel"/>
    <w:tmpl w:val="87B82C3A"/>
    <w:lvl w:ilvl="0" w:tplc="F77AB8B0">
      <w:numFmt w:val="bullet"/>
      <w:lvlText w:val=""/>
      <w:lvlJc w:val="left"/>
      <w:pPr>
        <w:ind w:left="582" w:hanging="360"/>
      </w:pPr>
      <w:rPr>
        <w:rFonts w:ascii="Symbol" w:eastAsia="Symbol" w:hAnsi="Symbol" w:cs="Symbol" w:hint="default"/>
        <w:w w:val="100"/>
        <w:sz w:val="28"/>
        <w:szCs w:val="28"/>
        <w:lang w:val="ru-RU" w:eastAsia="ru-RU" w:bidi="ru-RU"/>
      </w:rPr>
    </w:lvl>
    <w:lvl w:ilvl="1" w:tplc="A894ABBC">
      <w:numFmt w:val="bullet"/>
      <w:lvlText w:val="•"/>
      <w:lvlJc w:val="left"/>
      <w:pPr>
        <w:ind w:left="1502" w:hanging="360"/>
      </w:pPr>
      <w:rPr>
        <w:rFonts w:hint="default"/>
        <w:lang w:val="ru-RU" w:eastAsia="ru-RU" w:bidi="ru-RU"/>
      </w:rPr>
    </w:lvl>
    <w:lvl w:ilvl="2" w:tplc="BE3EEEC0">
      <w:numFmt w:val="bullet"/>
      <w:lvlText w:val="•"/>
      <w:lvlJc w:val="left"/>
      <w:pPr>
        <w:ind w:left="2425" w:hanging="360"/>
      </w:pPr>
      <w:rPr>
        <w:rFonts w:hint="default"/>
        <w:lang w:val="ru-RU" w:eastAsia="ru-RU" w:bidi="ru-RU"/>
      </w:rPr>
    </w:lvl>
    <w:lvl w:ilvl="3" w:tplc="E28A424E">
      <w:numFmt w:val="bullet"/>
      <w:lvlText w:val="•"/>
      <w:lvlJc w:val="left"/>
      <w:pPr>
        <w:ind w:left="3347" w:hanging="360"/>
      </w:pPr>
      <w:rPr>
        <w:rFonts w:hint="default"/>
        <w:lang w:val="ru-RU" w:eastAsia="ru-RU" w:bidi="ru-RU"/>
      </w:rPr>
    </w:lvl>
    <w:lvl w:ilvl="4" w:tplc="F9643D60">
      <w:numFmt w:val="bullet"/>
      <w:lvlText w:val="•"/>
      <w:lvlJc w:val="left"/>
      <w:pPr>
        <w:ind w:left="4270" w:hanging="360"/>
      </w:pPr>
      <w:rPr>
        <w:rFonts w:hint="default"/>
        <w:lang w:val="ru-RU" w:eastAsia="ru-RU" w:bidi="ru-RU"/>
      </w:rPr>
    </w:lvl>
    <w:lvl w:ilvl="5" w:tplc="E17AAE92">
      <w:numFmt w:val="bullet"/>
      <w:lvlText w:val="•"/>
      <w:lvlJc w:val="left"/>
      <w:pPr>
        <w:ind w:left="5193" w:hanging="360"/>
      </w:pPr>
      <w:rPr>
        <w:rFonts w:hint="default"/>
        <w:lang w:val="ru-RU" w:eastAsia="ru-RU" w:bidi="ru-RU"/>
      </w:rPr>
    </w:lvl>
    <w:lvl w:ilvl="6" w:tplc="C4C40AA8">
      <w:numFmt w:val="bullet"/>
      <w:lvlText w:val="•"/>
      <w:lvlJc w:val="left"/>
      <w:pPr>
        <w:ind w:left="6115" w:hanging="360"/>
      </w:pPr>
      <w:rPr>
        <w:rFonts w:hint="default"/>
        <w:lang w:val="ru-RU" w:eastAsia="ru-RU" w:bidi="ru-RU"/>
      </w:rPr>
    </w:lvl>
    <w:lvl w:ilvl="7" w:tplc="14AA156E">
      <w:numFmt w:val="bullet"/>
      <w:lvlText w:val="•"/>
      <w:lvlJc w:val="left"/>
      <w:pPr>
        <w:ind w:left="7038" w:hanging="360"/>
      </w:pPr>
      <w:rPr>
        <w:rFonts w:hint="default"/>
        <w:lang w:val="ru-RU" w:eastAsia="ru-RU" w:bidi="ru-RU"/>
      </w:rPr>
    </w:lvl>
    <w:lvl w:ilvl="8" w:tplc="92A69010">
      <w:numFmt w:val="bullet"/>
      <w:lvlText w:val="•"/>
      <w:lvlJc w:val="left"/>
      <w:pPr>
        <w:ind w:left="7961" w:hanging="360"/>
      </w:pPr>
      <w:rPr>
        <w:rFonts w:hint="default"/>
        <w:lang w:val="ru-RU" w:eastAsia="ru-RU" w:bidi="ru-RU"/>
      </w:rPr>
    </w:lvl>
  </w:abstractNum>
  <w:abstractNum w:abstractNumId="12">
    <w:nsid w:val="661504B3"/>
    <w:multiLevelType w:val="multilevel"/>
    <w:tmpl w:val="3F32EE62"/>
    <w:lvl w:ilvl="0">
      <w:start w:val="3"/>
      <w:numFmt w:val="decimal"/>
      <w:lvlText w:val="%1"/>
      <w:lvlJc w:val="left"/>
      <w:pPr>
        <w:ind w:left="714" w:hanging="493"/>
        <w:jc w:val="left"/>
      </w:pPr>
      <w:rPr>
        <w:rFonts w:hint="default"/>
        <w:lang w:val="ru-RU" w:eastAsia="ru-RU" w:bidi="ru-RU"/>
      </w:rPr>
    </w:lvl>
    <w:lvl w:ilvl="1">
      <w:start w:val="1"/>
      <w:numFmt w:val="decimal"/>
      <w:lvlText w:val="%1.%2."/>
      <w:lvlJc w:val="left"/>
      <w:pPr>
        <w:ind w:left="714"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537" w:hanging="493"/>
      </w:pPr>
      <w:rPr>
        <w:rFonts w:hint="default"/>
        <w:lang w:val="ru-RU" w:eastAsia="ru-RU" w:bidi="ru-RU"/>
      </w:rPr>
    </w:lvl>
    <w:lvl w:ilvl="3">
      <w:numFmt w:val="bullet"/>
      <w:lvlText w:val="•"/>
      <w:lvlJc w:val="left"/>
      <w:pPr>
        <w:ind w:left="3445" w:hanging="493"/>
      </w:pPr>
      <w:rPr>
        <w:rFonts w:hint="default"/>
        <w:lang w:val="ru-RU" w:eastAsia="ru-RU" w:bidi="ru-RU"/>
      </w:rPr>
    </w:lvl>
    <w:lvl w:ilvl="4">
      <w:numFmt w:val="bullet"/>
      <w:lvlText w:val="•"/>
      <w:lvlJc w:val="left"/>
      <w:pPr>
        <w:ind w:left="4354" w:hanging="493"/>
      </w:pPr>
      <w:rPr>
        <w:rFonts w:hint="default"/>
        <w:lang w:val="ru-RU" w:eastAsia="ru-RU" w:bidi="ru-RU"/>
      </w:rPr>
    </w:lvl>
    <w:lvl w:ilvl="5">
      <w:numFmt w:val="bullet"/>
      <w:lvlText w:val="•"/>
      <w:lvlJc w:val="left"/>
      <w:pPr>
        <w:ind w:left="5263" w:hanging="493"/>
      </w:pPr>
      <w:rPr>
        <w:rFonts w:hint="default"/>
        <w:lang w:val="ru-RU" w:eastAsia="ru-RU" w:bidi="ru-RU"/>
      </w:rPr>
    </w:lvl>
    <w:lvl w:ilvl="6">
      <w:numFmt w:val="bullet"/>
      <w:lvlText w:val="•"/>
      <w:lvlJc w:val="left"/>
      <w:pPr>
        <w:ind w:left="6171" w:hanging="493"/>
      </w:pPr>
      <w:rPr>
        <w:rFonts w:hint="default"/>
        <w:lang w:val="ru-RU" w:eastAsia="ru-RU" w:bidi="ru-RU"/>
      </w:rPr>
    </w:lvl>
    <w:lvl w:ilvl="7">
      <w:numFmt w:val="bullet"/>
      <w:lvlText w:val="•"/>
      <w:lvlJc w:val="left"/>
      <w:pPr>
        <w:ind w:left="7080" w:hanging="493"/>
      </w:pPr>
      <w:rPr>
        <w:rFonts w:hint="default"/>
        <w:lang w:val="ru-RU" w:eastAsia="ru-RU" w:bidi="ru-RU"/>
      </w:rPr>
    </w:lvl>
    <w:lvl w:ilvl="8">
      <w:numFmt w:val="bullet"/>
      <w:lvlText w:val="•"/>
      <w:lvlJc w:val="left"/>
      <w:pPr>
        <w:ind w:left="7989" w:hanging="493"/>
      </w:pPr>
      <w:rPr>
        <w:rFonts w:hint="default"/>
        <w:lang w:val="ru-RU" w:eastAsia="ru-RU" w:bidi="ru-RU"/>
      </w:rPr>
    </w:lvl>
  </w:abstractNum>
  <w:abstractNum w:abstractNumId="13">
    <w:nsid w:val="78A52532"/>
    <w:multiLevelType w:val="multilevel"/>
    <w:tmpl w:val="D81C3F70"/>
    <w:lvl w:ilvl="0">
      <w:start w:val="4"/>
      <w:numFmt w:val="decimal"/>
      <w:lvlText w:val="%1"/>
      <w:lvlJc w:val="left"/>
      <w:pPr>
        <w:ind w:left="222" w:hanging="493"/>
        <w:jc w:val="left"/>
      </w:pPr>
      <w:rPr>
        <w:rFonts w:hint="default"/>
        <w:lang w:val="ru-RU" w:eastAsia="ru-RU" w:bidi="ru-RU"/>
      </w:rPr>
    </w:lvl>
    <w:lvl w:ilvl="1">
      <w:start w:val="1"/>
      <w:numFmt w:val="decimal"/>
      <w:lvlText w:val="%1.%2."/>
      <w:lvlJc w:val="left"/>
      <w:pPr>
        <w:ind w:left="222"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37" w:hanging="493"/>
      </w:pPr>
      <w:rPr>
        <w:rFonts w:hint="default"/>
        <w:lang w:val="ru-RU" w:eastAsia="ru-RU" w:bidi="ru-RU"/>
      </w:rPr>
    </w:lvl>
    <w:lvl w:ilvl="3">
      <w:numFmt w:val="bullet"/>
      <w:lvlText w:val="•"/>
      <w:lvlJc w:val="left"/>
      <w:pPr>
        <w:ind w:left="3095" w:hanging="493"/>
      </w:pPr>
      <w:rPr>
        <w:rFonts w:hint="default"/>
        <w:lang w:val="ru-RU" w:eastAsia="ru-RU" w:bidi="ru-RU"/>
      </w:rPr>
    </w:lvl>
    <w:lvl w:ilvl="4">
      <w:numFmt w:val="bullet"/>
      <w:lvlText w:val="•"/>
      <w:lvlJc w:val="left"/>
      <w:pPr>
        <w:ind w:left="4054" w:hanging="493"/>
      </w:pPr>
      <w:rPr>
        <w:rFonts w:hint="default"/>
        <w:lang w:val="ru-RU" w:eastAsia="ru-RU" w:bidi="ru-RU"/>
      </w:rPr>
    </w:lvl>
    <w:lvl w:ilvl="5">
      <w:numFmt w:val="bullet"/>
      <w:lvlText w:val="•"/>
      <w:lvlJc w:val="left"/>
      <w:pPr>
        <w:ind w:left="5013" w:hanging="493"/>
      </w:pPr>
      <w:rPr>
        <w:rFonts w:hint="default"/>
        <w:lang w:val="ru-RU" w:eastAsia="ru-RU" w:bidi="ru-RU"/>
      </w:rPr>
    </w:lvl>
    <w:lvl w:ilvl="6">
      <w:numFmt w:val="bullet"/>
      <w:lvlText w:val="•"/>
      <w:lvlJc w:val="left"/>
      <w:pPr>
        <w:ind w:left="5971" w:hanging="493"/>
      </w:pPr>
      <w:rPr>
        <w:rFonts w:hint="default"/>
        <w:lang w:val="ru-RU" w:eastAsia="ru-RU" w:bidi="ru-RU"/>
      </w:rPr>
    </w:lvl>
    <w:lvl w:ilvl="7">
      <w:numFmt w:val="bullet"/>
      <w:lvlText w:val="•"/>
      <w:lvlJc w:val="left"/>
      <w:pPr>
        <w:ind w:left="6930" w:hanging="493"/>
      </w:pPr>
      <w:rPr>
        <w:rFonts w:hint="default"/>
        <w:lang w:val="ru-RU" w:eastAsia="ru-RU" w:bidi="ru-RU"/>
      </w:rPr>
    </w:lvl>
    <w:lvl w:ilvl="8">
      <w:numFmt w:val="bullet"/>
      <w:lvlText w:val="•"/>
      <w:lvlJc w:val="left"/>
      <w:pPr>
        <w:ind w:left="7889" w:hanging="493"/>
      </w:pPr>
      <w:rPr>
        <w:rFonts w:hint="default"/>
        <w:lang w:val="ru-RU" w:eastAsia="ru-RU" w:bidi="ru-RU"/>
      </w:rPr>
    </w:lvl>
  </w:abstractNum>
  <w:abstractNum w:abstractNumId="14">
    <w:nsid w:val="78B50531"/>
    <w:multiLevelType w:val="multilevel"/>
    <w:tmpl w:val="FC7490BE"/>
    <w:lvl w:ilvl="0">
      <w:start w:val="7"/>
      <w:numFmt w:val="decimal"/>
      <w:lvlText w:val="%1"/>
      <w:lvlJc w:val="left"/>
      <w:pPr>
        <w:ind w:left="222" w:hanging="493"/>
        <w:jc w:val="left"/>
      </w:pPr>
      <w:rPr>
        <w:rFonts w:hint="default"/>
        <w:lang w:val="ru-RU" w:eastAsia="ru-RU" w:bidi="ru-RU"/>
      </w:rPr>
    </w:lvl>
    <w:lvl w:ilvl="1">
      <w:start w:val="1"/>
      <w:numFmt w:val="decimal"/>
      <w:lvlText w:val="%1.%2."/>
      <w:lvlJc w:val="left"/>
      <w:pPr>
        <w:ind w:left="222" w:hanging="49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37" w:hanging="493"/>
      </w:pPr>
      <w:rPr>
        <w:rFonts w:hint="default"/>
        <w:lang w:val="ru-RU" w:eastAsia="ru-RU" w:bidi="ru-RU"/>
      </w:rPr>
    </w:lvl>
    <w:lvl w:ilvl="3">
      <w:numFmt w:val="bullet"/>
      <w:lvlText w:val="•"/>
      <w:lvlJc w:val="left"/>
      <w:pPr>
        <w:ind w:left="3095" w:hanging="493"/>
      </w:pPr>
      <w:rPr>
        <w:rFonts w:hint="default"/>
        <w:lang w:val="ru-RU" w:eastAsia="ru-RU" w:bidi="ru-RU"/>
      </w:rPr>
    </w:lvl>
    <w:lvl w:ilvl="4">
      <w:numFmt w:val="bullet"/>
      <w:lvlText w:val="•"/>
      <w:lvlJc w:val="left"/>
      <w:pPr>
        <w:ind w:left="4054" w:hanging="493"/>
      </w:pPr>
      <w:rPr>
        <w:rFonts w:hint="default"/>
        <w:lang w:val="ru-RU" w:eastAsia="ru-RU" w:bidi="ru-RU"/>
      </w:rPr>
    </w:lvl>
    <w:lvl w:ilvl="5">
      <w:numFmt w:val="bullet"/>
      <w:lvlText w:val="•"/>
      <w:lvlJc w:val="left"/>
      <w:pPr>
        <w:ind w:left="5013" w:hanging="493"/>
      </w:pPr>
      <w:rPr>
        <w:rFonts w:hint="default"/>
        <w:lang w:val="ru-RU" w:eastAsia="ru-RU" w:bidi="ru-RU"/>
      </w:rPr>
    </w:lvl>
    <w:lvl w:ilvl="6">
      <w:numFmt w:val="bullet"/>
      <w:lvlText w:val="•"/>
      <w:lvlJc w:val="left"/>
      <w:pPr>
        <w:ind w:left="5971" w:hanging="493"/>
      </w:pPr>
      <w:rPr>
        <w:rFonts w:hint="default"/>
        <w:lang w:val="ru-RU" w:eastAsia="ru-RU" w:bidi="ru-RU"/>
      </w:rPr>
    </w:lvl>
    <w:lvl w:ilvl="7">
      <w:numFmt w:val="bullet"/>
      <w:lvlText w:val="•"/>
      <w:lvlJc w:val="left"/>
      <w:pPr>
        <w:ind w:left="6930" w:hanging="493"/>
      </w:pPr>
      <w:rPr>
        <w:rFonts w:hint="default"/>
        <w:lang w:val="ru-RU" w:eastAsia="ru-RU" w:bidi="ru-RU"/>
      </w:rPr>
    </w:lvl>
    <w:lvl w:ilvl="8">
      <w:numFmt w:val="bullet"/>
      <w:lvlText w:val="•"/>
      <w:lvlJc w:val="left"/>
      <w:pPr>
        <w:ind w:left="7889" w:hanging="493"/>
      </w:pPr>
      <w:rPr>
        <w:rFonts w:hint="default"/>
        <w:lang w:val="ru-RU" w:eastAsia="ru-RU" w:bidi="ru-RU"/>
      </w:rPr>
    </w:lvl>
  </w:abstractNum>
  <w:num w:numId="1">
    <w:abstractNumId w:val="9"/>
  </w:num>
  <w:num w:numId="2">
    <w:abstractNumId w:val="1"/>
  </w:num>
  <w:num w:numId="3">
    <w:abstractNumId w:val="5"/>
  </w:num>
  <w:num w:numId="4">
    <w:abstractNumId w:val="3"/>
  </w:num>
  <w:num w:numId="5">
    <w:abstractNumId w:val="14"/>
  </w:num>
  <w:num w:numId="6">
    <w:abstractNumId w:val="7"/>
  </w:num>
  <w:num w:numId="7">
    <w:abstractNumId w:val="13"/>
  </w:num>
  <w:num w:numId="8">
    <w:abstractNumId w:val="12"/>
  </w:num>
  <w:num w:numId="9">
    <w:abstractNumId w:val="0"/>
  </w:num>
  <w:num w:numId="10">
    <w:abstractNumId w:val="4"/>
  </w:num>
  <w:num w:numId="11">
    <w:abstractNumId w:val="8"/>
  </w:num>
  <w:num w:numId="12">
    <w:abstractNumId w:val="10"/>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C5C17"/>
    <w:rsid w:val="001406DE"/>
    <w:rsid w:val="001A2D33"/>
    <w:rsid w:val="001C7D3B"/>
    <w:rsid w:val="002A58E1"/>
    <w:rsid w:val="004310FE"/>
    <w:rsid w:val="005C5C17"/>
    <w:rsid w:val="00673416"/>
    <w:rsid w:val="00864F60"/>
    <w:rsid w:val="009466A0"/>
    <w:rsid w:val="00960AC5"/>
    <w:rsid w:val="009D2A45"/>
    <w:rsid w:val="00A374F5"/>
    <w:rsid w:val="00A94E31"/>
    <w:rsid w:val="00AE7EF7"/>
    <w:rsid w:val="00B45CA8"/>
    <w:rsid w:val="00BE7369"/>
    <w:rsid w:val="00C54DF7"/>
    <w:rsid w:val="00CC0ACD"/>
    <w:rsid w:val="00D15A50"/>
    <w:rsid w:val="00E51002"/>
    <w:rsid w:val="00FC0000"/>
    <w:rsid w:val="00FD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2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8"/>
      <w:szCs w:val="28"/>
    </w:rPr>
  </w:style>
  <w:style w:type="paragraph" w:styleId="a4">
    <w:name w:val="Title"/>
    <w:basedOn w:val="a"/>
    <w:uiPriority w:val="1"/>
    <w:qFormat/>
    <w:pPr>
      <w:ind w:left="577" w:right="585"/>
      <w:jc w:val="center"/>
    </w:pPr>
    <w:rPr>
      <w:b/>
      <w:bCs/>
      <w:sz w:val="36"/>
      <w:szCs w:val="36"/>
    </w:rPr>
  </w:style>
  <w:style w:type="paragraph" w:styleId="a5">
    <w:name w:val="List Paragraph"/>
    <w:basedOn w:val="a"/>
    <w:uiPriority w:val="1"/>
    <w:qFormat/>
    <w:pPr>
      <w:ind w:left="222"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9466A0"/>
    <w:pPr>
      <w:tabs>
        <w:tab w:val="center" w:pos="4677"/>
        <w:tab w:val="right" w:pos="9355"/>
      </w:tabs>
    </w:pPr>
  </w:style>
  <w:style w:type="character" w:customStyle="1" w:styleId="a7">
    <w:name w:val="Верхний колонтитул Знак"/>
    <w:basedOn w:val="a0"/>
    <w:link w:val="a6"/>
    <w:uiPriority w:val="99"/>
    <w:rsid w:val="009466A0"/>
    <w:rPr>
      <w:rFonts w:ascii="Times New Roman" w:eastAsia="Times New Roman" w:hAnsi="Times New Roman" w:cs="Times New Roman"/>
      <w:lang w:val="ru-RU" w:eastAsia="ru-RU" w:bidi="ru-RU"/>
    </w:rPr>
  </w:style>
  <w:style w:type="paragraph" w:styleId="a8">
    <w:name w:val="footer"/>
    <w:basedOn w:val="a"/>
    <w:link w:val="a9"/>
    <w:uiPriority w:val="99"/>
    <w:unhideWhenUsed/>
    <w:rsid w:val="009466A0"/>
    <w:pPr>
      <w:tabs>
        <w:tab w:val="center" w:pos="4677"/>
        <w:tab w:val="right" w:pos="9355"/>
      </w:tabs>
    </w:pPr>
  </w:style>
  <w:style w:type="character" w:customStyle="1" w:styleId="a9">
    <w:name w:val="Нижний колонтитул Знак"/>
    <w:basedOn w:val="a0"/>
    <w:link w:val="a8"/>
    <w:uiPriority w:val="99"/>
    <w:rsid w:val="009466A0"/>
    <w:rPr>
      <w:rFonts w:ascii="Times New Roman" w:eastAsia="Times New Roman" w:hAnsi="Times New Roman" w:cs="Times New Roman"/>
      <w:lang w:val="ru-RU" w:eastAsia="ru-RU" w:bidi="ru-RU"/>
    </w:rPr>
  </w:style>
  <w:style w:type="character" w:styleId="aa">
    <w:name w:val="Hyperlink"/>
    <w:uiPriority w:val="99"/>
    <w:rsid w:val="009466A0"/>
    <w:rPr>
      <w:color w:val="0000FF"/>
      <w:u w:val="single"/>
    </w:rPr>
  </w:style>
  <w:style w:type="paragraph" w:styleId="ab">
    <w:name w:val="No Spacing"/>
    <w:uiPriority w:val="99"/>
    <w:qFormat/>
    <w:rsid w:val="009466A0"/>
    <w:pPr>
      <w:widowControl/>
      <w:autoSpaceDE/>
      <w:autoSpaceDN/>
    </w:pPr>
    <w:rPr>
      <w:rFonts w:ascii="Calibri" w:eastAsia="Calibri" w:hAnsi="Calibri" w:cs="Times New Roman"/>
      <w:lang w:val="ru-RU"/>
    </w:rPr>
  </w:style>
  <w:style w:type="paragraph" w:customStyle="1" w:styleId="Standarduser">
    <w:name w:val="Standard (user)"/>
    <w:rsid w:val="009466A0"/>
    <w:pPr>
      <w:suppressAutoHyphens/>
      <w:autoSpaceDE/>
    </w:pPr>
    <w:rPr>
      <w:rFonts w:ascii="Times New Roman" w:eastAsia="Times New Roman" w:hAnsi="Times New Roman" w:cs="Times New Roman"/>
      <w:kern w:val="3"/>
      <w:sz w:val="20"/>
      <w:szCs w:val="20"/>
      <w:lang w:val="ru-RU" w:eastAsia="ru-RU"/>
    </w:rPr>
  </w:style>
  <w:style w:type="paragraph" w:styleId="ac">
    <w:name w:val="Balloon Text"/>
    <w:basedOn w:val="a"/>
    <w:link w:val="ad"/>
    <w:uiPriority w:val="99"/>
    <w:semiHidden/>
    <w:unhideWhenUsed/>
    <w:rsid w:val="00B45CA8"/>
    <w:rPr>
      <w:rFonts w:ascii="Tahoma" w:hAnsi="Tahoma" w:cs="Tahoma"/>
      <w:sz w:val="16"/>
      <w:szCs w:val="16"/>
    </w:rPr>
  </w:style>
  <w:style w:type="character" w:customStyle="1" w:styleId="ad">
    <w:name w:val="Текст выноски Знак"/>
    <w:basedOn w:val="a0"/>
    <w:link w:val="ac"/>
    <w:uiPriority w:val="99"/>
    <w:semiHidden/>
    <w:rsid w:val="00B45CA8"/>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mistry-chemist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mistry-chemis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i1abbnckbmcl9fb.xn/"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ij.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BEC7-23F2-41FD-9E94-E8FC21C4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Г. Герман</cp:lastModifiedBy>
  <cp:revision>14</cp:revision>
  <dcterms:created xsi:type="dcterms:W3CDTF">2020-03-19T22:01:00Z</dcterms:created>
  <dcterms:modified xsi:type="dcterms:W3CDTF">2020-10-09T13:57:00Z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Word for Office 365</vt:lpwstr>
  </property>
  <property fmtid="{D5CDD505-2E9C-101B-9397-08002B2CF9AE}" pid="4" name="LastSaved">
    <vt:filetime>2020-03-19T00:00:00Z</vt:filetime>
  </property>
</Properties>
</file>